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B8EE9" w14:textId="77777777" w:rsidR="00D23110" w:rsidRDefault="001A462C" w:rsidP="00D23110">
      <w:pPr>
        <w:spacing w:before="0" w:after="0" w:line="276" w:lineRule="auto"/>
        <w:ind w:right="-1"/>
        <w:jc w:val="center"/>
        <w:rPr>
          <w:rFonts w:ascii="Arial" w:hAnsi="Arial" w:cs="Arial"/>
          <w:b/>
          <w:bCs/>
          <w:sz w:val="20"/>
          <w:szCs w:val="20"/>
          <w:lang w:val="en-GB"/>
        </w:rPr>
      </w:pPr>
      <w:r w:rsidRPr="00D23110">
        <w:rPr>
          <w:rFonts w:ascii="Arial" w:hAnsi="Arial" w:cs="Arial"/>
          <w:b/>
          <w:bCs/>
          <w:sz w:val="20"/>
          <w:szCs w:val="20"/>
          <w:lang w:val="en-GB"/>
        </w:rPr>
        <w:t xml:space="preserve">ECONOMIC CONTRACT FOR THE COMPLETION OF A CLINICAL TRIAL </w:t>
      </w:r>
    </w:p>
    <w:p w14:paraId="0321D462" w14:textId="2CC0860F" w:rsidR="00D23110" w:rsidRDefault="001A462C" w:rsidP="00D23110">
      <w:pPr>
        <w:spacing w:before="0" w:after="0" w:line="276" w:lineRule="auto"/>
        <w:ind w:right="-1"/>
        <w:jc w:val="center"/>
        <w:rPr>
          <w:rFonts w:ascii="Arial" w:hAnsi="Arial" w:cs="Arial"/>
          <w:b/>
          <w:bCs/>
          <w:sz w:val="20"/>
          <w:szCs w:val="20"/>
          <w:lang w:val="en-GB"/>
        </w:rPr>
      </w:pPr>
      <w:r w:rsidRPr="00D23110">
        <w:rPr>
          <w:rFonts w:ascii="Arial" w:hAnsi="Arial" w:cs="Arial"/>
          <w:b/>
          <w:bCs/>
          <w:sz w:val="20"/>
          <w:szCs w:val="20"/>
          <w:lang w:val="en-GB"/>
        </w:rPr>
        <w:t>WITH MEDICINAL PRODUCTS</w:t>
      </w:r>
    </w:p>
    <w:p w14:paraId="6C1ECB4D" w14:textId="100DD169" w:rsidR="005E3620" w:rsidRPr="005E3620" w:rsidRDefault="005E3620" w:rsidP="00D23110">
      <w:pPr>
        <w:spacing w:before="0" w:after="0" w:line="276" w:lineRule="auto"/>
        <w:ind w:right="-1"/>
        <w:jc w:val="center"/>
        <w:rPr>
          <w:rFonts w:ascii="Arial" w:hAnsi="Arial" w:cs="Arial"/>
          <w:i/>
          <w:iCs/>
          <w:sz w:val="16"/>
          <w:szCs w:val="16"/>
          <w:lang w:val="en-GB"/>
        </w:rPr>
      </w:pPr>
      <w:r w:rsidRPr="005E3620">
        <w:rPr>
          <w:rFonts w:ascii="Arial" w:hAnsi="Arial" w:cs="Arial"/>
          <w:i/>
          <w:iCs/>
          <w:sz w:val="16"/>
          <w:szCs w:val="16"/>
          <w:lang w:val="en-GB"/>
        </w:rPr>
        <w:t>(art. 32 R.D. 1090/2015)</w:t>
      </w:r>
    </w:p>
    <w:p w14:paraId="0CFD49BF" w14:textId="77777777" w:rsidR="004831AC" w:rsidRPr="001A462C" w:rsidRDefault="004831AC" w:rsidP="00E65226">
      <w:pPr>
        <w:spacing w:before="0" w:after="0" w:line="276" w:lineRule="auto"/>
        <w:ind w:right="1133"/>
        <w:rPr>
          <w:rFonts w:ascii="Arial" w:hAnsi="Arial" w:cs="Arial"/>
          <w:sz w:val="16"/>
          <w:szCs w:val="16"/>
          <w:lang w:val="en-GB"/>
        </w:rPr>
      </w:pPr>
    </w:p>
    <w:p w14:paraId="38B9FD97" w14:textId="10A1A51A" w:rsidR="001A462C" w:rsidRPr="0025363E" w:rsidRDefault="001A462C" w:rsidP="001A462C">
      <w:pPr>
        <w:spacing w:before="0" w:after="0"/>
        <w:ind w:right="1133"/>
        <w:jc w:val="center"/>
        <w:rPr>
          <w:rFonts w:ascii="Arial" w:hAnsi="Arial" w:cs="Arial"/>
          <w:sz w:val="20"/>
          <w:szCs w:val="20"/>
          <w:lang w:val="nl-NL"/>
        </w:rPr>
      </w:pPr>
      <w:bookmarkStart w:id="0" w:name="_Hlk163124331"/>
      <w:r w:rsidRPr="0025363E">
        <w:rPr>
          <w:rFonts w:ascii="Arial" w:hAnsi="Arial" w:cs="Arial"/>
          <w:sz w:val="20"/>
          <w:szCs w:val="20"/>
          <w:lang w:val="nl-NL"/>
        </w:rPr>
        <w:t>In Málaga, on the dat</w:t>
      </w:r>
      <w:r>
        <w:rPr>
          <w:rFonts w:ascii="Arial" w:hAnsi="Arial" w:cs="Arial"/>
          <w:sz w:val="20"/>
          <w:szCs w:val="20"/>
          <w:lang w:val="nl-NL"/>
        </w:rPr>
        <w:t>e</w:t>
      </w:r>
      <w:r w:rsidRPr="0025363E">
        <w:rPr>
          <w:rFonts w:ascii="Arial" w:hAnsi="Arial" w:cs="Arial"/>
          <w:sz w:val="20"/>
          <w:szCs w:val="20"/>
          <w:lang w:val="nl-NL"/>
        </w:rPr>
        <w:t xml:space="preserve"> of electronic signature</w:t>
      </w:r>
      <w:r>
        <w:rPr>
          <w:rFonts w:ascii="Arial" w:hAnsi="Arial" w:cs="Arial"/>
          <w:sz w:val="20"/>
          <w:szCs w:val="20"/>
          <w:lang w:val="nl-NL"/>
        </w:rPr>
        <w:t>.</w:t>
      </w:r>
    </w:p>
    <w:bookmarkEnd w:id="0"/>
    <w:p w14:paraId="3D66380D" w14:textId="77777777" w:rsidR="008F23EE" w:rsidRPr="001A462C" w:rsidRDefault="008F23EE">
      <w:pPr>
        <w:spacing w:before="0" w:after="0"/>
        <w:ind w:right="1133"/>
        <w:jc w:val="both"/>
        <w:rPr>
          <w:rFonts w:ascii="Arial" w:hAnsi="Arial" w:cs="Arial"/>
          <w:sz w:val="20"/>
          <w:szCs w:val="20"/>
          <w:lang w:val="nl-NL"/>
        </w:rPr>
      </w:pPr>
    </w:p>
    <w:p w14:paraId="1EA91A83" w14:textId="2FD07042" w:rsidR="00CD6C76" w:rsidRPr="008E1C91" w:rsidRDefault="001A462C" w:rsidP="001A462C">
      <w:pPr>
        <w:spacing w:before="0" w:after="0"/>
        <w:ind w:right="1133"/>
        <w:jc w:val="center"/>
        <w:rPr>
          <w:rStyle w:val="HTMLMarkup"/>
          <w:rFonts w:ascii="Arial" w:hAnsi="Arial" w:cs="Arial"/>
          <w:b/>
          <w:bCs/>
          <w:vanish w:val="0"/>
          <w:color w:val="auto"/>
          <w:sz w:val="20"/>
          <w:szCs w:val="20"/>
          <w:lang w:val="en-GB"/>
        </w:rPr>
      </w:pPr>
      <w:r w:rsidRPr="008E1C91">
        <w:rPr>
          <w:rStyle w:val="HTMLMarkup"/>
          <w:rFonts w:ascii="Arial" w:hAnsi="Arial" w:cs="Arial"/>
          <w:b/>
          <w:bCs/>
          <w:vanish w:val="0"/>
          <w:color w:val="auto"/>
          <w:sz w:val="20"/>
          <w:szCs w:val="20"/>
          <w:lang w:val="en-GB"/>
        </w:rPr>
        <w:t>BY AND BETWEEN</w:t>
      </w:r>
    </w:p>
    <w:p w14:paraId="47D8DBF6" w14:textId="77777777" w:rsidR="001A462C" w:rsidRPr="008E1C91" w:rsidRDefault="001A462C" w:rsidP="001A462C">
      <w:pPr>
        <w:spacing w:before="0" w:after="0"/>
        <w:ind w:right="1133"/>
        <w:jc w:val="center"/>
        <w:rPr>
          <w:rStyle w:val="HTMLMarkup"/>
          <w:rFonts w:ascii="Arial" w:hAnsi="Arial" w:cs="Arial"/>
          <w:vanish w:val="0"/>
          <w:color w:val="auto"/>
          <w:sz w:val="13"/>
          <w:szCs w:val="13"/>
          <w:lang w:val="en-GB"/>
        </w:rPr>
      </w:pPr>
    </w:p>
    <w:p w14:paraId="586ADA2C" w14:textId="384FBECD" w:rsidR="00CD6C76" w:rsidRPr="001A462C" w:rsidRDefault="001A462C" w:rsidP="001A462C">
      <w:pPr>
        <w:pStyle w:val="Estilo"/>
        <w:tabs>
          <w:tab w:val="left" w:leader="underscore" w:pos="9720"/>
        </w:tabs>
        <w:ind w:right="4"/>
        <w:jc w:val="both"/>
        <w:rPr>
          <w:rStyle w:val="HTMLMarkup"/>
          <w:vanish w:val="0"/>
          <w:color w:val="auto"/>
          <w:sz w:val="20"/>
          <w:szCs w:val="20"/>
          <w:lang w:val="en-GB"/>
        </w:rPr>
      </w:pPr>
      <w:r w:rsidRPr="00B160BB">
        <w:rPr>
          <w:rFonts w:eastAsia="Arial"/>
          <w:bCs/>
          <w:sz w:val="20"/>
          <w:szCs w:val="20"/>
          <w:lang w:val="en-GB" w:bidi="es-ES"/>
        </w:rPr>
        <w:t xml:space="preserve">Details of the </w:t>
      </w:r>
      <w:r w:rsidRPr="00B160BB">
        <w:rPr>
          <w:rFonts w:eastAsia="Arial"/>
          <w:b/>
          <w:bCs/>
          <w:sz w:val="20"/>
          <w:szCs w:val="20"/>
          <w:lang w:val="en-GB" w:bidi="es-ES"/>
        </w:rPr>
        <w:t>healthcare centre</w:t>
      </w:r>
      <w:r w:rsidRPr="00B160BB">
        <w:rPr>
          <w:rFonts w:eastAsia="Arial"/>
          <w:bCs/>
          <w:sz w:val="20"/>
          <w:szCs w:val="20"/>
          <w:lang w:val="en-GB" w:bidi="es-ES"/>
        </w:rPr>
        <w:t xml:space="preserve"> where the clinical trial will be completed (hereinafter, centre)</w:t>
      </w:r>
      <w:r w:rsidRPr="00B160BB">
        <w:rPr>
          <w:rStyle w:val="HTMLMarkup"/>
          <w:vanish w:val="0"/>
          <w:color w:val="auto"/>
          <w:sz w:val="20"/>
          <w:szCs w:val="20"/>
          <w:lang w:val="en-GB"/>
        </w:rPr>
        <w:t>:</w:t>
      </w:r>
      <w:r>
        <w:rPr>
          <w:rStyle w:val="HTMLMarkup"/>
          <w:vanish w:val="0"/>
          <w:color w:val="auto"/>
          <w:sz w:val="20"/>
          <w:szCs w:val="20"/>
          <w:lang w:val="en-GB"/>
        </w:rPr>
        <w:t xml:space="preserve"> </w:t>
      </w:r>
      <w:r w:rsidRPr="001A462C">
        <w:rPr>
          <w:rStyle w:val="HTMLMarkup"/>
          <w:vanish w:val="0"/>
          <w:color w:val="auto"/>
          <w:sz w:val="20"/>
          <w:szCs w:val="20"/>
          <w:lang w:val="en-GB"/>
        </w:rPr>
        <w:t>Tax ID</w:t>
      </w:r>
      <w:r w:rsidR="00CD6C76" w:rsidRPr="001A462C">
        <w:rPr>
          <w:rStyle w:val="HTMLMarkup"/>
          <w:vanish w:val="0"/>
          <w:color w:val="auto"/>
          <w:sz w:val="20"/>
          <w:szCs w:val="20"/>
          <w:lang w:val="en-GB"/>
        </w:rPr>
        <w:t>: Q-9150013B</w:t>
      </w:r>
    </w:p>
    <w:p w14:paraId="1640A7DF" w14:textId="77777777" w:rsidR="00CD6C76" w:rsidRPr="001A462C" w:rsidRDefault="00CD6C76">
      <w:pPr>
        <w:spacing w:before="0" w:after="0"/>
        <w:ind w:right="1133"/>
        <w:jc w:val="both"/>
        <w:rPr>
          <w:rStyle w:val="HTMLMarkup"/>
          <w:rFonts w:ascii="Arial" w:hAnsi="Arial" w:cs="Arial"/>
          <w:vanish w:val="0"/>
          <w:color w:val="auto"/>
          <w:sz w:val="20"/>
          <w:szCs w:val="13"/>
          <w:lang w:val="en-GB"/>
        </w:rPr>
      </w:pP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70"/>
        <w:gridCol w:w="2929"/>
        <w:gridCol w:w="2860"/>
      </w:tblGrid>
      <w:tr w:rsidR="00CD6C76" w:rsidRPr="00A8766D" w14:paraId="1BDF4D35" w14:textId="77777777" w:rsidTr="00C56499">
        <w:trPr>
          <w:hidden w:val="0"/>
        </w:trPr>
        <w:tc>
          <w:tcPr>
            <w:tcW w:w="1972" w:type="pct"/>
            <w:tcBorders>
              <w:top w:val="single" w:sz="4" w:space="0" w:color="auto"/>
              <w:left w:val="single" w:sz="4" w:space="0" w:color="auto"/>
              <w:bottom w:val="single" w:sz="4" w:space="0" w:color="auto"/>
              <w:right w:val="single" w:sz="4" w:space="0" w:color="auto"/>
            </w:tcBorders>
          </w:tcPr>
          <w:p w14:paraId="4A4FBD2A" w14:textId="77777777" w:rsidR="001A462C" w:rsidRPr="00B160BB" w:rsidRDefault="001A462C" w:rsidP="001A462C">
            <w:pPr>
              <w:pStyle w:val="Ttulo5"/>
              <w:ind w:right="0"/>
              <w:jc w:val="left"/>
              <w:rPr>
                <w:rStyle w:val="HTMLMarkup"/>
                <w:bCs w:val="0"/>
                <w:vanish w:val="0"/>
                <w:color w:val="auto"/>
                <w:lang w:val="en-GB"/>
              </w:rPr>
            </w:pPr>
            <w:r w:rsidRPr="00B160BB">
              <w:rPr>
                <w:rStyle w:val="HTMLMarkup"/>
                <w:bCs w:val="0"/>
                <w:vanish w:val="0"/>
                <w:color w:val="auto"/>
                <w:lang w:val="en-GB" w:eastAsia="en-GB"/>
              </w:rPr>
              <w:t>Name of the hospital</w:t>
            </w:r>
            <w:r w:rsidRPr="00B160BB">
              <w:rPr>
                <w:rStyle w:val="HTMLMarkup"/>
                <w:bCs w:val="0"/>
                <w:vanish w:val="0"/>
                <w:color w:val="auto"/>
                <w:lang w:val="en-GB"/>
              </w:rPr>
              <w:t>:</w:t>
            </w:r>
          </w:p>
          <w:p w14:paraId="23CF4AA4" w14:textId="75F70990" w:rsidR="00CD6C76" w:rsidRPr="00A8766D" w:rsidRDefault="00161549" w:rsidP="00BF0AC3">
            <w:pPr>
              <w:pStyle w:val="Sangradetextonormal"/>
              <w:ind w:right="0"/>
              <w:jc w:val="left"/>
              <w:rPr>
                <w:rStyle w:val="HTMLMarkup"/>
                <w:b/>
                <w:bCs/>
                <w:vanish w:val="0"/>
                <w:color w:val="auto"/>
                <w:sz w:val="16"/>
                <w:szCs w:val="16"/>
              </w:rPr>
            </w:pPr>
            <w:sdt>
              <w:sdtPr>
                <w:rPr>
                  <w:rStyle w:val="HTMLMarkup"/>
                  <w:vanish w:val="0"/>
                  <w:color w:val="auto"/>
                  <w:sz w:val="16"/>
                  <w:szCs w:val="16"/>
                </w:rPr>
                <w:alias w:val="Centro"/>
                <w:tag w:val="Centro"/>
                <w:id w:val="1781376394"/>
                <w:lock w:val="sdtLocked"/>
                <w:placeholder>
                  <w:docPart w:val="DefaultPlaceholder_-1854013438"/>
                </w:placeholder>
                <w:dropDownList>
                  <w:listItem w:value="Elija un elemento."/>
                  <w:listItem w:displayText="Hospital Universitario Virgen de la Victoria" w:value="Hospital Universitario Virgen de la Victoria"/>
                  <w:listItem w:displayText="Hospital Regional Universitario de Málaga" w:value="Hospital Regional Universitario de Málaga"/>
                  <w:listItem w:displayText="Distrito Sanitario Málaga-Guadalhorce" w:value="Distrito Sanitario Málaga-Guadalhorce"/>
                  <w:listItem w:displayText="Hospital Universitario Costa del Sol" w:value="Hospital Universitario Costa del Sol"/>
                  <w:listItem w:displayText="Área Sanitaria Norte de Málaga (H. de Antequera)" w:value="Área Sanitaria Norte de Málaga (H. de Antequera)"/>
                  <w:listItem w:displayText="Distrito Sanitario Costa del Sol" w:value="Distrito Sanitario Costa del Sol"/>
                  <w:listItem w:displayText="Hospital Serranía de Ronda" w:value="Hospital Serranía de Ronda"/>
                  <w:listItem w:displayText="Área Gestión Sanitaria Este de Málaga-Axarquía" w:value="Área Gestión Sanitaria Este de Málaga-Axarquía"/>
                </w:dropDownList>
              </w:sdtPr>
              <w:sdtEndPr>
                <w:rPr>
                  <w:rStyle w:val="HTMLMarkup"/>
                </w:rPr>
              </w:sdtEndPr>
              <w:sdtContent>
                <w:r w:rsidR="001427B0">
                  <w:rPr>
                    <w:rStyle w:val="HTMLMarkup"/>
                    <w:vanish w:val="0"/>
                    <w:color w:val="auto"/>
                    <w:sz w:val="16"/>
                    <w:szCs w:val="16"/>
                  </w:rPr>
                  <w:t>Hospital Universitario Virgen de la Victoria</w:t>
                </w:r>
              </w:sdtContent>
            </w:sdt>
          </w:p>
        </w:tc>
        <w:tc>
          <w:tcPr>
            <w:tcW w:w="1532" w:type="pct"/>
            <w:tcBorders>
              <w:top w:val="single" w:sz="4" w:space="0" w:color="auto"/>
              <w:left w:val="single" w:sz="4" w:space="0" w:color="auto"/>
              <w:bottom w:val="single" w:sz="4" w:space="0" w:color="auto"/>
              <w:right w:val="single" w:sz="4" w:space="0" w:color="auto"/>
            </w:tcBorders>
          </w:tcPr>
          <w:p w14:paraId="589D320A" w14:textId="77777777" w:rsidR="001A462C" w:rsidRPr="00D8302B" w:rsidRDefault="001A462C" w:rsidP="001A462C">
            <w:pPr>
              <w:pStyle w:val="Ttulo3"/>
              <w:ind w:right="0"/>
              <w:jc w:val="left"/>
              <w:rPr>
                <w:bCs w:val="0"/>
                <w:sz w:val="16"/>
              </w:rPr>
            </w:pPr>
            <w:r w:rsidRPr="00B160BB">
              <w:rPr>
                <w:rStyle w:val="HTMLMarkup"/>
                <w:bCs w:val="0"/>
                <w:vanish w:val="0"/>
                <w:color w:val="auto"/>
                <w:sz w:val="16"/>
                <w:lang w:eastAsia="en-GB"/>
              </w:rPr>
              <w:t>Address</w:t>
            </w:r>
            <w:r w:rsidRPr="00B160BB">
              <w:rPr>
                <w:rStyle w:val="HTMLMarkup"/>
                <w:bCs w:val="0"/>
                <w:vanish w:val="0"/>
                <w:color w:val="auto"/>
                <w:sz w:val="16"/>
              </w:rPr>
              <w:t>:</w:t>
            </w:r>
          </w:p>
          <w:sdt>
            <w:sdtPr>
              <w:rPr>
                <w:rStyle w:val="HTMLMarkup"/>
                <w:rFonts w:ascii="Arial" w:hAnsi="Arial" w:cs="Arial"/>
                <w:vanish w:val="0"/>
                <w:color w:val="auto"/>
                <w:sz w:val="16"/>
                <w:szCs w:val="16"/>
              </w:rPr>
              <w:alias w:val="Domicilio"/>
              <w:id w:val="-2006968541"/>
              <w:placeholder>
                <w:docPart w:val="DefaultPlaceholder_-1854013440"/>
              </w:placeholder>
            </w:sdtPr>
            <w:sdtEndPr>
              <w:rPr>
                <w:rStyle w:val="HTMLMarkup"/>
              </w:rPr>
            </w:sdtEndPr>
            <w:sdtContent>
              <w:p w14:paraId="5ED160E2" w14:textId="038F8D3E" w:rsidR="000C4FFD" w:rsidRPr="00A8766D" w:rsidRDefault="0001406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sz w:val="16"/>
                    <w:szCs w:val="16"/>
                  </w:rPr>
                </w:pPr>
                <w:r>
                  <w:rPr>
                    <w:rStyle w:val="HTMLMarkup"/>
                    <w:rFonts w:ascii="Arial" w:hAnsi="Arial" w:cs="Arial"/>
                    <w:vanish w:val="0"/>
                    <w:color w:val="auto"/>
                    <w:sz w:val="16"/>
                    <w:szCs w:val="16"/>
                  </w:rPr>
                  <w:t>Campus Universitario de Teatinos, s/n</w:t>
                </w:r>
              </w:p>
            </w:sdtContent>
          </w:sdt>
        </w:tc>
        <w:tc>
          <w:tcPr>
            <w:tcW w:w="1496" w:type="pct"/>
            <w:tcBorders>
              <w:top w:val="single" w:sz="4" w:space="0" w:color="auto"/>
              <w:left w:val="single" w:sz="4" w:space="0" w:color="auto"/>
              <w:bottom w:val="single" w:sz="4" w:space="0" w:color="auto"/>
              <w:right w:val="single" w:sz="4" w:space="0" w:color="auto"/>
            </w:tcBorders>
          </w:tcPr>
          <w:p w14:paraId="0F2ADE3D" w14:textId="77777777" w:rsidR="001A462C" w:rsidRPr="00B160BB" w:rsidRDefault="001A462C" w:rsidP="001A462C">
            <w:pPr>
              <w:pStyle w:val="Ttulo3"/>
              <w:ind w:right="-1"/>
              <w:jc w:val="left"/>
              <w:rPr>
                <w:rStyle w:val="HTMLMarkup"/>
                <w:vanish w:val="0"/>
                <w:color w:val="auto"/>
                <w:sz w:val="16"/>
                <w:szCs w:val="16"/>
              </w:rPr>
            </w:pPr>
            <w:r w:rsidRPr="00B160BB">
              <w:rPr>
                <w:rStyle w:val="HTMLMarkup"/>
                <w:vanish w:val="0"/>
                <w:color w:val="auto"/>
                <w:sz w:val="16"/>
              </w:rPr>
              <w:t>Municipality</w:t>
            </w:r>
            <w:r w:rsidRPr="00B160BB">
              <w:rPr>
                <w:rStyle w:val="HTMLMarkup"/>
                <w:vanish w:val="0"/>
                <w:color w:val="auto"/>
                <w:sz w:val="16"/>
                <w:szCs w:val="16"/>
              </w:rPr>
              <w:t>:</w:t>
            </w:r>
          </w:p>
          <w:sdt>
            <w:sdtPr>
              <w:rPr>
                <w:rStyle w:val="HTMLMarkup"/>
                <w:rFonts w:ascii="Arial" w:hAnsi="Arial" w:cs="Arial"/>
                <w:vanish w:val="0"/>
                <w:color w:val="auto"/>
                <w:sz w:val="16"/>
                <w:szCs w:val="16"/>
              </w:rPr>
              <w:alias w:val="Municipio"/>
              <w:id w:val="971335627"/>
              <w:placeholder>
                <w:docPart w:val="DefaultPlaceholder_-1854013440"/>
              </w:placeholder>
            </w:sdtPr>
            <w:sdtEndPr>
              <w:rPr>
                <w:rStyle w:val="HTMLMarkup"/>
              </w:rPr>
            </w:sdtEndPr>
            <w:sdtContent>
              <w:p w14:paraId="143E0032" w14:textId="31643777" w:rsidR="00CD6C76" w:rsidRPr="00A8766D" w:rsidRDefault="0001406F">
                <w:pPr>
                  <w:spacing w:before="0" w:after="0"/>
                  <w:ind w:right="-1"/>
                  <w:rPr>
                    <w:sz w:val="16"/>
                  </w:rPr>
                </w:pPr>
                <w:r>
                  <w:rPr>
                    <w:rStyle w:val="HTMLMarkup"/>
                    <w:rFonts w:ascii="Arial" w:hAnsi="Arial" w:cs="Arial"/>
                    <w:vanish w:val="0"/>
                    <w:color w:val="auto"/>
                    <w:sz w:val="16"/>
                    <w:szCs w:val="16"/>
                  </w:rPr>
                  <w:t>Málaga (29010)</w:t>
                </w:r>
              </w:p>
            </w:sdtContent>
          </w:sdt>
          <w:p w14:paraId="299A3490" w14:textId="77777777" w:rsidR="00CD6C76" w:rsidRPr="00A8766D" w:rsidRDefault="00CD6C76">
            <w:pPr>
              <w:spacing w:before="0" w:after="0"/>
              <w:ind w:right="-1"/>
              <w:rPr>
                <w:rStyle w:val="HTMLMarkup"/>
                <w:rFonts w:ascii="Arial" w:hAnsi="Arial" w:cs="Arial"/>
                <w:vanish w:val="0"/>
                <w:color w:val="auto"/>
                <w:sz w:val="16"/>
                <w:szCs w:val="16"/>
              </w:rPr>
            </w:pPr>
          </w:p>
        </w:tc>
      </w:tr>
      <w:tr w:rsidR="00CD6C76" w:rsidRPr="0001406F" w14:paraId="53220F6D" w14:textId="77777777" w:rsidTr="00C56499">
        <w:trPr>
          <w:trHeight w:val="613"/>
          <w:hidden w:val="0"/>
        </w:trPr>
        <w:tc>
          <w:tcPr>
            <w:tcW w:w="1972" w:type="pct"/>
            <w:tcBorders>
              <w:top w:val="single" w:sz="4" w:space="0" w:color="auto"/>
              <w:left w:val="single" w:sz="4" w:space="0" w:color="auto"/>
              <w:bottom w:val="single" w:sz="4" w:space="0" w:color="auto"/>
              <w:right w:val="single" w:sz="4" w:space="0" w:color="auto"/>
            </w:tcBorders>
          </w:tcPr>
          <w:p w14:paraId="5E4C2180" w14:textId="77777777" w:rsidR="001A462C" w:rsidRPr="00B160BB" w:rsidRDefault="001A462C" w:rsidP="001A462C">
            <w:pPr>
              <w:spacing w:before="0" w:after="0"/>
              <w:ind w:right="30"/>
              <w:rPr>
                <w:rStyle w:val="HTMLMarkup"/>
                <w:rFonts w:ascii="Arial" w:hAnsi="Arial" w:cs="Arial"/>
                <w:b/>
                <w:bCs/>
                <w:vanish w:val="0"/>
                <w:color w:val="auto"/>
                <w:sz w:val="16"/>
                <w:szCs w:val="16"/>
                <w:lang w:val="en-GB"/>
              </w:rPr>
            </w:pPr>
            <w:r w:rsidRPr="00B160BB">
              <w:rPr>
                <w:rStyle w:val="HTMLMarkup"/>
                <w:rFonts w:ascii="Arial" w:hAnsi="Arial" w:cs="Arial"/>
                <w:b/>
                <w:bCs/>
                <w:vanish w:val="0"/>
                <w:color w:val="auto"/>
                <w:sz w:val="16"/>
                <w:lang w:val="en-GB"/>
              </w:rPr>
              <w:t>Name of representative of the hospital</w:t>
            </w:r>
            <w:r w:rsidRPr="00B160BB">
              <w:rPr>
                <w:rStyle w:val="HTMLMarkup"/>
                <w:rFonts w:ascii="Arial" w:hAnsi="Arial" w:cs="Arial"/>
                <w:b/>
                <w:bCs/>
                <w:vanish w:val="0"/>
                <w:color w:val="auto"/>
                <w:sz w:val="16"/>
                <w:szCs w:val="16"/>
                <w:lang w:val="en-GB"/>
              </w:rPr>
              <w:t>:</w:t>
            </w:r>
          </w:p>
          <w:p w14:paraId="37C48BB6" w14:textId="77777777" w:rsidR="00CD6C76" w:rsidRPr="001A462C" w:rsidRDefault="00CD6C76">
            <w:pPr>
              <w:spacing w:before="0" w:after="0"/>
              <w:ind w:right="30"/>
              <w:rPr>
                <w:rStyle w:val="HTMLMarkup"/>
                <w:rFonts w:ascii="Arial" w:hAnsi="Arial" w:cs="Arial"/>
                <w:vanish w:val="0"/>
                <w:color w:val="auto"/>
                <w:sz w:val="16"/>
                <w:szCs w:val="16"/>
                <w:lang w:val="en-GB"/>
              </w:rPr>
            </w:pPr>
          </w:p>
          <w:sdt>
            <w:sdtPr>
              <w:rPr>
                <w:rStyle w:val="HTMLMarkup"/>
                <w:rFonts w:ascii="Arial" w:hAnsi="Arial" w:cs="Arial"/>
                <w:vanish w:val="0"/>
                <w:color w:val="auto"/>
                <w:sz w:val="16"/>
                <w:szCs w:val="16"/>
              </w:rPr>
              <w:id w:val="-320894792"/>
              <w:placeholder>
                <w:docPart w:val="DefaultPlaceholder_-1854013440"/>
              </w:placeholder>
            </w:sdtPr>
            <w:sdtEndPr>
              <w:rPr>
                <w:rStyle w:val="HTMLMarkup"/>
              </w:rPr>
            </w:sdtEndPr>
            <w:sdtContent>
              <w:sdt>
                <w:sdtPr>
                  <w:rPr>
                    <w:rStyle w:val="HTMLMarkup"/>
                    <w:rFonts w:ascii="Arial" w:hAnsi="Arial" w:cs="Arial"/>
                    <w:vanish w:val="0"/>
                    <w:color w:val="auto"/>
                    <w:sz w:val="16"/>
                    <w:szCs w:val="16"/>
                  </w:rPr>
                  <w:alias w:val="Representante"/>
                  <w:id w:val="-172966048"/>
                  <w:placeholder>
                    <w:docPart w:val="DefaultPlaceholder_-1854013440"/>
                  </w:placeholder>
                </w:sdtPr>
                <w:sdtEndPr>
                  <w:rPr>
                    <w:rStyle w:val="HTMLMarkup"/>
                  </w:rPr>
                </w:sdtEndPr>
                <w:sdtContent>
                  <w:p w14:paraId="0A30A0FC" w14:textId="4CDBAFDA" w:rsidR="00CD6C76" w:rsidRPr="00F820CE" w:rsidRDefault="0001406F">
                    <w:pPr>
                      <w:spacing w:before="0" w:after="0"/>
                      <w:ind w:right="30"/>
                      <w:rPr>
                        <w:rStyle w:val="HTMLMarkup"/>
                        <w:rFonts w:ascii="Arial" w:hAnsi="Arial" w:cs="Arial"/>
                        <w:vanish w:val="0"/>
                        <w:color w:val="auto"/>
                        <w:spacing w:val="-2"/>
                        <w:sz w:val="16"/>
                        <w:szCs w:val="16"/>
                        <w:lang w:val="es-ES"/>
                      </w:rPr>
                    </w:pPr>
                    <w:r>
                      <w:rPr>
                        <w:rStyle w:val="HTMLMarkup"/>
                        <w:rFonts w:ascii="Arial" w:hAnsi="Arial" w:cs="Arial"/>
                        <w:vanish w:val="0"/>
                        <w:color w:val="auto"/>
                        <w:sz w:val="16"/>
                        <w:szCs w:val="16"/>
                      </w:rPr>
                      <w:t>Jesús Fernández Galán</w:t>
                    </w:r>
                  </w:p>
                </w:sdtContent>
              </w:sdt>
            </w:sdtContent>
          </w:sdt>
        </w:tc>
        <w:tc>
          <w:tcPr>
            <w:tcW w:w="1532" w:type="pct"/>
            <w:tcBorders>
              <w:top w:val="single" w:sz="4" w:space="0" w:color="auto"/>
              <w:left w:val="single" w:sz="4" w:space="0" w:color="auto"/>
              <w:bottom w:val="single" w:sz="4" w:space="0" w:color="auto"/>
              <w:right w:val="single" w:sz="4" w:space="0" w:color="auto"/>
            </w:tcBorders>
          </w:tcPr>
          <w:p w14:paraId="51C7FBE4" w14:textId="77777777" w:rsidR="001A462C" w:rsidRPr="00B160BB" w:rsidRDefault="001A462C" w:rsidP="001A462C">
            <w:pPr>
              <w:spacing w:before="0" w:after="0"/>
              <w:rPr>
                <w:rStyle w:val="HTMLMarkup"/>
                <w:rFonts w:ascii="Arial" w:hAnsi="Arial" w:cs="Arial"/>
                <w:b/>
                <w:bCs/>
                <w:vanish w:val="0"/>
                <w:color w:val="auto"/>
                <w:sz w:val="16"/>
                <w:szCs w:val="16"/>
              </w:rPr>
            </w:pPr>
            <w:r w:rsidRPr="00B160BB">
              <w:rPr>
                <w:rStyle w:val="HTMLMarkup"/>
                <w:rFonts w:ascii="Arial" w:hAnsi="Arial" w:cs="Arial"/>
                <w:b/>
                <w:bCs/>
                <w:vanish w:val="0"/>
                <w:color w:val="auto"/>
                <w:sz w:val="16"/>
                <w:szCs w:val="16"/>
              </w:rPr>
              <w:t>TIN:</w:t>
            </w:r>
          </w:p>
          <w:p w14:paraId="3E946749" w14:textId="77777777" w:rsidR="00CD6C76" w:rsidRPr="00A8766D" w:rsidRDefault="00CD6C76">
            <w:pPr>
              <w:pStyle w:val="H6"/>
              <w:keepNext w:val="0"/>
              <w:spacing w:before="0" w:after="0"/>
              <w:outlineLvl w:val="9"/>
              <w:rPr>
                <w:rStyle w:val="HTMLMarkup"/>
                <w:rFonts w:ascii="Arial" w:hAnsi="Arial" w:cs="Arial"/>
                <w:b w:val="0"/>
                <w:bCs w:val="0"/>
                <w:vanish w:val="0"/>
                <w:color w:val="auto"/>
              </w:rPr>
            </w:pPr>
          </w:p>
          <w:p w14:paraId="5E4B33DC" w14:textId="5957BCA9" w:rsidR="00CD6C76" w:rsidRPr="00A8766D" w:rsidRDefault="00161549" w:rsidP="009C448F">
            <w:pPr>
              <w:spacing w:before="0" w:after="0"/>
              <w:ind w:right="30"/>
              <w:rPr>
                <w:rStyle w:val="HTMLMarkup"/>
                <w:rFonts w:ascii="Arial (W1)" w:hAnsi="Arial (W1)" w:cs="Arial"/>
                <w:vanish w:val="0"/>
                <w:color w:val="auto"/>
                <w:sz w:val="16"/>
                <w:szCs w:val="16"/>
              </w:rPr>
            </w:pPr>
            <w:sdt>
              <w:sdtPr>
                <w:rPr>
                  <w:rStyle w:val="HTMLMarkup"/>
                  <w:rFonts w:ascii="Arial" w:hAnsi="Arial" w:cs="Arial"/>
                  <w:vanish w:val="0"/>
                  <w:color w:val="auto"/>
                  <w:sz w:val="16"/>
                  <w:szCs w:val="16"/>
                </w:rPr>
                <w:alias w:val="NIF"/>
                <w:id w:val="-583910060"/>
                <w:placeholder>
                  <w:docPart w:val="DefaultPlaceholder_-1854013440"/>
                </w:placeholder>
              </w:sdtPr>
              <w:sdtEndPr>
                <w:rPr>
                  <w:rStyle w:val="HTMLMarkup"/>
                </w:rPr>
              </w:sdtEndPr>
              <w:sdtContent>
                <w:r w:rsidR="0001406F">
                  <w:rPr>
                    <w:rStyle w:val="HTMLMarkup"/>
                    <w:rFonts w:ascii="Arial" w:hAnsi="Arial" w:cs="Arial"/>
                    <w:vanish w:val="0"/>
                    <w:color w:val="auto"/>
                    <w:sz w:val="16"/>
                    <w:szCs w:val="16"/>
                  </w:rPr>
                  <w:t>30457209 B</w:t>
                </w:r>
              </w:sdtContent>
            </w:sdt>
            <w:r w:rsidR="00CD6C76" w:rsidRPr="00A8766D">
              <w:rPr>
                <w:rStyle w:val="HTMLMarkup"/>
                <w:rFonts w:ascii="Arial" w:hAnsi="Arial" w:cs="Arial"/>
                <w:vanish w:val="0"/>
                <w:color w:val="auto"/>
                <w:sz w:val="16"/>
                <w:szCs w:val="16"/>
              </w:rPr>
              <w:t xml:space="preserve"> </w:t>
            </w:r>
          </w:p>
        </w:tc>
        <w:tc>
          <w:tcPr>
            <w:tcW w:w="1496" w:type="pct"/>
            <w:tcBorders>
              <w:top w:val="single" w:sz="4" w:space="0" w:color="auto"/>
              <w:left w:val="single" w:sz="4" w:space="0" w:color="auto"/>
              <w:bottom w:val="single" w:sz="4" w:space="0" w:color="auto"/>
              <w:right w:val="single" w:sz="4" w:space="0" w:color="auto"/>
            </w:tcBorders>
          </w:tcPr>
          <w:p w14:paraId="4772C789" w14:textId="77777777" w:rsidR="009E52B9" w:rsidRPr="00DA21CE" w:rsidRDefault="009E52B9" w:rsidP="009E52B9">
            <w:pPr>
              <w:pStyle w:val="H6"/>
              <w:spacing w:before="0" w:after="0"/>
              <w:rPr>
                <w:rStyle w:val="HTMLMarkup"/>
                <w:rFonts w:ascii="Arial" w:hAnsi="Arial" w:cs="Arial"/>
                <w:b w:val="0"/>
                <w:bCs w:val="0"/>
                <w:vanish w:val="0"/>
                <w:color w:val="auto"/>
                <w:lang w:val="en-GB"/>
              </w:rPr>
            </w:pPr>
            <w:r w:rsidRPr="00DA21CE">
              <w:rPr>
                <w:rStyle w:val="HTMLMarkup"/>
                <w:rFonts w:ascii="Arial" w:hAnsi="Arial" w:cs="Arial"/>
                <w:vanish w:val="0"/>
                <w:color w:val="auto"/>
                <w:lang w:val="en-GB"/>
              </w:rPr>
              <w:t>Role:</w:t>
            </w:r>
            <w:r w:rsidRPr="00DA21CE">
              <w:rPr>
                <w:rStyle w:val="HTMLMarkup"/>
                <w:rFonts w:ascii="Arial" w:hAnsi="Arial" w:cs="Arial"/>
                <w:b w:val="0"/>
                <w:bCs w:val="0"/>
                <w:vanish w:val="0"/>
                <w:color w:val="auto"/>
                <w:lang w:val="en-GB"/>
              </w:rPr>
              <w:t xml:space="preserve"> Managing Director</w:t>
            </w:r>
          </w:p>
          <w:p w14:paraId="636A184B" w14:textId="77777777" w:rsidR="00CD6C76" w:rsidRPr="001A462C" w:rsidRDefault="00CD6C76">
            <w:pPr>
              <w:spacing w:before="0" w:after="0"/>
              <w:ind w:right="-1"/>
              <w:rPr>
                <w:rStyle w:val="HTMLMarkup"/>
                <w:rFonts w:ascii="Arial" w:hAnsi="Arial" w:cs="Arial"/>
                <w:b/>
                <w:bCs/>
                <w:vanish w:val="0"/>
                <w:color w:val="auto"/>
                <w:sz w:val="16"/>
                <w:szCs w:val="16"/>
                <w:lang w:val="en-GB"/>
              </w:rPr>
            </w:pPr>
          </w:p>
          <w:p w14:paraId="7832E257" w14:textId="536A77CB" w:rsidR="00CD6C76" w:rsidRPr="001A462C" w:rsidRDefault="001A462C" w:rsidP="00725828">
            <w:pPr>
              <w:spacing w:before="0" w:after="0"/>
              <w:ind w:right="-1"/>
              <w:rPr>
                <w:rStyle w:val="HTMLMarkup"/>
                <w:rFonts w:ascii="Arial" w:hAnsi="Arial" w:cs="Arial"/>
                <w:vanish w:val="0"/>
                <w:color w:val="auto"/>
                <w:sz w:val="16"/>
                <w:szCs w:val="16"/>
                <w:lang w:val="en-GB"/>
              </w:rPr>
            </w:pPr>
            <w:r w:rsidRPr="00B160BB">
              <w:rPr>
                <w:rStyle w:val="HTMLMarkup"/>
                <w:rFonts w:ascii="Arial" w:hAnsi="Arial" w:cs="Arial"/>
                <w:b/>
                <w:bCs/>
                <w:vanish w:val="0"/>
                <w:color w:val="auto"/>
                <w:sz w:val="16"/>
                <w:lang w:val="en-GB"/>
              </w:rPr>
              <w:t>Date of appointment</w:t>
            </w:r>
            <w:r w:rsidRPr="00B160BB">
              <w:rPr>
                <w:rStyle w:val="HTMLMarkup"/>
                <w:rFonts w:ascii="Arial" w:hAnsi="Arial" w:cs="Arial"/>
                <w:b/>
                <w:bCs/>
                <w:vanish w:val="0"/>
                <w:color w:val="auto"/>
                <w:sz w:val="16"/>
                <w:szCs w:val="16"/>
                <w:lang w:val="en-GB"/>
              </w:rPr>
              <w:t>:</w:t>
            </w:r>
            <w:r>
              <w:rPr>
                <w:rStyle w:val="HTMLMarkup"/>
                <w:rFonts w:ascii="Arial" w:hAnsi="Arial" w:cs="Arial"/>
                <w:b/>
                <w:bCs/>
                <w:vanish w:val="0"/>
                <w:color w:val="auto"/>
                <w:sz w:val="16"/>
                <w:szCs w:val="16"/>
                <w:lang w:val="en-GB"/>
              </w:rPr>
              <w:t xml:space="preserve"> </w:t>
            </w:r>
            <w:sdt>
              <w:sdtPr>
                <w:rPr>
                  <w:rStyle w:val="HTMLMarkup"/>
                  <w:rFonts w:ascii="Arial" w:hAnsi="Arial" w:cs="Arial"/>
                  <w:vanish w:val="0"/>
                  <w:color w:val="auto"/>
                  <w:sz w:val="16"/>
                  <w:szCs w:val="16"/>
                </w:rPr>
                <w:alias w:val="Fecha"/>
                <w:id w:val="-1758361554"/>
                <w:placeholder>
                  <w:docPart w:val="DefaultPlaceholder_-1854013440"/>
                </w:placeholder>
              </w:sdtPr>
              <w:sdtEndPr>
                <w:rPr>
                  <w:rStyle w:val="HTMLMarkup"/>
                </w:rPr>
              </w:sdtEndPr>
              <w:sdtContent>
                <w:r w:rsidR="0001406F">
                  <w:rPr>
                    <w:rStyle w:val="HTMLMarkup"/>
                    <w:rFonts w:ascii="Arial" w:hAnsi="Arial" w:cs="Arial"/>
                    <w:vanish w:val="0"/>
                    <w:color w:val="auto"/>
                    <w:sz w:val="16"/>
                    <w:szCs w:val="16"/>
                    <w:lang w:val="en-GB"/>
                  </w:rPr>
                  <w:t>08/05/2023</w:t>
                </w:r>
              </w:sdtContent>
            </w:sdt>
          </w:p>
        </w:tc>
      </w:tr>
    </w:tbl>
    <w:p w14:paraId="5CB6B11F" w14:textId="77777777" w:rsidR="00CD6C76" w:rsidRPr="001A462C" w:rsidRDefault="00CD6C76">
      <w:pPr>
        <w:spacing w:before="0" w:after="0"/>
        <w:ind w:right="1133"/>
        <w:jc w:val="both"/>
        <w:rPr>
          <w:rStyle w:val="HTMLMarkup"/>
          <w:rFonts w:ascii="Arial" w:hAnsi="Arial" w:cs="Arial"/>
          <w:vanish w:val="0"/>
          <w:color w:val="auto"/>
          <w:sz w:val="16"/>
          <w:szCs w:val="16"/>
          <w:lang w:val="en-GB"/>
        </w:rPr>
      </w:pPr>
    </w:p>
    <w:p w14:paraId="67B5DB02" w14:textId="77777777" w:rsidR="00CD6C76" w:rsidRPr="001A462C" w:rsidRDefault="00CD6C76">
      <w:pPr>
        <w:spacing w:before="0" w:after="0"/>
        <w:ind w:right="1133"/>
        <w:jc w:val="both"/>
        <w:rPr>
          <w:rStyle w:val="HTMLMarkup"/>
          <w:rFonts w:ascii="Arial" w:hAnsi="Arial" w:cs="Arial"/>
          <w:vanish w:val="0"/>
          <w:color w:val="auto"/>
          <w:sz w:val="16"/>
          <w:szCs w:val="16"/>
          <w:lang w:val="en-GB"/>
        </w:rPr>
      </w:pPr>
    </w:p>
    <w:p w14:paraId="469FD962" w14:textId="0BE1E9CC" w:rsidR="00CD6C76" w:rsidRPr="001A462C" w:rsidRDefault="001A462C">
      <w:pPr>
        <w:spacing w:before="0" w:after="0"/>
        <w:ind w:right="-1"/>
        <w:jc w:val="both"/>
        <w:rPr>
          <w:rStyle w:val="HTMLMarkup"/>
          <w:rFonts w:ascii="Arial" w:hAnsi="Arial" w:cs="Arial"/>
          <w:vanish w:val="0"/>
          <w:color w:val="auto"/>
          <w:sz w:val="20"/>
          <w:szCs w:val="20"/>
          <w:lang w:val="en-GB"/>
        </w:rPr>
      </w:pPr>
      <w:r w:rsidRPr="001A462C">
        <w:rPr>
          <w:rFonts w:ascii="Arial" w:hAnsi="Arial" w:cs="Arial"/>
          <w:sz w:val="20"/>
          <w:lang w:val="en-GB"/>
        </w:rPr>
        <w:t xml:space="preserve">Details of the </w:t>
      </w:r>
      <w:r w:rsidRPr="001A462C">
        <w:rPr>
          <w:rFonts w:ascii="Arial" w:hAnsi="Arial" w:cs="Arial"/>
          <w:b/>
          <w:bCs/>
          <w:sz w:val="20"/>
          <w:lang w:val="en-GB"/>
        </w:rPr>
        <w:t>managing body</w:t>
      </w:r>
      <w:r w:rsidRPr="001A462C">
        <w:rPr>
          <w:rFonts w:ascii="Arial" w:hAnsi="Arial" w:cs="Arial"/>
          <w:sz w:val="20"/>
          <w:lang w:val="en-GB"/>
        </w:rPr>
        <w:t xml:space="preserve"> of the research, development and innovation of the centre (hereinafter, managing body): Tax ID: G-29830643</w:t>
      </w:r>
    </w:p>
    <w:p w14:paraId="102F99B4" w14:textId="77777777" w:rsidR="004266DF" w:rsidRPr="001A462C" w:rsidRDefault="004266DF">
      <w:pPr>
        <w:spacing w:before="0" w:after="0"/>
        <w:ind w:right="-1"/>
        <w:jc w:val="both"/>
        <w:rPr>
          <w:rStyle w:val="HTMLMarkup"/>
          <w:rFonts w:ascii="Arial" w:hAnsi="Arial" w:cs="Arial"/>
          <w:vanish w:val="0"/>
          <w:color w:val="auto"/>
          <w:sz w:val="20"/>
          <w:szCs w:val="20"/>
          <w:lang w:val="en-GB"/>
        </w:rPr>
      </w:pP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70"/>
        <w:gridCol w:w="2929"/>
        <w:gridCol w:w="2860"/>
      </w:tblGrid>
      <w:tr w:rsidR="004266DF" w:rsidRPr="00A8766D" w14:paraId="2BBC9A69" w14:textId="77777777" w:rsidTr="00884BEF">
        <w:trPr>
          <w:hidden w:val="0"/>
        </w:trPr>
        <w:tc>
          <w:tcPr>
            <w:tcW w:w="1972" w:type="pct"/>
            <w:tcBorders>
              <w:top w:val="single" w:sz="4" w:space="0" w:color="auto"/>
              <w:left w:val="single" w:sz="4" w:space="0" w:color="auto"/>
              <w:bottom w:val="single" w:sz="4" w:space="0" w:color="auto"/>
              <w:right w:val="single" w:sz="4" w:space="0" w:color="auto"/>
            </w:tcBorders>
          </w:tcPr>
          <w:p w14:paraId="7F16FDA2" w14:textId="77777777" w:rsidR="001A462C" w:rsidRDefault="001A462C" w:rsidP="00884BEF">
            <w:pPr>
              <w:pStyle w:val="Sangradetextonormal"/>
              <w:ind w:right="0"/>
              <w:jc w:val="left"/>
              <w:rPr>
                <w:rStyle w:val="HTMLMarkup"/>
                <w:b/>
                <w:vanish w:val="0"/>
                <w:color w:val="auto"/>
                <w:sz w:val="16"/>
                <w:lang w:val="en-GB"/>
              </w:rPr>
            </w:pPr>
            <w:r w:rsidRPr="00B160BB">
              <w:rPr>
                <w:rStyle w:val="HTMLMarkup"/>
                <w:b/>
                <w:vanish w:val="0"/>
                <w:color w:val="auto"/>
                <w:sz w:val="16"/>
                <w:lang w:val="en-GB" w:eastAsia="en-GB"/>
              </w:rPr>
              <w:t>Name of the managing body</w:t>
            </w:r>
            <w:r w:rsidRPr="00B160BB">
              <w:rPr>
                <w:rStyle w:val="HTMLMarkup"/>
                <w:b/>
                <w:vanish w:val="0"/>
                <w:color w:val="auto"/>
                <w:sz w:val="16"/>
                <w:lang w:val="en-GB"/>
              </w:rPr>
              <w:t>:</w:t>
            </w:r>
          </w:p>
          <w:p w14:paraId="5823FE9E" w14:textId="47756E58" w:rsidR="004266DF" w:rsidRPr="001A462C" w:rsidRDefault="004266DF" w:rsidP="00884BEF">
            <w:pPr>
              <w:pStyle w:val="Sangradetextonormal"/>
              <w:ind w:right="0"/>
              <w:jc w:val="left"/>
              <w:rPr>
                <w:rStyle w:val="HTMLMarkup"/>
                <w:b/>
                <w:vanish w:val="0"/>
                <w:color w:val="auto"/>
                <w:sz w:val="16"/>
                <w:lang w:val="en-GB" w:eastAsia="en-GB"/>
              </w:rPr>
            </w:pPr>
            <w:r>
              <w:rPr>
                <w:rStyle w:val="HTMLMarkup"/>
                <w:vanish w:val="0"/>
                <w:color w:val="auto"/>
                <w:sz w:val="16"/>
                <w:szCs w:val="16"/>
              </w:rPr>
              <w:t>FIMABIS</w:t>
            </w:r>
          </w:p>
        </w:tc>
        <w:tc>
          <w:tcPr>
            <w:tcW w:w="1532" w:type="pct"/>
            <w:tcBorders>
              <w:top w:val="single" w:sz="4" w:space="0" w:color="auto"/>
              <w:left w:val="single" w:sz="4" w:space="0" w:color="auto"/>
              <w:bottom w:val="single" w:sz="4" w:space="0" w:color="auto"/>
              <w:right w:val="single" w:sz="4" w:space="0" w:color="auto"/>
            </w:tcBorders>
          </w:tcPr>
          <w:p w14:paraId="0670C8FC" w14:textId="77777777" w:rsidR="001A462C" w:rsidRPr="00D8302B" w:rsidRDefault="001A462C" w:rsidP="001A462C">
            <w:pPr>
              <w:pStyle w:val="Ttulo3"/>
              <w:ind w:right="0"/>
              <w:jc w:val="left"/>
              <w:rPr>
                <w:bCs w:val="0"/>
                <w:sz w:val="16"/>
              </w:rPr>
            </w:pPr>
            <w:r w:rsidRPr="00B160BB">
              <w:rPr>
                <w:rStyle w:val="HTMLMarkup"/>
                <w:bCs w:val="0"/>
                <w:vanish w:val="0"/>
                <w:color w:val="auto"/>
                <w:sz w:val="16"/>
                <w:lang w:eastAsia="en-GB"/>
              </w:rPr>
              <w:t>Address</w:t>
            </w:r>
            <w:r w:rsidRPr="00B160BB">
              <w:rPr>
                <w:rStyle w:val="HTMLMarkup"/>
                <w:bCs w:val="0"/>
                <w:vanish w:val="0"/>
                <w:color w:val="auto"/>
                <w:sz w:val="16"/>
              </w:rPr>
              <w:t>:</w:t>
            </w:r>
          </w:p>
          <w:p w14:paraId="30691E14" w14:textId="514EB1C8" w:rsidR="004266DF" w:rsidRPr="004266DF" w:rsidRDefault="004266DF" w:rsidP="00884BE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sz w:val="16"/>
                <w:szCs w:val="16"/>
              </w:rPr>
            </w:pPr>
            <w:r w:rsidRPr="004266DF">
              <w:rPr>
                <w:rFonts w:ascii="Arial" w:hAnsi="Arial" w:cs="Arial"/>
                <w:sz w:val="16"/>
                <w:szCs w:val="16"/>
              </w:rPr>
              <w:t>C/</w:t>
            </w:r>
            <w:r>
              <w:rPr>
                <w:rFonts w:ascii="Arial" w:hAnsi="Arial" w:cs="Arial"/>
                <w:sz w:val="16"/>
                <w:szCs w:val="16"/>
              </w:rPr>
              <w:t xml:space="preserve"> </w:t>
            </w:r>
            <w:r w:rsidRPr="004266DF">
              <w:rPr>
                <w:rFonts w:ascii="Arial" w:hAnsi="Arial" w:cs="Arial"/>
                <w:sz w:val="16"/>
                <w:szCs w:val="16"/>
              </w:rPr>
              <w:t>Severo Ochoa, 35</w:t>
            </w:r>
          </w:p>
        </w:tc>
        <w:tc>
          <w:tcPr>
            <w:tcW w:w="1496" w:type="pct"/>
            <w:tcBorders>
              <w:top w:val="single" w:sz="4" w:space="0" w:color="auto"/>
              <w:left w:val="single" w:sz="4" w:space="0" w:color="auto"/>
              <w:bottom w:val="single" w:sz="4" w:space="0" w:color="auto"/>
              <w:right w:val="single" w:sz="4" w:space="0" w:color="auto"/>
            </w:tcBorders>
          </w:tcPr>
          <w:p w14:paraId="618A4800" w14:textId="77777777" w:rsidR="001A462C" w:rsidRPr="00B160BB" w:rsidRDefault="001A462C" w:rsidP="001A462C">
            <w:pPr>
              <w:pStyle w:val="Ttulo3"/>
              <w:ind w:right="-1"/>
              <w:jc w:val="left"/>
              <w:rPr>
                <w:rStyle w:val="HTMLMarkup"/>
                <w:vanish w:val="0"/>
                <w:color w:val="auto"/>
                <w:sz w:val="16"/>
                <w:szCs w:val="16"/>
              </w:rPr>
            </w:pPr>
            <w:r w:rsidRPr="00B160BB">
              <w:rPr>
                <w:rStyle w:val="HTMLMarkup"/>
                <w:vanish w:val="0"/>
                <w:color w:val="auto"/>
                <w:sz w:val="16"/>
              </w:rPr>
              <w:t>Municipality</w:t>
            </w:r>
            <w:r w:rsidRPr="00B160BB">
              <w:rPr>
                <w:rStyle w:val="HTMLMarkup"/>
                <w:vanish w:val="0"/>
                <w:color w:val="auto"/>
                <w:sz w:val="16"/>
                <w:szCs w:val="16"/>
              </w:rPr>
              <w:t>:</w:t>
            </w:r>
          </w:p>
          <w:p w14:paraId="46CBE21B" w14:textId="5FE7DDC5" w:rsidR="004266DF" w:rsidRPr="004266DF" w:rsidRDefault="004266DF" w:rsidP="004266DF">
            <w:pPr>
              <w:pStyle w:val="Ttulo3"/>
              <w:ind w:right="-1"/>
              <w:jc w:val="left"/>
              <w:rPr>
                <w:b w:val="0"/>
                <w:bCs w:val="0"/>
                <w:sz w:val="16"/>
                <w:szCs w:val="16"/>
              </w:rPr>
            </w:pPr>
            <w:r w:rsidRPr="004266DF">
              <w:rPr>
                <w:b w:val="0"/>
                <w:bCs w:val="0"/>
                <w:sz w:val="16"/>
                <w:szCs w:val="16"/>
              </w:rPr>
              <w:t>Málaga (29590)</w:t>
            </w:r>
          </w:p>
          <w:p w14:paraId="16ADFC81" w14:textId="77777777" w:rsidR="004266DF" w:rsidRPr="00A8766D" w:rsidRDefault="004266DF" w:rsidP="00884BEF">
            <w:pPr>
              <w:spacing w:before="0" w:after="0"/>
              <w:ind w:right="-1"/>
              <w:rPr>
                <w:rStyle w:val="HTMLMarkup"/>
                <w:rFonts w:ascii="Arial" w:hAnsi="Arial" w:cs="Arial"/>
                <w:vanish w:val="0"/>
                <w:color w:val="auto"/>
                <w:sz w:val="16"/>
                <w:szCs w:val="16"/>
              </w:rPr>
            </w:pPr>
          </w:p>
        </w:tc>
      </w:tr>
      <w:tr w:rsidR="004266DF" w:rsidRPr="0001406F" w14:paraId="0FD13AF1" w14:textId="77777777" w:rsidTr="00884BEF">
        <w:trPr>
          <w:trHeight w:val="613"/>
          <w:hidden w:val="0"/>
        </w:trPr>
        <w:tc>
          <w:tcPr>
            <w:tcW w:w="1972" w:type="pct"/>
            <w:tcBorders>
              <w:top w:val="single" w:sz="4" w:space="0" w:color="auto"/>
              <w:left w:val="single" w:sz="4" w:space="0" w:color="auto"/>
              <w:bottom w:val="single" w:sz="4" w:space="0" w:color="auto"/>
              <w:right w:val="single" w:sz="4" w:space="0" w:color="auto"/>
            </w:tcBorders>
          </w:tcPr>
          <w:p w14:paraId="1AF26A17" w14:textId="77777777" w:rsidR="001A462C" w:rsidRPr="00B160BB" w:rsidRDefault="001A462C" w:rsidP="001A462C">
            <w:pPr>
              <w:spacing w:before="0" w:after="0"/>
              <w:ind w:right="-68"/>
              <w:rPr>
                <w:rStyle w:val="HTMLMarkup"/>
                <w:rFonts w:ascii="Arial" w:hAnsi="Arial" w:cs="Arial"/>
                <w:b/>
                <w:bCs/>
                <w:vanish w:val="0"/>
                <w:color w:val="auto"/>
                <w:sz w:val="16"/>
                <w:szCs w:val="16"/>
                <w:lang w:val="en-GB"/>
              </w:rPr>
            </w:pPr>
            <w:r w:rsidRPr="00B160BB">
              <w:rPr>
                <w:rStyle w:val="HTMLMarkup"/>
                <w:rFonts w:ascii="Arial" w:hAnsi="Arial" w:cs="Arial"/>
                <w:b/>
                <w:bCs/>
                <w:vanish w:val="0"/>
                <w:color w:val="auto"/>
                <w:sz w:val="16"/>
                <w:lang w:val="en-GB"/>
              </w:rPr>
              <w:t>Name of the managing body the representative</w:t>
            </w:r>
            <w:r w:rsidRPr="00B160BB">
              <w:rPr>
                <w:rStyle w:val="HTMLMarkup"/>
                <w:rFonts w:ascii="Arial" w:hAnsi="Arial" w:cs="Arial"/>
                <w:b/>
                <w:bCs/>
                <w:vanish w:val="0"/>
                <w:color w:val="auto"/>
                <w:sz w:val="16"/>
                <w:szCs w:val="16"/>
                <w:lang w:val="en-GB"/>
              </w:rPr>
              <w:t>:</w:t>
            </w:r>
          </w:p>
          <w:p w14:paraId="679A79DF" w14:textId="575A3B3F" w:rsidR="004266DF" w:rsidRPr="00F820CE" w:rsidRDefault="004266DF" w:rsidP="00884BEF">
            <w:pPr>
              <w:spacing w:before="0" w:after="0"/>
              <w:ind w:right="30"/>
              <w:rPr>
                <w:rStyle w:val="HTMLMarkup"/>
                <w:rFonts w:ascii="Arial" w:hAnsi="Arial" w:cs="Arial"/>
                <w:vanish w:val="0"/>
                <w:color w:val="auto"/>
                <w:spacing w:val="-2"/>
                <w:sz w:val="16"/>
                <w:szCs w:val="16"/>
                <w:lang w:val="es-ES"/>
              </w:rPr>
            </w:pPr>
            <w:r>
              <w:rPr>
                <w:rStyle w:val="HTMLMarkup"/>
                <w:rFonts w:ascii="Arial" w:hAnsi="Arial" w:cs="Arial"/>
                <w:vanish w:val="0"/>
                <w:color w:val="auto"/>
                <w:spacing w:val="-2"/>
                <w:sz w:val="16"/>
                <w:szCs w:val="16"/>
                <w:lang w:val="es-ES"/>
              </w:rPr>
              <w:t>José Miguel Guzmán de Damas</w:t>
            </w:r>
          </w:p>
        </w:tc>
        <w:tc>
          <w:tcPr>
            <w:tcW w:w="1532" w:type="pct"/>
            <w:tcBorders>
              <w:top w:val="single" w:sz="4" w:space="0" w:color="auto"/>
              <w:left w:val="single" w:sz="4" w:space="0" w:color="auto"/>
              <w:bottom w:val="single" w:sz="4" w:space="0" w:color="auto"/>
              <w:right w:val="single" w:sz="4" w:space="0" w:color="auto"/>
            </w:tcBorders>
          </w:tcPr>
          <w:p w14:paraId="2FEADD88" w14:textId="77777777" w:rsidR="001A462C" w:rsidRPr="00B160BB" w:rsidRDefault="001A462C" w:rsidP="001A462C">
            <w:pPr>
              <w:spacing w:before="0" w:after="0"/>
              <w:rPr>
                <w:rStyle w:val="HTMLMarkup"/>
                <w:rFonts w:ascii="Arial" w:hAnsi="Arial" w:cs="Arial"/>
                <w:b/>
                <w:bCs/>
                <w:vanish w:val="0"/>
                <w:color w:val="auto"/>
                <w:sz w:val="16"/>
                <w:szCs w:val="16"/>
              </w:rPr>
            </w:pPr>
            <w:r w:rsidRPr="00B160BB">
              <w:rPr>
                <w:rStyle w:val="HTMLMarkup"/>
                <w:rFonts w:ascii="Arial" w:hAnsi="Arial" w:cs="Arial"/>
                <w:b/>
                <w:bCs/>
                <w:vanish w:val="0"/>
                <w:color w:val="auto"/>
                <w:sz w:val="16"/>
                <w:szCs w:val="16"/>
              </w:rPr>
              <w:t>TIN:</w:t>
            </w:r>
          </w:p>
          <w:p w14:paraId="0720A1A9" w14:textId="237421EA" w:rsidR="004266DF" w:rsidRPr="00A8766D" w:rsidRDefault="004266DF" w:rsidP="00884BEF">
            <w:pPr>
              <w:spacing w:before="0" w:after="0"/>
              <w:ind w:right="30"/>
              <w:rPr>
                <w:rStyle w:val="HTMLMarkup"/>
                <w:rFonts w:ascii="Arial (W1)" w:hAnsi="Arial (W1)" w:cs="Arial"/>
                <w:vanish w:val="0"/>
                <w:color w:val="auto"/>
                <w:sz w:val="16"/>
                <w:szCs w:val="16"/>
              </w:rPr>
            </w:pPr>
            <w:r w:rsidRPr="004266DF">
              <w:rPr>
                <w:rFonts w:ascii="Arial" w:hAnsi="Arial"/>
                <w:sz w:val="16"/>
                <w:szCs w:val="16"/>
              </w:rPr>
              <w:t>44579347</w:t>
            </w:r>
            <w:r>
              <w:rPr>
                <w:rFonts w:ascii="Arial" w:hAnsi="Arial"/>
                <w:sz w:val="16"/>
                <w:szCs w:val="16"/>
              </w:rPr>
              <w:t xml:space="preserve"> </w:t>
            </w:r>
            <w:r w:rsidRPr="004266DF">
              <w:rPr>
                <w:rFonts w:ascii="Arial" w:hAnsi="Arial"/>
                <w:sz w:val="16"/>
                <w:szCs w:val="16"/>
              </w:rPr>
              <w:t>B</w:t>
            </w:r>
            <w:r>
              <w:rPr>
                <w:rStyle w:val="HTMLMarkup"/>
                <w:rFonts w:ascii="Arial (W1)" w:hAnsi="Arial (W1)" w:cs="Arial"/>
              </w:rPr>
              <w:t>457</w:t>
            </w:r>
          </w:p>
        </w:tc>
        <w:tc>
          <w:tcPr>
            <w:tcW w:w="1496" w:type="pct"/>
            <w:tcBorders>
              <w:top w:val="single" w:sz="4" w:space="0" w:color="auto"/>
              <w:left w:val="single" w:sz="4" w:space="0" w:color="auto"/>
              <w:bottom w:val="single" w:sz="4" w:space="0" w:color="auto"/>
              <w:right w:val="single" w:sz="4" w:space="0" w:color="auto"/>
            </w:tcBorders>
          </w:tcPr>
          <w:p w14:paraId="25CB4151" w14:textId="77777777" w:rsidR="009E52B9" w:rsidRPr="009E52B9" w:rsidRDefault="009E52B9" w:rsidP="009E52B9">
            <w:pPr>
              <w:pStyle w:val="H6"/>
              <w:spacing w:before="0" w:after="0"/>
              <w:rPr>
                <w:rStyle w:val="HTMLMarkup"/>
                <w:rFonts w:ascii="Arial" w:hAnsi="Arial" w:cs="Arial"/>
                <w:b w:val="0"/>
                <w:bCs w:val="0"/>
                <w:vanish w:val="0"/>
                <w:color w:val="auto"/>
                <w:lang w:val="en-GB"/>
              </w:rPr>
            </w:pPr>
            <w:r w:rsidRPr="009E52B9">
              <w:rPr>
                <w:rStyle w:val="HTMLMarkup"/>
                <w:rFonts w:ascii="Arial" w:hAnsi="Arial" w:cs="Arial"/>
                <w:vanish w:val="0"/>
                <w:color w:val="auto"/>
                <w:lang w:val="en-GB"/>
              </w:rPr>
              <w:t>Role:</w:t>
            </w:r>
            <w:r w:rsidRPr="009E52B9">
              <w:rPr>
                <w:rStyle w:val="HTMLMarkup"/>
                <w:rFonts w:ascii="Arial" w:hAnsi="Arial" w:cs="Arial"/>
                <w:b w:val="0"/>
                <w:bCs w:val="0"/>
                <w:vanish w:val="0"/>
                <w:color w:val="auto"/>
                <w:lang w:val="en-GB"/>
              </w:rPr>
              <w:t xml:space="preserve"> Managing Director</w:t>
            </w:r>
          </w:p>
          <w:p w14:paraId="6E3DB293" w14:textId="77777777" w:rsidR="004266DF" w:rsidRPr="001A462C" w:rsidRDefault="004266DF" w:rsidP="00884BEF">
            <w:pPr>
              <w:spacing w:before="0" w:after="0"/>
              <w:ind w:right="-1"/>
              <w:rPr>
                <w:rStyle w:val="HTMLMarkup"/>
                <w:rFonts w:ascii="Arial" w:hAnsi="Arial" w:cs="Arial"/>
                <w:b/>
                <w:bCs/>
                <w:vanish w:val="0"/>
                <w:color w:val="auto"/>
                <w:sz w:val="16"/>
                <w:szCs w:val="16"/>
                <w:lang w:val="en-GB"/>
              </w:rPr>
            </w:pPr>
          </w:p>
          <w:p w14:paraId="4FF89DF9" w14:textId="1424A5CB" w:rsidR="004266DF" w:rsidRPr="001A462C" w:rsidRDefault="001A462C" w:rsidP="00884BEF">
            <w:pPr>
              <w:spacing w:before="0" w:after="0"/>
              <w:ind w:right="-1"/>
              <w:rPr>
                <w:rStyle w:val="HTMLMarkup"/>
                <w:rFonts w:ascii="Arial" w:hAnsi="Arial" w:cs="Arial"/>
                <w:vanish w:val="0"/>
                <w:color w:val="auto"/>
                <w:sz w:val="16"/>
                <w:szCs w:val="16"/>
                <w:lang w:val="en-GB"/>
              </w:rPr>
            </w:pPr>
            <w:r w:rsidRPr="00B160BB">
              <w:rPr>
                <w:rStyle w:val="HTMLMarkup"/>
                <w:rFonts w:ascii="Arial" w:hAnsi="Arial" w:cs="Arial"/>
                <w:b/>
                <w:bCs/>
                <w:vanish w:val="0"/>
                <w:color w:val="auto"/>
                <w:sz w:val="16"/>
                <w:lang w:val="en-GB"/>
              </w:rPr>
              <w:t>Date of appointment</w:t>
            </w:r>
            <w:r w:rsidRPr="00B160BB">
              <w:rPr>
                <w:rStyle w:val="HTMLMarkup"/>
                <w:rFonts w:ascii="Arial" w:hAnsi="Arial" w:cs="Arial"/>
                <w:b/>
                <w:bCs/>
                <w:vanish w:val="0"/>
                <w:color w:val="auto"/>
                <w:sz w:val="16"/>
                <w:szCs w:val="16"/>
                <w:lang w:val="en-GB"/>
              </w:rPr>
              <w:t>:</w:t>
            </w:r>
            <w:r>
              <w:rPr>
                <w:rStyle w:val="HTMLMarkup"/>
                <w:rFonts w:ascii="Arial" w:hAnsi="Arial" w:cs="Arial"/>
                <w:b/>
                <w:bCs/>
                <w:vanish w:val="0"/>
                <w:color w:val="auto"/>
                <w:sz w:val="16"/>
                <w:szCs w:val="16"/>
                <w:lang w:val="en-GB"/>
              </w:rPr>
              <w:t xml:space="preserve"> </w:t>
            </w:r>
            <w:r w:rsidR="004266DF" w:rsidRPr="001A462C">
              <w:rPr>
                <w:rStyle w:val="HTMLMarkup"/>
                <w:rFonts w:ascii="Arial" w:hAnsi="Arial" w:cs="Arial"/>
                <w:vanish w:val="0"/>
                <w:color w:val="auto"/>
                <w:sz w:val="16"/>
                <w:szCs w:val="16"/>
                <w:lang w:val="en-GB"/>
              </w:rPr>
              <w:t>15/05/2018</w:t>
            </w:r>
          </w:p>
        </w:tc>
      </w:tr>
    </w:tbl>
    <w:p w14:paraId="622342C4" w14:textId="77777777" w:rsidR="004266DF" w:rsidRPr="001A462C" w:rsidRDefault="004266DF">
      <w:pPr>
        <w:spacing w:before="0" w:after="0"/>
        <w:ind w:right="-1"/>
        <w:jc w:val="both"/>
        <w:rPr>
          <w:rStyle w:val="HTMLMarkup"/>
          <w:rFonts w:ascii="Arial" w:hAnsi="Arial" w:cs="Arial"/>
          <w:vanish w:val="0"/>
          <w:color w:val="auto"/>
          <w:sz w:val="20"/>
          <w:szCs w:val="20"/>
          <w:lang w:val="en-GB"/>
        </w:rPr>
      </w:pPr>
    </w:p>
    <w:p w14:paraId="4A4F18F0" w14:textId="3A544D78" w:rsidR="004266DF" w:rsidRPr="001A462C" w:rsidRDefault="00A017F8" w:rsidP="004266DF">
      <w:pPr>
        <w:spacing w:before="0" w:after="0"/>
        <w:ind w:right="-1"/>
        <w:jc w:val="both"/>
        <w:rPr>
          <w:rStyle w:val="HTMLMarkup"/>
          <w:rFonts w:ascii="Arial" w:hAnsi="Arial" w:cs="Arial"/>
          <w:vanish w:val="0"/>
          <w:color w:val="auto"/>
          <w:sz w:val="20"/>
          <w:szCs w:val="20"/>
          <w:lang w:val="en-GB"/>
        </w:rPr>
      </w:pPr>
      <w:r w:rsidRPr="001A462C">
        <w:rPr>
          <w:rFonts w:ascii="Arial" w:hAnsi="Arial" w:cs="Arial"/>
          <w:sz w:val="20"/>
          <w:lang w:val="en-GB"/>
        </w:rPr>
        <w:t xml:space="preserve"> </w:t>
      </w:r>
      <w:r w:rsidR="001A462C" w:rsidRPr="00B160BB">
        <w:rPr>
          <w:rFonts w:ascii="Arial" w:hAnsi="Arial" w:cs="Arial"/>
          <w:sz w:val="20"/>
          <w:lang w:val="en-GB"/>
        </w:rPr>
        <w:t xml:space="preserve">Details of the </w:t>
      </w:r>
      <w:r w:rsidR="001A462C" w:rsidRPr="00B160BB">
        <w:rPr>
          <w:rFonts w:ascii="Arial" w:hAnsi="Arial" w:cs="Arial"/>
          <w:b/>
          <w:sz w:val="20"/>
          <w:lang w:val="en-GB"/>
        </w:rPr>
        <w:t>sponsor</w:t>
      </w:r>
      <w:r w:rsidR="00A778FA" w:rsidRPr="00A778FA">
        <w:rPr>
          <w:rFonts w:ascii="Arial" w:hAnsi="Arial" w:cs="Arial"/>
          <w:bCs/>
          <w:sz w:val="20"/>
          <w:lang w:val="en-GB"/>
        </w:rPr>
        <w:t>:</w:t>
      </w:r>
      <w:r w:rsidR="001A462C" w:rsidRPr="00A778FA">
        <w:rPr>
          <w:rStyle w:val="HTMLMarkup"/>
          <w:rFonts w:ascii="Arial" w:hAnsi="Arial" w:cs="Arial"/>
          <w:bCs/>
          <w:vanish w:val="0"/>
          <w:color w:val="auto"/>
          <w:sz w:val="20"/>
          <w:szCs w:val="20"/>
          <w:lang w:val="en-GB"/>
        </w:rPr>
        <w:t xml:space="preserve">  </w:t>
      </w:r>
      <w:r w:rsidR="001A462C" w:rsidRPr="00B160BB">
        <w:rPr>
          <w:rStyle w:val="HTMLMarkup"/>
          <w:rFonts w:ascii="Arial" w:hAnsi="Arial" w:cs="Arial"/>
          <w:vanish w:val="0"/>
          <w:color w:val="auto"/>
          <w:sz w:val="20"/>
          <w:szCs w:val="20"/>
          <w:lang w:val="en-GB"/>
        </w:rPr>
        <w:t>Tax ID:</w:t>
      </w:r>
      <w:r w:rsidR="004266DF" w:rsidRPr="001A462C">
        <w:rPr>
          <w:rStyle w:val="HTMLMarkup"/>
          <w:rFonts w:ascii="Arial" w:hAnsi="Arial" w:cs="Arial"/>
          <w:vanish w:val="0"/>
          <w:color w:val="auto"/>
          <w:sz w:val="20"/>
          <w:szCs w:val="20"/>
          <w:lang w:val="en-GB"/>
        </w:rPr>
        <w:t xml:space="preserve"> </w:t>
      </w:r>
      <w:r w:rsidR="00850E0E" w:rsidRPr="0001406F">
        <w:rPr>
          <w:rFonts w:ascii="Arial" w:hAnsi="Arial" w:cs="Arial"/>
          <w:sz w:val="18"/>
          <w:szCs w:val="18"/>
        </w:rPr>
        <w:fldChar w:fldCharType="begin">
          <w:ffData>
            <w:name w:val=""/>
            <w:enabled/>
            <w:calcOnExit w:val="0"/>
            <w:textInput/>
          </w:ffData>
        </w:fldChar>
      </w:r>
      <w:r w:rsidR="00850E0E" w:rsidRPr="0001406F">
        <w:rPr>
          <w:rFonts w:ascii="Arial" w:hAnsi="Arial" w:cs="Arial"/>
          <w:sz w:val="18"/>
          <w:szCs w:val="18"/>
          <w:lang w:val="en-GB"/>
        </w:rPr>
        <w:instrText xml:space="preserve"> FORMTEXT </w:instrText>
      </w:r>
      <w:r w:rsidR="00850E0E" w:rsidRPr="0001406F">
        <w:rPr>
          <w:rFonts w:ascii="Arial" w:hAnsi="Arial" w:cs="Arial"/>
          <w:sz w:val="18"/>
          <w:szCs w:val="18"/>
        </w:rPr>
      </w:r>
      <w:r w:rsidR="00850E0E" w:rsidRPr="0001406F">
        <w:rPr>
          <w:rFonts w:ascii="Arial" w:hAnsi="Arial" w:cs="Arial"/>
          <w:sz w:val="18"/>
          <w:szCs w:val="18"/>
        </w:rPr>
        <w:fldChar w:fldCharType="separate"/>
      </w:r>
      <w:r w:rsidR="00850E0E" w:rsidRPr="0001406F">
        <w:rPr>
          <w:rFonts w:ascii="Arial" w:hAnsi="Arial" w:cs="Arial"/>
          <w:noProof/>
          <w:sz w:val="18"/>
          <w:szCs w:val="18"/>
        </w:rPr>
        <w:t> </w:t>
      </w:r>
      <w:r w:rsidR="00850E0E" w:rsidRPr="0001406F">
        <w:rPr>
          <w:rFonts w:ascii="Arial" w:hAnsi="Arial" w:cs="Arial"/>
          <w:noProof/>
          <w:sz w:val="18"/>
          <w:szCs w:val="18"/>
        </w:rPr>
        <w:t> </w:t>
      </w:r>
      <w:r w:rsidR="00850E0E" w:rsidRPr="0001406F">
        <w:rPr>
          <w:rFonts w:ascii="Arial" w:hAnsi="Arial" w:cs="Arial"/>
          <w:noProof/>
          <w:sz w:val="18"/>
          <w:szCs w:val="18"/>
        </w:rPr>
        <w:t> </w:t>
      </w:r>
      <w:r w:rsidR="00850E0E" w:rsidRPr="0001406F">
        <w:rPr>
          <w:rFonts w:ascii="Arial" w:hAnsi="Arial" w:cs="Arial"/>
          <w:noProof/>
          <w:sz w:val="18"/>
          <w:szCs w:val="18"/>
        </w:rPr>
        <w:t> </w:t>
      </w:r>
      <w:r w:rsidR="00850E0E" w:rsidRPr="0001406F">
        <w:rPr>
          <w:rFonts w:ascii="Arial" w:hAnsi="Arial" w:cs="Arial"/>
          <w:noProof/>
          <w:sz w:val="18"/>
          <w:szCs w:val="18"/>
        </w:rPr>
        <w:t> </w:t>
      </w:r>
      <w:r w:rsidR="00850E0E" w:rsidRPr="0001406F">
        <w:rPr>
          <w:rFonts w:ascii="Arial" w:hAnsi="Arial" w:cs="Arial"/>
          <w:sz w:val="18"/>
          <w:szCs w:val="18"/>
        </w:rPr>
        <w:fldChar w:fldCharType="end"/>
      </w:r>
    </w:p>
    <w:p w14:paraId="577C9B62" w14:textId="77777777" w:rsidR="004266DF" w:rsidRPr="001A462C" w:rsidRDefault="004266DF" w:rsidP="004266DF">
      <w:pPr>
        <w:spacing w:before="0" w:after="0"/>
        <w:ind w:right="-1"/>
        <w:jc w:val="both"/>
        <w:rPr>
          <w:rStyle w:val="HTMLMarkup"/>
          <w:rFonts w:ascii="Arial" w:hAnsi="Arial" w:cs="Arial"/>
          <w:vanish w:val="0"/>
          <w:color w:val="auto"/>
          <w:sz w:val="20"/>
          <w:szCs w:val="20"/>
          <w:lang w:val="en-GB"/>
        </w:rPr>
      </w:pP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70"/>
        <w:gridCol w:w="1684"/>
        <w:gridCol w:w="4105"/>
      </w:tblGrid>
      <w:tr w:rsidR="004266DF" w:rsidRPr="00A8766D" w14:paraId="5451C65E" w14:textId="77777777" w:rsidTr="005D3E45">
        <w:trPr>
          <w:hidden w:val="0"/>
        </w:trPr>
        <w:tc>
          <w:tcPr>
            <w:tcW w:w="1972" w:type="pct"/>
            <w:tcBorders>
              <w:top w:val="single" w:sz="4" w:space="0" w:color="auto"/>
              <w:left w:val="single" w:sz="4" w:space="0" w:color="auto"/>
              <w:bottom w:val="single" w:sz="4" w:space="0" w:color="auto"/>
              <w:right w:val="single" w:sz="4" w:space="0" w:color="auto"/>
            </w:tcBorders>
          </w:tcPr>
          <w:p w14:paraId="141C4199" w14:textId="77777777" w:rsidR="001A462C" w:rsidRPr="00B160BB" w:rsidRDefault="001A462C" w:rsidP="001A462C">
            <w:pPr>
              <w:spacing w:before="0" w:after="0"/>
              <w:ind w:right="-70"/>
              <w:jc w:val="both"/>
              <w:rPr>
                <w:rStyle w:val="HTMLMarkup"/>
                <w:rFonts w:ascii="Arial" w:hAnsi="Arial" w:cs="Arial"/>
                <w:vanish w:val="0"/>
                <w:color w:val="auto"/>
                <w:sz w:val="16"/>
                <w:szCs w:val="16"/>
                <w:lang w:val="en-GB"/>
              </w:rPr>
            </w:pPr>
            <w:r w:rsidRPr="00B160BB">
              <w:rPr>
                <w:rStyle w:val="HTMLMarkup"/>
                <w:rFonts w:ascii="Arial" w:hAnsi="Arial" w:cs="Arial"/>
                <w:b/>
                <w:vanish w:val="0"/>
                <w:color w:val="auto"/>
                <w:sz w:val="16"/>
                <w:lang w:val="en-GB" w:eastAsia="en-GB"/>
              </w:rPr>
              <w:t>Title/name of the sponsor</w:t>
            </w:r>
            <w:r w:rsidRPr="00B160BB">
              <w:rPr>
                <w:rStyle w:val="HTMLMarkup"/>
                <w:rFonts w:ascii="Arial" w:hAnsi="Arial" w:cs="Arial"/>
                <w:b/>
                <w:bCs/>
                <w:vanish w:val="0"/>
                <w:color w:val="auto"/>
                <w:sz w:val="16"/>
                <w:szCs w:val="16"/>
                <w:lang w:val="en-GB"/>
              </w:rPr>
              <w:t>:</w:t>
            </w:r>
          </w:p>
          <w:sdt>
            <w:sdtPr>
              <w:alias w:val="DenominacionPromotor"/>
              <w:tag w:val="DenominacionPromotor"/>
              <w:id w:val="-1153064767"/>
              <w:placeholder>
                <w:docPart w:val="DefaultPlaceholder_-1854013440"/>
              </w:placeholder>
            </w:sdtPr>
            <w:sdtEndPr/>
            <w:sdtContent>
              <w:p w14:paraId="6062A595" w14:textId="793E1470" w:rsidR="004266DF" w:rsidRPr="00A8766D" w:rsidRDefault="00850E0E" w:rsidP="00884BEF">
                <w:pPr>
                  <w:pStyle w:val="Sangradetextonormal"/>
                  <w:ind w:right="0"/>
                  <w:jc w:val="left"/>
                  <w:rPr>
                    <w:rStyle w:val="HTMLMarkup"/>
                    <w:b/>
                    <w:bCs/>
                    <w:vanish w:val="0"/>
                    <w:color w:val="auto"/>
                    <w:sz w:val="16"/>
                    <w:szCs w:val="16"/>
                  </w:rPr>
                </w:pPr>
                <w:r w:rsidRPr="0001406F">
                  <w:rPr>
                    <w:sz w:val="18"/>
                    <w:szCs w:val="18"/>
                  </w:rPr>
                  <w:fldChar w:fldCharType="begin">
                    <w:ffData>
                      <w:name w:val=""/>
                      <w:enabled/>
                      <w:calcOnExit w:val="0"/>
                      <w:textInput/>
                    </w:ffData>
                  </w:fldChar>
                </w:r>
                <w:r w:rsidRPr="0001406F">
                  <w:rPr>
                    <w:sz w:val="18"/>
                    <w:szCs w:val="18"/>
                  </w:rPr>
                  <w:instrText xml:space="preserve"> FORMTEXT </w:instrText>
                </w:r>
                <w:r w:rsidRPr="0001406F">
                  <w:rPr>
                    <w:sz w:val="18"/>
                    <w:szCs w:val="18"/>
                  </w:rPr>
                </w:r>
                <w:r w:rsidRPr="0001406F">
                  <w:rPr>
                    <w:sz w:val="18"/>
                    <w:szCs w:val="18"/>
                  </w:rPr>
                  <w:fldChar w:fldCharType="separate"/>
                </w:r>
                <w:r w:rsidRPr="0001406F">
                  <w:rPr>
                    <w:noProof/>
                    <w:sz w:val="18"/>
                    <w:szCs w:val="18"/>
                  </w:rPr>
                  <w:t> </w:t>
                </w:r>
                <w:r w:rsidRPr="0001406F">
                  <w:rPr>
                    <w:noProof/>
                    <w:sz w:val="18"/>
                    <w:szCs w:val="18"/>
                  </w:rPr>
                  <w:t> </w:t>
                </w:r>
                <w:r w:rsidRPr="0001406F">
                  <w:rPr>
                    <w:noProof/>
                    <w:sz w:val="18"/>
                    <w:szCs w:val="18"/>
                  </w:rPr>
                  <w:t> </w:t>
                </w:r>
                <w:r w:rsidRPr="0001406F">
                  <w:rPr>
                    <w:noProof/>
                    <w:sz w:val="18"/>
                    <w:szCs w:val="18"/>
                  </w:rPr>
                  <w:t> </w:t>
                </w:r>
                <w:r w:rsidRPr="0001406F">
                  <w:rPr>
                    <w:noProof/>
                    <w:sz w:val="18"/>
                    <w:szCs w:val="18"/>
                  </w:rPr>
                  <w:t> </w:t>
                </w:r>
                <w:r w:rsidRPr="0001406F">
                  <w:rPr>
                    <w:sz w:val="18"/>
                    <w:szCs w:val="18"/>
                  </w:rPr>
                  <w:fldChar w:fldCharType="end"/>
                </w:r>
              </w:p>
            </w:sdtContent>
          </w:sdt>
        </w:tc>
        <w:tc>
          <w:tcPr>
            <w:tcW w:w="881" w:type="pct"/>
            <w:tcBorders>
              <w:top w:val="single" w:sz="4" w:space="0" w:color="auto"/>
              <w:left w:val="single" w:sz="4" w:space="0" w:color="auto"/>
              <w:bottom w:val="single" w:sz="4" w:space="0" w:color="auto"/>
              <w:right w:val="single" w:sz="4" w:space="0" w:color="auto"/>
            </w:tcBorders>
          </w:tcPr>
          <w:p w14:paraId="7C1E55E4" w14:textId="77777777" w:rsidR="001A462C" w:rsidRPr="00D8302B" w:rsidRDefault="001A462C" w:rsidP="001A462C">
            <w:pPr>
              <w:pStyle w:val="Ttulo3"/>
              <w:ind w:right="0"/>
              <w:jc w:val="left"/>
              <w:rPr>
                <w:bCs w:val="0"/>
                <w:sz w:val="16"/>
              </w:rPr>
            </w:pPr>
            <w:r w:rsidRPr="00B160BB">
              <w:rPr>
                <w:rStyle w:val="HTMLMarkup"/>
                <w:bCs w:val="0"/>
                <w:vanish w:val="0"/>
                <w:color w:val="auto"/>
                <w:sz w:val="16"/>
                <w:lang w:eastAsia="en-GB"/>
              </w:rPr>
              <w:t>Address</w:t>
            </w:r>
            <w:r w:rsidRPr="00B160BB">
              <w:rPr>
                <w:rStyle w:val="HTMLMarkup"/>
                <w:bCs w:val="0"/>
                <w:vanish w:val="0"/>
                <w:color w:val="auto"/>
                <w:sz w:val="16"/>
              </w:rPr>
              <w:t>:</w:t>
            </w:r>
          </w:p>
          <w:sdt>
            <w:sdtPr>
              <w:rPr>
                <w:rFonts w:ascii="Arial" w:hAnsi="Arial" w:cs="Arial"/>
              </w:rPr>
              <w:alias w:val="DomicilioPromotor"/>
              <w:tag w:val="DomicilioPromotor"/>
              <w:id w:val="-1928337125"/>
              <w:placeholder>
                <w:docPart w:val="DefaultPlaceholder_-1854013440"/>
              </w:placeholder>
            </w:sdtPr>
            <w:sdtEndPr/>
            <w:sdtContent>
              <w:p w14:paraId="4C701BD1" w14:textId="673A66D7" w:rsidR="004266DF" w:rsidRPr="004266DF" w:rsidRDefault="00850E0E" w:rsidP="00884BE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sz w:val="16"/>
                    <w:szCs w:val="16"/>
                  </w:rPr>
                </w:pPr>
                <w:r w:rsidRPr="0001406F">
                  <w:rPr>
                    <w:rFonts w:ascii="Arial" w:hAnsi="Arial" w:cs="Arial"/>
                    <w:sz w:val="18"/>
                    <w:szCs w:val="18"/>
                  </w:rPr>
                  <w:fldChar w:fldCharType="begin">
                    <w:ffData>
                      <w:name w:val=""/>
                      <w:enabled/>
                      <w:calcOnExit w:val="0"/>
                      <w:textInput/>
                    </w:ffData>
                  </w:fldChar>
                </w:r>
                <w:r w:rsidRPr="0001406F">
                  <w:rPr>
                    <w:rFonts w:ascii="Arial" w:hAnsi="Arial" w:cs="Arial"/>
                    <w:sz w:val="18"/>
                    <w:szCs w:val="18"/>
                  </w:rPr>
                  <w:instrText xml:space="preserve"> FORMTEXT </w:instrText>
                </w:r>
                <w:r w:rsidRPr="0001406F">
                  <w:rPr>
                    <w:rFonts w:ascii="Arial" w:hAnsi="Arial" w:cs="Arial"/>
                    <w:sz w:val="18"/>
                    <w:szCs w:val="18"/>
                  </w:rPr>
                </w:r>
                <w:r w:rsidRPr="0001406F">
                  <w:rPr>
                    <w:rFonts w:ascii="Arial" w:hAnsi="Arial" w:cs="Arial"/>
                    <w:sz w:val="18"/>
                    <w:szCs w:val="18"/>
                  </w:rPr>
                  <w:fldChar w:fldCharType="separate"/>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sz w:val="18"/>
                    <w:szCs w:val="18"/>
                  </w:rPr>
                  <w:fldChar w:fldCharType="end"/>
                </w:r>
              </w:p>
            </w:sdtContent>
          </w:sdt>
        </w:tc>
        <w:tc>
          <w:tcPr>
            <w:tcW w:w="2147" w:type="pct"/>
            <w:tcBorders>
              <w:top w:val="single" w:sz="4" w:space="0" w:color="auto"/>
              <w:left w:val="single" w:sz="4" w:space="0" w:color="auto"/>
              <w:bottom w:val="single" w:sz="4" w:space="0" w:color="auto"/>
              <w:right w:val="single" w:sz="4" w:space="0" w:color="auto"/>
            </w:tcBorders>
          </w:tcPr>
          <w:p w14:paraId="0D849625" w14:textId="77777777" w:rsidR="001A462C" w:rsidRPr="00B160BB" w:rsidRDefault="001A462C" w:rsidP="001A462C">
            <w:pPr>
              <w:pStyle w:val="Ttulo3"/>
              <w:ind w:right="-1"/>
              <w:jc w:val="left"/>
              <w:rPr>
                <w:rStyle w:val="HTMLMarkup"/>
                <w:vanish w:val="0"/>
                <w:color w:val="auto"/>
                <w:sz w:val="16"/>
                <w:szCs w:val="16"/>
              </w:rPr>
            </w:pPr>
            <w:r w:rsidRPr="00B160BB">
              <w:rPr>
                <w:rStyle w:val="HTMLMarkup"/>
                <w:vanish w:val="0"/>
                <w:color w:val="auto"/>
                <w:sz w:val="16"/>
              </w:rPr>
              <w:t>Municipality</w:t>
            </w:r>
            <w:r w:rsidRPr="00B160BB">
              <w:rPr>
                <w:rStyle w:val="HTMLMarkup"/>
                <w:vanish w:val="0"/>
                <w:color w:val="auto"/>
                <w:sz w:val="16"/>
                <w:szCs w:val="16"/>
              </w:rPr>
              <w:t>:</w:t>
            </w:r>
          </w:p>
          <w:sdt>
            <w:sdtPr>
              <w:rPr>
                <w:rFonts w:ascii="Arial" w:hAnsi="Arial" w:cs="Arial"/>
                <w:sz w:val="20"/>
                <w:szCs w:val="20"/>
              </w:rPr>
              <w:alias w:val="MunicipioPromotor"/>
              <w:tag w:val="MunicipioPromotor"/>
              <w:id w:val="1146929011"/>
              <w:placeholder>
                <w:docPart w:val="DefaultPlaceholder_-1854013440"/>
              </w:placeholder>
            </w:sdtPr>
            <w:sdtEndPr/>
            <w:sdtContent>
              <w:p w14:paraId="314AB72D" w14:textId="1D2EA9A0" w:rsidR="005D3E45" w:rsidRDefault="00850E0E" w:rsidP="00884BEF">
                <w:pPr>
                  <w:spacing w:before="0" w:after="0"/>
                  <w:ind w:right="-1"/>
                  <w:rPr>
                    <w:rFonts w:ascii="Arial" w:hAnsi="Arial" w:cs="Arial"/>
                    <w:sz w:val="20"/>
                    <w:szCs w:val="20"/>
                  </w:rPr>
                </w:pPr>
                <w:r w:rsidRPr="0001406F">
                  <w:rPr>
                    <w:rFonts w:ascii="Arial" w:hAnsi="Arial" w:cs="Arial"/>
                    <w:sz w:val="18"/>
                    <w:szCs w:val="18"/>
                  </w:rPr>
                  <w:fldChar w:fldCharType="begin">
                    <w:ffData>
                      <w:name w:val=""/>
                      <w:enabled/>
                      <w:calcOnExit w:val="0"/>
                      <w:textInput/>
                    </w:ffData>
                  </w:fldChar>
                </w:r>
                <w:r w:rsidRPr="0001406F">
                  <w:rPr>
                    <w:rFonts w:ascii="Arial" w:hAnsi="Arial" w:cs="Arial"/>
                    <w:sz w:val="18"/>
                    <w:szCs w:val="18"/>
                  </w:rPr>
                  <w:instrText xml:space="preserve"> FORMTEXT </w:instrText>
                </w:r>
                <w:r w:rsidRPr="0001406F">
                  <w:rPr>
                    <w:rFonts w:ascii="Arial" w:hAnsi="Arial" w:cs="Arial"/>
                    <w:sz w:val="18"/>
                    <w:szCs w:val="18"/>
                  </w:rPr>
                </w:r>
                <w:r w:rsidRPr="0001406F">
                  <w:rPr>
                    <w:rFonts w:ascii="Arial" w:hAnsi="Arial" w:cs="Arial"/>
                    <w:sz w:val="18"/>
                    <w:szCs w:val="18"/>
                  </w:rPr>
                  <w:fldChar w:fldCharType="separate"/>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sz w:val="18"/>
                    <w:szCs w:val="18"/>
                  </w:rPr>
                  <w:fldChar w:fldCharType="end"/>
                </w:r>
              </w:p>
            </w:sdtContent>
          </w:sdt>
          <w:p w14:paraId="6DF11223" w14:textId="4EEAF765" w:rsidR="00850E0E" w:rsidRPr="00A8766D" w:rsidRDefault="00850E0E" w:rsidP="00884BEF">
            <w:pPr>
              <w:spacing w:before="0" w:after="0"/>
              <w:ind w:right="-1"/>
              <w:rPr>
                <w:rStyle w:val="HTMLMarkup"/>
                <w:rFonts w:ascii="Arial" w:hAnsi="Arial" w:cs="Arial"/>
                <w:vanish w:val="0"/>
                <w:color w:val="auto"/>
                <w:sz w:val="16"/>
                <w:szCs w:val="16"/>
              </w:rPr>
            </w:pPr>
          </w:p>
        </w:tc>
      </w:tr>
      <w:tr w:rsidR="004266DF" w:rsidRPr="0001406F" w14:paraId="5B05307E" w14:textId="77777777" w:rsidTr="005D3E45">
        <w:trPr>
          <w:trHeight w:val="613"/>
          <w:hidden w:val="0"/>
        </w:trPr>
        <w:tc>
          <w:tcPr>
            <w:tcW w:w="1972" w:type="pct"/>
            <w:tcBorders>
              <w:top w:val="single" w:sz="4" w:space="0" w:color="auto"/>
              <w:left w:val="single" w:sz="4" w:space="0" w:color="auto"/>
              <w:bottom w:val="single" w:sz="4" w:space="0" w:color="auto"/>
              <w:right w:val="single" w:sz="4" w:space="0" w:color="auto"/>
            </w:tcBorders>
          </w:tcPr>
          <w:p w14:paraId="004B6871" w14:textId="77777777" w:rsidR="001A462C" w:rsidRPr="00B160BB" w:rsidRDefault="001A462C" w:rsidP="001A462C">
            <w:pPr>
              <w:spacing w:before="0" w:after="0"/>
              <w:jc w:val="both"/>
              <w:rPr>
                <w:rStyle w:val="HTMLMarkup"/>
                <w:rFonts w:ascii="Arial" w:hAnsi="Arial" w:cs="Arial"/>
                <w:b/>
                <w:bCs/>
                <w:vanish w:val="0"/>
                <w:color w:val="auto"/>
                <w:sz w:val="16"/>
                <w:szCs w:val="16"/>
                <w:lang w:val="en-GB"/>
              </w:rPr>
            </w:pPr>
            <w:r w:rsidRPr="00B160BB">
              <w:rPr>
                <w:rStyle w:val="HTMLMarkup"/>
                <w:rFonts w:ascii="Arial" w:hAnsi="Arial" w:cs="Arial"/>
                <w:b/>
                <w:bCs/>
                <w:vanish w:val="0"/>
                <w:color w:val="auto"/>
                <w:sz w:val="16"/>
                <w:lang w:val="en-GB"/>
              </w:rPr>
              <w:t>Name of the representative of the sponsor</w:t>
            </w:r>
            <w:r w:rsidRPr="00B160BB">
              <w:rPr>
                <w:rStyle w:val="HTMLMarkup"/>
                <w:rFonts w:ascii="Arial" w:hAnsi="Arial" w:cs="Arial"/>
                <w:b/>
                <w:bCs/>
                <w:vanish w:val="0"/>
                <w:color w:val="auto"/>
                <w:sz w:val="16"/>
                <w:szCs w:val="16"/>
                <w:lang w:val="en-GB"/>
              </w:rPr>
              <w:t>:</w:t>
            </w:r>
          </w:p>
          <w:p w14:paraId="445E9BF9" w14:textId="2A951C0F" w:rsidR="004266DF" w:rsidRPr="00F820CE" w:rsidRDefault="00850E0E" w:rsidP="00884BEF">
            <w:pPr>
              <w:spacing w:before="0" w:after="0"/>
              <w:ind w:right="30"/>
              <w:rPr>
                <w:rStyle w:val="HTMLMarkup"/>
                <w:rFonts w:ascii="Arial" w:hAnsi="Arial" w:cs="Arial"/>
                <w:vanish w:val="0"/>
                <w:color w:val="auto"/>
                <w:spacing w:val="-2"/>
                <w:sz w:val="16"/>
                <w:szCs w:val="16"/>
                <w:lang w:val="es-ES"/>
              </w:rPr>
            </w:pPr>
            <w:r w:rsidRPr="0001406F">
              <w:rPr>
                <w:rFonts w:ascii="Arial" w:hAnsi="Arial" w:cs="Arial"/>
                <w:sz w:val="18"/>
                <w:szCs w:val="18"/>
              </w:rPr>
              <w:fldChar w:fldCharType="begin">
                <w:ffData>
                  <w:name w:val=""/>
                  <w:enabled/>
                  <w:calcOnExit w:val="0"/>
                  <w:textInput/>
                </w:ffData>
              </w:fldChar>
            </w:r>
            <w:r w:rsidRPr="0001406F">
              <w:rPr>
                <w:rFonts w:ascii="Arial" w:hAnsi="Arial" w:cs="Arial"/>
                <w:sz w:val="18"/>
                <w:szCs w:val="18"/>
              </w:rPr>
              <w:instrText xml:space="preserve"> FORMTEXT </w:instrText>
            </w:r>
            <w:r w:rsidRPr="0001406F">
              <w:rPr>
                <w:rFonts w:ascii="Arial" w:hAnsi="Arial" w:cs="Arial"/>
                <w:sz w:val="18"/>
                <w:szCs w:val="18"/>
              </w:rPr>
            </w:r>
            <w:r w:rsidRPr="0001406F">
              <w:rPr>
                <w:rFonts w:ascii="Arial" w:hAnsi="Arial" w:cs="Arial"/>
                <w:sz w:val="18"/>
                <w:szCs w:val="18"/>
              </w:rPr>
              <w:fldChar w:fldCharType="separate"/>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sz w:val="18"/>
                <w:szCs w:val="18"/>
              </w:rPr>
              <w:fldChar w:fldCharType="end"/>
            </w:r>
          </w:p>
        </w:tc>
        <w:tc>
          <w:tcPr>
            <w:tcW w:w="881" w:type="pct"/>
            <w:tcBorders>
              <w:top w:val="single" w:sz="4" w:space="0" w:color="auto"/>
              <w:left w:val="single" w:sz="4" w:space="0" w:color="auto"/>
              <w:bottom w:val="single" w:sz="4" w:space="0" w:color="auto"/>
              <w:right w:val="single" w:sz="4" w:space="0" w:color="auto"/>
            </w:tcBorders>
          </w:tcPr>
          <w:p w14:paraId="091C184B" w14:textId="77777777" w:rsidR="001A462C" w:rsidRPr="00B160BB" w:rsidRDefault="001A462C" w:rsidP="001A462C">
            <w:pPr>
              <w:spacing w:before="0" w:after="0"/>
              <w:rPr>
                <w:rStyle w:val="HTMLMarkup"/>
                <w:rFonts w:ascii="Arial" w:hAnsi="Arial" w:cs="Arial"/>
                <w:b/>
                <w:bCs/>
                <w:vanish w:val="0"/>
                <w:color w:val="auto"/>
                <w:sz w:val="16"/>
                <w:szCs w:val="16"/>
              </w:rPr>
            </w:pPr>
            <w:r w:rsidRPr="00B160BB">
              <w:rPr>
                <w:rStyle w:val="HTMLMarkup"/>
                <w:rFonts w:ascii="Arial" w:hAnsi="Arial" w:cs="Arial"/>
                <w:b/>
                <w:bCs/>
                <w:vanish w:val="0"/>
                <w:color w:val="auto"/>
                <w:sz w:val="16"/>
                <w:szCs w:val="16"/>
              </w:rPr>
              <w:t>TIN:</w:t>
            </w:r>
          </w:p>
          <w:p w14:paraId="1BBF9936" w14:textId="0731E1AA" w:rsidR="004266DF" w:rsidRPr="00A8766D" w:rsidRDefault="00850E0E" w:rsidP="00884BEF">
            <w:pPr>
              <w:spacing w:before="0" w:after="0"/>
              <w:ind w:right="30"/>
              <w:rPr>
                <w:rStyle w:val="HTMLMarkup"/>
                <w:rFonts w:ascii="Arial (W1)" w:hAnsi="Arial (W1)" w:cs="Arial"/>
                <w:vanish w:val="0"/>
                <w:color w:val="auto"/>
                <w:sz w:val="16"/>
                <w:szCs w:val="16"/>
              </w:rPr>
            </w:pPr>
            <w:r w:rsidRPr="0001406F">
              <w:rPr>
                <w:rFonts w:ascii="Arial" w:hAnsi="Arial" w:cs="Arial"/>
                <w:sz w:val="18"/>
                <w:szCs w:val="18"/>
              </w:rPr>
              <w:fldChar w:fldCharType="begin">
                <w:ffData>
                  <w:name w:val=""/>
                  <w:enabled/>
                  <w:calcOnExit w:val="0"/>
                  <w:textInput/>
                </w:ffData>
              </w:fldChar>
            </w:r>
            <w:r w:rsidRPr="0001406F">
              <w:rPr>
                <w:rFonts w:ascii="Arial" w:hAnsi="Arial" w:cs="Arial"/>
                <w:sz w:val="18"/>
                <w:szCs w:val="18"/>
              </w:rPr>
              <w:instrText xml:space="preserve"> FORMTEXT </w:instrText>
            </w:r>
            <w:r w:rsidRPr="0001406F">
              <w:rPr>
                <w:rFonts w:ascii="Arial" w:hAnsi="Arial" w:cs="Arial"/>
                <w:sz w:val="18"/>
                <w:szCs w:val="18"/>
              </w:rPr>
            </w:r>
            <w:r w:rsidRPr="0001406F">
              <w:rPr>
                <w:rFonts w:ascii="Arial" w:hAnsi="Arial" w:cs="Arial"/>
                <w:sz w:val="18"/>
                <w:szCs w:val="18"/>
              </w:rPr>
              <w:fldChar w:fldCharType="separate"/>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sz w:val="18"/>
                <w:szCs w:val="18"/>
              </w:rPr>
              <w:fldChar w:fldCharType="end"/>
            </w:r>
            <w:r w:rsidR="004266DF">
              <w:rPr>
                <w:rStyle w:val="HTMLMarkup"/>
                <w:rFonts w:ascii="Arial (W1)" w:hAnsi="Arial (W1)" w:cs="Arial"/>
              </w:rPr>
              <w:t>457</w:t>
            </w:r>
          </w:p>
        </w:tc>
        <w:tc>
          <w:tcPr>
            <w:tcW w:w="2147" w:type="pct"/>
            <w:tcBorders>
              <w:top w:val="single" w:sz="4" w:space="0" w:color="auto"/>
              <w:left w:val="single" w:sz="4" w:space="0" w:color="auto"/>
              <w:bottom w:val="single" w:sz="4" w:space="0" w:color="auto"/>
              <w:right w:val="single" w:sz="4" w:space="0" w:color="auto"/>
            </w:tcBorders>
          </w:tcPr>
          <w:p w14:paraId="5145261A" w14:textId="6D5D8064" w:rsidR="005D3E45" w:rsidRPr="001A462C" w:rsidRDefault="001A462C" w:rsidP="005D3E45">
            <w:pPr>
              <w:spacing w:before="0" w:after="0"/>
              <w:jc w:val="both"/>
              <w:rPr>
                <w:rStyle w:val="HTMLMarkup"/>
                <w:rFonts w:ascii="Arial" w:hAnsi="Arial" w:cs="Arial"/>
                <w:b/>
                <w:bCs/>
                <w:vanish w:val="0"/>
                <w:color w:val="auto"/>
                <w:sz w:val="16"/>
                <w:szCs w:val="16"/>
                <w:lang w:val="en-GB"/>
              </w:rPr>
            </w:pPr>
            <w:r w:rsidRPr="001A462C">
              <w:rPr>
                <w:rStyle w:val="HTMLMarkup"/>
                <w:rFonts w:ascii="Arial" w:hAnsi="Arial" w:cs="Arial"/>
                <w:b/>
                <w:bCs/>
                <w:vanish w:val="0"/>
                <w:color w:val="auto"/>
                <w:sz w:val="16"/>
                <w:szCs w:val="16"/>
                <w:lang w:val="en-GB"/>
              </w:rPr>
              <w:t>Role</w:t>
            </w:r>
            <w:r w:rsidR="005D3E45" w:rsidRPr="001A462C">
              <w:rPr>
                <w:rStyle w:val="HTMLMarkup"/>
                <w:rFonts w:ascii="Arial" w:hAnsi="Arial" w:cs="Arial"/>
                <w:b/>
                <w:bCs/>
                <w:vanish w:val="0"/>
                <w:color w:val="auto"/>
                <w:sz w:val="16"/>
                <w:szCs w:val="16"/>
                <w:lang w:val="en-GB"/>
              </w:rPr>
              <w:t xml:space="preserve">: </w:t>
            </w:r>
            <w:r w:rsidR="00850E0E" w:rsidRPr="0001406F">
              <w:rPr>
                <w:rFonts w:ascii="Arial" w:hAnsi="Arial" w:cs="Arial"/>
                <w:sz w:val="18"/>
                <w:szCs w:val="18"/>
              </w:rPr>
              <w:fldChar w:fldCharType="begin">
                <w:ffData>
                  <w:name w:val=""/>
                  <w:enabled/>
                  <w:calcOnExit w:val="0"/>
                  <w:textInput/>
                </w:ffData>
              </w:fldChar>
            </w:r>
            <w:r w:rsidR="00850E0E" w:rsidRPr="0001406F">
              <w:rPr>
                <w:rFonts w:ascii="Arial" w:hAnsi="Arial" w:cs="Arial"/>
                <w:sz w:val="18"/>
                <w:szCs w:val="18"/>
                <w:lang w:val="en-GB"/>
              </w:rPr>
              <w:instrText xml:space="preserve"> FORMTEXT </w:instrText>
            </w:r>
            <w:r w:rsidR="00850E0E" w:rsidRPr="0001406F">
              <w:rPr>
                <w:rFonts w:ascii="Arial" w:hAnsi="Arial" w:cs="Arial"/>
                <w:sz w:val="18"/>
                <w:szCs w:val="18"/>
              </w:rPr>
            </w:r>
            <w:r w:rsidR="00850E0E" w:rsidRPr="0001406F">
              <w:rPr>
                <w:rFonts w:ascii="Arial" w:hAnsi="Arial" w:cs="Arial"/>
                <w:sz w:val="18"/>
                <w:szCs w:val="18"/>
              </w:rPr>
              <w:fldChar w:fldCharType="separate"/>
            </w:r>
            <w:r w:rsidR="00850E0E" w:rsidRPr="0001406F">
              <w:rPr>
                <w:rFonts w:ascii="Arial" w:hAnsi="Arial" w:cs="Arial"/>
                <w:noProof/>
                <w:sz w:val="18"/>
                <w:szCs w:val="18"/>
              </w:rPr>
              <w:t> </w:t>
            </w:r>
            <w:r w:rsidR="00850E0E" w:rsidRPr="0001406F">
              <w:rPr>
                <w:rFonts w:ascii="Arial" w:hAnsi="Arial" w:cs="Arial"/>
                <w:noProof/>
                <w:sz w:val="18"/>
                <w:szCs w:val="18"/>
              </w:rPr>
              <w:t> </w:t>
            </w:r>
            <w:r w:rsidR="00850E0E" w:rsidRPr="0001406F">
              <w:rPr>
                <w:rFonts w:ascii="Arial" w:hAnsi="Arial" w:cs="Arial"/>
                <w:noProof/>
                <w:sz w:val="18"/>
                <w:szCs w:val="18"/>
              </w:rPr>
              <w:t> </w:t>
            </w:r>
            <w:r w:rsidR="00850E0E" w:rsidRPr="0001406F">
              <w:rPr>
                <w:rFonts w:ascii="Arial" w:hAnsi="Arial" w:cs="Arial"/>
                <w:noProof/>
                <w:sz w:val="18"/>
                <w:szCs w:val="18"/>
              </w:rPr>
              <w:t> </w:t>
            </w:r>
            <w:r w:rsidR="00850E0E" w:rsidRPr="0001406F">
              <w:rPr>
                <w:rFonts w:ascii="Arial" w:hAnsi="Arial" w:cs="Arial"/>
                <w:noProof/>
                <w:sz w:val="18"/>
                <w:szCs w:val="18"/>
              </w:rPr>
              <w:t> </w:t>
            </w:r>
            <w:r w:rsidR="00850E0E" w:rsidRPr="0001406F">
              <w:rPr>
                <w:rFonts w:ascii="Arial" w:hAnsi="Arial" w:cs="Arial"/>
                <w:sz w:val="18"/>
                <w:szCs w:val="18"/>
              </w:rPr>
              <w:fldChar w:fldCharType="end"/>
            </w:r>
          </w:p>
          <w:p w14:paraId="79B2CA3B" w14:textId="1AA915F8" w:rsidR="004266DF" w:rsidRPr="001A462C" w:rsidRDefault="001A462C" w:rsidP="00B0231A">
            <w:pPr>
              <w:spacing w:before="0" w:after="0"/>
              <w:ind w:right="-1"/>
              <w:jc w:val="both"/>
              <w:rPr>
                <w:rStyle w:val="HTMLMarkup"/>
                <w:rFonts w:ascii="Arial" w:hAnsi="Arial" w:cs="Arial"/>
                <w:vanish w:val="0"/>
                <w:color w:val="auto"/>
                <w:sz w:val="16"/>
                <w:szCs w:val="16"/>
                <w:lang w:val="en-GB"/>
              </w:rPr>
            </w:pPr>
            <w:r w:rsidRPr="00B160BB">
              <w:rPr>
                <w:rStyle w:val="HTMLMarkup"/>
                <w:rFonts w:ascii="Arial" w:hAnsi="Arial" w:cs="Arial"/>
                <w:vanish w:val="0"/>
                <w:color w:val="auto"/>
                <w:sz w:val="16"/>
                <w:lang w:val="en-GB"/>
              </w:rPr>
              <w:t>By virtue of the power of attorney recorded in the public deed executed by the Notary Mr./Ms.</w:t>
            </w:r>
            <w:r w:rsidRPr="00B160BB">
              <w:rPr>
                <w:rStyle w:val="HTMLMarkup"/>
                <w:rFonts w:ascii="Arial" w:hAnsi="Arial" w:cs="Arial"/>
                <w:vanish w:val="0"/>
                <w:color w:val="auto"/>
                <w:sz w:val="16"/>
                <w:szCs w:val="16"/>
                <w:lang w:val="en-GB"/>
              </w:rPr>
              <w:t xml:space="preserve">  </w:t>
            </w:r>
            <w:r w:rsidRPr="0001406F">
              <w:rPr>
                <w:rStyle w:val="HTMLMarkup"/>
                <w:rFonts w:ascii="Arial" w:hAnsi="Arial" w:cs="Arial"/>
                <w:vanish w:val="0"/>
                <w:color w:val="auto"/>
                <w:sz w:val="18"/>
                <w:szCs w:val="18"/>
              </w:rPr>
              <w:fldChar w:fldCharType="begin">
                <w:ffData>
                  <w:name w:val="Texto11"/>
                  <w:enabled/>
                  <w:calcOnExit w:val="0"/>
                  <w:textInput/>
                </w:ffData>
              </w:fldChar>
            </w:r>
            <w:bookmarkStart w:id="1" w:name="Texto11"/>
            <w:r w:rsidRPr="0001406F">
              <w:rPr>
                <w:rStyle w:val="HTMLMarkup"/>
                <w:rFonts w:ascii="Arial" w:hAnsi="Arial" w:cs="Arial"/>
                <w:vanish w:val="0"/>
                <w:color w:val="auto"/>
                <w:sz w:val="18"/>
                <w:szCs w:val="18"/>
                <w:lang w:val="en-GB"/>
              </w:rPr>
              <w:instrText xml:space="preserve"> FORMTEXT </w:instrText>
            </w:r>
            <w:r w:rsidRPr="0001406F">
              <w:rPr>
                <w:rStyle w:val="HTMLMarkup"/>
                <w:rFonts w:ascii="Arial" w:hAnsi="Arial" w:cs="Arial"/>
                <w:vanish w:val="0"/>
                <w:color w:val="auto"/>
                <w:sz w:val="18"/>
                <w:szCs w:val="18"/>
              </w:rPr>
            </w:r>
            <w:r w:rsidRPr="0001406F">
              <w:rPr>
                <w:rStyle w:val="HTMLMarkup"/>
                <w:rFonts w:ascii="Arial" w:hAnsi="Arial" w:cs="Arial"/>
                <w:vanish w:val="0"/>
                <w:color w:val="auto"/>
                <w:sz w:val="18"/>
                <w:szCs w:val="18"/>
              </w:rPr>
              <w:fldChar w:fldCharType="separate"/>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vanish w:val="0"/>
                <w:color w:val="auto"/>
                <w:sz w:val="18"/>
                <w:szCs w:val="18"/>
              </w:rPr>
              <w:fldChar w:fldCharType="end"/>
            </w:r>
            <w:bookmarkEnd w:id="1"/>
            <w:r w:rsidRPr="00B160BB">
              <w:rPr>
                <w:rStyle w:val="HTMLMarkup"/>
                <w:rFonts w:ascii="Arial" w:hAnsi="Arial" w:cs="Arial"/>
                <w:vanish w:val="0"/>
                <w:color w:val="auto"/>
                <w:sz w:val="16"/>
                <w:szCs w:val="16"/>
                <w:lang w:val="en-GB"/>
              </w:rPr>
              <w:t xml:space="preserve">, </w:t>
            </w:r>
            <w:r w:rsidRPr="00B160BB">
              <w:rPr>
                <w:rStyle w:val="HTMLMarkup"/>
                <w:rFonts w:ascii="Arial" w:hAnsi="Arial" w:cs="Arial"/>
                <w:vanish w:val="0"/>
                <w:color w:val="auto"/>
                <w:sz w:val="16"/>
                <w:lang w:val="en-GB"/>
              </w:rPr>
              <w:t>of the Professional Association of Notaries of</w:t>
            </w:r>
            <w:r w:rsidRPr="00B160BB">
              <w:rPr>
                <w:rStyle w:val="HTMLMarkup"/>
                <w:rFonts w:ascii="Arial" w:hAnsi="Arial" w:cs="Arial"/>
                <w:vanish w:val="0"/>
                <w:color w:val="auto"/>
                <w:sz w:val="16"/>
                <w:szCs w:val="16"/>
                <w:lang w:val="en-GB"/>
              </w:rPr>
              <w:t xml:space="preserve">  </w:t>
            </w:r>
            <w:r w:rsidRPr="0001406F">
              <w:rPr>
                <w:rStyle w:val="HTMLMarkup"/>
                <w:rFonts w:ascii="Arial" w:hAnsi="Arial" w:cs="Arial"/>
                <w:vanish w:val="0"/>
                <w:color w:val="auto"/>
                <w:sz w:val="18"/>
                <w:szCs w:val="18"/>
              </w:rPr>
              <w:fldChar w:fldCharType="begin">
                <w:ffData>
                  <w:name w:val=""/>
                  <w:enabled/>
                  <w:calcOnExit w:val="0"/>
                  <w:textInput/>
                </w:ffData>
              </w:fldChar>
            </w:r>
            <w:r w:rsidRPr="0001406F">
              <w:rPr>
                <w:rStyle w:val="HTMLMarkup"/>
                <w:rFonts w:ascii="Arial" w:hAnsi="Arial" w:cs="Arial"/>
                <w:vanish w:val="0"/>
                <w:color w:val="auto"/>
                <w:sz w:val="18"/>
                <w:szCs w:val="18"/>
                <w:lang w:val="en-GB"/>
              </w:rPr>
              <w:instrText xml:space="preserve"> FORMTEXT </w:instrText>
            </w:r>
            <w:r w:rsidRPr="0001406F">
              <w:rPr>
                <w:rStyle w:val="HTMLMarkup"/>
                <w:rFonts w:ascii="Arial" w:hAnsi="Arial" w:cs="Arial"/>
                <w:vanish w:val="0"/>
                <w:color w:val="auto"/>
                <w:sz w:val="18"/>
                <w:szCs w:val="18"/>
              </w:rPr>
            </w:r>
            <w:r w:rsidRPr="0001406F">
              <w:rPr>
                <w:rStyle w:val="HTMLMarkup"/>
                <w:rFonts w:ascii="Arial" w:hAnsi="Arial" w:cs="Arial"/>
                <w:vanish w:val="0"/>
                <w:color w:val="auto"/>
                <w:sz w:val="18"/>
                <w:szCs w:val="18"/>
              </w:rPr>
              <w:fldChar w:fldCharType="separate"/>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vanish w:val="0"/>
                <w:color w:val="auto"/>
                <w:sz w:val="18"/>
                <w:szCs w:val="18"/>
              </w:rPr>
              <w:fldChar w:fldCharType="end"/>
            </w:r>
            <w:r w:rsidRPr="00B160BB">
              <w:rPr>
                <w:rStyle w:val="HTMLMarkup"/>
                <w:rFonts w:ascii="Arial" w:hAnsi="Arial" w:cs="Arial"/>
                <w:vanish w:val="0"/>
                <w:color w:val="auto"/>
                <w:sz w:val="16"/>
                <w:szCs w:val="16"/>
                <w:lang w:val="en-GB"/>
              </w:rPr>
              <w:t xml:space="preserve">, on date of  </w:t>
            </w:r>
            <w:r w:rsidRPr="0001406F">
              <w:rPr>
                <w:rStyle w:val="HTMLMarkup"/>
                <w:rFonts w:ascii="Arial" w:hAnsi="Arial" w:cs="Arial"/>
                <w:vanish w:val="0"/>
                <w:color w:val="auto"/>
                <w:sz w:val="18"/>
                <w:szCs w:val="18"/>
              </w:rPr>
              <w:fldChar w:fldCharType="begin">
                <w:ffData>
                  <w:name w:val=""/>
                  <w:enabled/>
                  <w:calcOnExit w:val="0"/>
                  <w:textInput/>
                </w:ffData>
              </w:fldChar>
            </w:r>
            <w:r w:rsidRPr="0001406F">
              <w:rPr>
                <w:rStyle w:val="HTMLMarkup"/>
                <w:rFonts w:ascii="Arial" w:hAnsi="Arial" w:cs="Arial"/>
                <w:vanish w:val="0"/>
                <w:color w:val="auto"/>
                <w:sz w:val="18"/>
                <w:szCs w:val="18"/>
                <w:lang w:val="en-GB"/>
              </w:rPr>
              <w:instrText xml:space="preserve"> FORMTEXT </w:instrText>
            </w:r>
            <w:r w:rsidRPr="0001406F">
              <w:rPr>
                <w:rStyle w:val="HTMLMarkup"/>
                <w:rFonts w:ascii="Arial" w:hAnsi="Arial" w:cs="Arial"/>
                <w:vanish w:val="0"/>
                <w:color w:val="auto"/>
                <w:sz w:val="18"/>
                <w:szCs w:val="18"/>
              </w:rPr>
            </w:r>
            <w:r w:rsidRPr="0001406F">
              <w:rPr>
                <w:rStyle w:val="HTMLMarkup"/>
                <w:rFonts w:ascii="Arial" w:hAnsi="Arial" w:cs="Arial"/>
                <w:vanish w:val="0"/>
                <w:color w:val="auto"/>
                <w:sz w:val="18"/>
                <w:szCs w:val="18"/>
              </w:rPr>
              <w:fldChar w:fldCharType="separate"/>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vanish w:val="0"/>
                <w:color w:val="auto"/>
                <w:sz w:val="18"/>
                <w:szCs w:val="18"/>
              </w:rPr>
              <w:fldChar w:fldCharType="end"/>
            </w:r>
            <w:r w:rsidRPr="00B160BB">
              <w:rPr>
                <w:rStyle w:val="HTMLMarkup"/>
                <w:rFonts w:ascii="Arial" w:hAnsi="Arial" w:cs="Arial"/>
                <w:vanish w:val="0"/>
                <w:color w:val="auto"/>
                <w:sz w:val="16"/>
                <w:szCs w:val="16"/>
                <w:lang w:val="en-GB"/>
              </w:rPr>
              <w:t xml:space="preserve">, </w:t>
            </w:r>
            <w:r w:rsidRPr="00B160BB">
              <w:rPr>
                <w:rStyle w:val="HTMLMarkup"/>
                <w:rFonts w:ascii="Arial" w:hAnsi="Arial" w:cs="Arial"/>
                <w:vanish w:val="0"/>
                <w:color w:val="auto"/>
                <w:sz w:val="16"/>
                <w:lang w:val="en-GB"/>
              </w:rPr>
              <w:t xml:space="preserve">under number </w:t>
            </w:r>
            <w:r w:rsidRPr="0001406F">
              <w:rPr>
                <w:rStyle w:val="HTMLMarkup"/>
                <w:rFonts w:ascii="Arial" w:hAnsi="Arial" w:cs="Arial"/>
                <w:vanish w:val="0"/>
                <w:color w:val="auto"/>
                <w:sz w:val="18"/>
                <w:szCs w:val="18"/>
              </w:rPr>
              <w:fldChar w:fldCharType="begin">
                <w:ffData>
                  <w:name w:val=""/>
                  <w:enabled/>
                  <w:calcOnExit w:val="0"/>
                  <w:textInput/>
                </w:ffData>
              </w:fldChar>
            </w:r>
            <w:r w:rsidRPr="0001406F">
              <w:rPr>
                <w:rStyle w:val="HTMLMarkup"/>
                <w:rFonts w:ascii="Arial" w:hAnsi="Arial" w:cs="Arial"/>
                <w:vanish w:val="0"/>
                <w:color w:val="auto"/>
                <w:sz w:val="18"/>
                <w:szCs w:val="18"/>
                <w:lang w:val="en-GB"/>
              </w:rPr>
              <w:instrText xml:space="preserve"> FORMTEXT </w:instrText>
            </w:r>
            <w:r w:rsidRPr="0001406F">
              <w:rPr>
                <w:rStyle w:val="HTMLMarkup"/>
                <w:rFonts w:ascii="Arial" w:hAnsi="Arial" w:cs="Arial"/>
                <w:vanish w:val="0"/>
                <w:color w:val="auto"/>
                <w:sz w:val="18"/>
                <w:szCs w:val="18"/>
              </w:rPr>
            </w:r>
            <w:r w:rsidRPr="0001406F">
              <w:rPr>
                <w:rStyle w:val="HTMLMarkup"/>
                <w:rFonts w:ascii="Arial" w:hAnsi="Arial" w:cs="Arial"/>
                <w:vanish w:val="0"/>
                <w:color w:val="auto"/>
                <w:sz w:val="18"/>
                <w:szCs w:val="18"/>
              </w:rPr>
              <w:fldChar w:fldCharType="separate"/>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vanish w:val="0"/>
                <w:color w:val="auto"/>
                <w:sz w:val="18"/>
                <w:szCs w:val="18"/>
              </w:rPr>
              <w:fldChar w:fldCharType="end"/>
            </w:r>
            <w:r w:rsidRPr="00B160BB">
              <w:rPr>
                <w:rStyle w:val="HTMLMarkup"/>
                <w:rFonts w:ascii="Arial" w:hAnsi="Arial" w:cs="Arial"/>
                <w:vanish w:val="0"/>
                <w:color w:val="auto"/>
                <w:sz w:val="16"/>
                <w:szCs w:val="16"/>
                <w:lang w:val="en-GB"/>
              </w:rPr>
              <w:t xml:space="preserve"> </w:t>
            </w:r>
            <w:r w:rsidRPr="00B160BB">
              <w:rPr>
                <w:rStyle w:val="HTMLMarkup"/>
                <w:rFonts w:ascii="Arial" w:hAnsi="Arial" w:cs="Arial"/>
                <w:vanish w:val="0"/>
                <w:color w:val="auto"/>
                <w:sz w:val="16"/>
                <w:lang w:val="en-GB"/>
              </w:rPr>
              <w:t>of his/her records.</w:t>
            </w:r>
          </w:p>
        </w:tc>
      </w:tr>
    </w:tbl>
    <w:p w14:paraId="7D634F87" w14:textId="77777777" w:rsidR="00CD6C76" w:rsidRPr="001A462C" w:rsidRDefault="00CD6C76">
      <w:pPr>
        <w:spacing w:before="0" w:after="0"/>
        <w:ind w:right="1134"/>
        <w:jc w:val="both"/>
        <w:rPr>
          <w:rStyle w:val="HTMLMarkup"/>
          <w:rFonts w:ascii="Arial" w:hAnsi="Arial" w:cs="Arial"/>
          <w:vanish w:val="0"/>
          <w:color w:val="auto"/>
          <w:sz w:val="16"/>
          <w:szCs w:val="16"/>
          <w:lang w:val="en-GB"/>
        </w:rPr>
      </w:pPr>
    </w:p>
    <w:p w14:paraId="0CB3A357" w14:textId="06E94F00" w:rsidR="00A017F8" w:rsidRPr="00F07541" w:rsidRDefault="001A462C" w:rsidP="00A017F8">
      <w:pPr>
        <w:spacing w:before="0" w:after="0"/>
        <w:jc w:val="both"/>
        <w:rPr>
          <w:rStyle w:val="HTMLMarkup"/>
          <w:rFonts w:ascii="Arial" w:hAnsi="Arial" w:cs="Arial"/>
          <w:vanish w:val="0"/>
          <w:color w:val="auto"/>
          <w:sz w:val="20"/>
        </w:rPr>
      </w:pPr>
      <w:r w:rsidRPr="00B160BB">
        <w:rPr>
          <w:rFonts w:ascii="Arial" w:hAnsi="Arial" w:cs="Arial"/>
          <w:sz w:val="20"/>
          <w:lang w:val="en-GB"/>
        </w:rPr>
        <w:t xml:space="preserve">If applicable, details of the </w:t>
      </w:r>
      <w:r w:rsidRPr="001A462C">
        <w:rPr>
          <w:rFonts w:ascii="Arial" w:hAnsi="Arial" w:cs="Arial"/>
          <w:b/>
          <w:bCs/>
          <w:sz w:val="20"/>
          <w:lang w:val="en-GB"/>
        </w:rPr>
        <w:t>contract research organization</w:t>
      </w:r>
      <w:r w:rsidRPr="00B160BB">
        <w:rPr>
          <w:rFonts w:ascii="Arial" w:hAnsi="Arial" w:cs="Arial"/>
          <w:sz w:val="20"/>
          <w:lang w:val="en-GB"/>
        </w:rPr>
        <w:t xml:space="preserve"> or body acting on behalf of the sponsor (hereafter, “CRO/body”)</w:t>
      </w:r>
      <w:r w:rsidRPr="00B160BB">
        <w:rPr>
          <w:rStyle w:val="Refdenotaalpie"/>
          <w:rFonts w:ascii="Arial" w:hAnsi="Arial" w:cs="Arial"/>
          <w:sz w:val="20"/>
          <w:szCs w:val="16"/>
          <w:lang w:val="en-GB"/>
        </w:rPr>
        <w:t xml:space="preserve"> </w:t>
      </w:r>
      <w:r w:rsidRPr="00B160BB">
        <w:rPr>
          <w:rStyle w:val="Refdenotaalpie"/>
          <w:rFonts w:ascii="Arial" w:hAnsi="Arial" w:cs="Arial"/>
          <w:sz w:val="20"/>
          <w:szCs w:val="16"/>
        </w:rPr>
        <w:footnoteReference w:id="1"/>
      </w:r>
      <w:r w:rsidRPr="00B160BB">
        <w:rPr>
          <w:rFonts w:ascii="Arial" w:hAnsi="Arial" w:cs="Arial"/>
          <w:sz w:val="20"/>
          <w:lang w:val="en-GB"/>
        </w:rPr>
        <w:t xml:space="preserve">. </w:t>
      </w:r>
      <w:r w:rsidRPr="00B160BB">
        <w:rPr>
          <w:rStyle w:val="HTMLMarkup"/>
          <w:rFonts w:ascii="Arial" w:hAnsi="Arial" w:cs="Arial"/>
          <w:vanish w:val="0"/>
          <w:color w:val="auto"/>
          <w:sz w:val="20"/>
          <w:szCs w:val="20"/>
          <w:lang w:val="en-GB"/>
        </w:rPr>
        <w:t>Tax ID</w:t>
      </w:r>
      <w:r w:rsidRPr="00B160BB">
        <w:rPr>
          <w:rStyle w:val="HTMLMarkup"/>
          <w:rFonts w:ascii="Arial" w:hAnsi="Arial" w:cs="Arial"/>
          <w:bCs/>
          <w:vanish w:val="0"/>
          <w:color w:val="auto"/>
          <w:sz w:val="20"/>
          <w:lang w:val="en-GB"/>
        </w:rPr>
        <w:t>:</w:t>
      </w:r>
      <w:r w:rsidRPr="00B160BB">
        <w:rPr>
          <w:rStyle w:val="HTMLMarkup"/>
          <w:rFonts w:ascii="Arial" w:hAnsi="Arial" w:cs="Arial"/>
          <w:b/>
          <w:bCs/>
          <w:vanish w:val="0"/>
          <w:color w:val="auto"/>
          <w:sz w:val="20"/>
          <w:lang w:val="en-GB"/>
        </w:rPr>
        <w:t xml:space="preserve"> </w:t>
      </w:r>
      <w:r w:rsidR="00A017F8" w:rsidRPr="0001406F">
        <w:rPr>
          <w:rStyle w:val="HTMLMarkup"/>
          <w:rFonts w:ascii="Arial" w:hAnsi="Arial" w:cs="Arial"/>
          <w:vanish w:val="0"/>
          <w:color w:val="auto"/>
          <w:sz w:val="18"/>
          <w:szCs w:val="22"/>
        </w:rPr>
        <w:fldChar w:fldCharType="begin">
          <w:ffData>
            <w:name w:val=""/>
            <w:enabled/>
            <w:calcOnExit w:val="0"/>
            <w:textInput/>
          </w:ffData>
        </w:fldChar>
      </w:r>
      <w:r w:rsidR="00A017F8" w:rsidRPr="0001406F">
        <w:rPr>
          <w:rStyle w:val="HTMLMarkup"/>
          <w:rFonts w:ascii="Arial" w:hAnsi="Arial" w:cs="Arial"/>
          <w:vanish w:val="0"/>
          <w:color w:val="auto"/>
          <w:sz w:val="18"/>
          <w:szCs w:val="22"/>
        </w:rPr>
        <w:instrText xml:space="preserve"> FORMTEXT </w:instrText>
      </w:r>
      <w:r w:rsidR="00A017F8" w:rsidRPr="0001406F">
        <w:rPr>
          <w:rStyle w:val="HTMLMarkup"/>
          <w:rFonts w:ascii="Arial" w:hAnsi="Arial" w:cs="Arial"/>
          <w:vanish w:val="0"/>
          <w:color w:val="auto"/>
          <w:sz w:val="18"/>
          <w:szCs w:val="22"/>
        </w:rPr>
      </w:r>
      <w:r w:rsidR="00A017F8" w:rsidRPr="0001406F">
        <w:rPr>
          <w:rStyle w:val="HTMLMarkup"/>
          <w:rFonts w:ascii="Arial" w:hAnsi="Arial" w:cs="Arial"/>
          <w:vanish w:val="0"/>
          <w:color w:val="auto"/>
          <w:sz w:val="18"/>
          <w:szCs w:val="22"/>
        </w:rPr>
        <w:fldChar w:fldCharType="separate"/>
      </w:r>
      <w:r w:rsidR="00A017F8" w:rsidRPr="0001406F">
        <w:rPr>
          <w:rStyle w:val="HTMLMarkup"/>
          <w:rFonts w:ascii="Arial" w:hAnsi="Arial" w:cs="Arial"/>
          <w:noProof/>
          <w:vanish w:val="0"/>
          <w:color w:val="auto"/>
          <w:sz w:val="18"/>
          <w:szCs w:val="22"/>
        </w:rPr>
        <w:t> </w:t>
      </w:r>
      <w:r w:rsidR="00A017F8" w:rsidRPr="0001406F">
        <w:rPr>
          <w:rStyle w:val="HTMLMarkup"/>
          <w:rFonts w:ascii="Arial" w:hAnsi="Arial" w:cs="Arial"/>
          <w:noProof/>
          <w:vanish w:val="0"/>
          <w:color w:val="auto"/>
          <w:sz w:val="18"/>
          <w:szCs w:val="22"/>
        </w:rPr>
        <w:t> </w:t>
      </w:r>
      <w:r w:rsidR="00A017F8" w:rsidRPr="0001406F">
        <w:rPr>
          <w:rStyle w:val="HTMLMarkup"/>
          <w:rFonts w:ascii="Arial" w:hAnsi="Arial" w:cs="Arial"/>
          <w:noProof/>
          <w:vanish w:val="0"/>
          <w:color w:val="auto"/>
          <w:sz w:val="18"/>
          <w:szCs w:val="22"/>
        </w:rPr>
        <w:t> </w:t>
      </w:r>
      <w:r w:rsidR="00A017F8" w:rsidRPr="0001406F">
        <w:rPr>
          <w:rStyle w:val="HTMLMarkup"/>
          <w:rFonts w:ascii="Arial" w:hAnsi="Arial" w:cs="Arial"/>
          <w:noProof/>
          <w:vanish w:val="0"/>
          <w:color w:val="auto"/>
          <w:sz w:val="18"/>
          <w:szCs w:val="22"/>
        </w:rPr>
        <w:t> </w:t>
      </w:r>
      <w:r w:rsidR="00A017F8" w:rsidRPr="0001406F">
        <w:rPr>
          <w:rStyle w:val="HTMLMarkup"/>
          <w:rFonts w:ascii="Arial" w:hAnsi="Arial" w:cs="Arial"/>
          <w:noProof/>
          <w:vanish w:val="0"/>
          <w:color w:val="auto"/>
          <w:sz w:val="18"/>
          <w:szCs w:val="22"/>
        </w:rPr>
        <w:t> </w:t>
      </w:r>
      <w:r w:rsidR="00A017F8" w:rsidRPr="0001406F">
        <w:rPr>
          <w:rStyle w:val="HTMLMarkup"/>
          <w:rFonts w:ascii="Arial" w:hAnsi="Arial" w:cs="Arial"/>
          <w:vanish w:val="0"/>
          <w:color w:val="auto"/>
          <w:sz w:val="18"/>
          <w:szCs w:val="22"/>
        </w:rPr>
        <w:fldChar w:fldCharType="end"/>
      </w:r>
    </w:p>
    <w:p w14:paraId="65EEE075" w14:textId="77777777" w:rsidR="00CD6C76" w:rsidRPr="00A8766D" w:rsidRDefault="00CD6C76">
      <w:pPr>
        <w:spacing w:before="0" w:after="0"/>
        <w:ind w:right="1134"/>
        <w:jc w:val="both"/>
        <w:rPr>
          <w:rStyle w:val="HTMLMarkup"/>
          <w:rFonts w:ascii="Arial" w:hAnsi="Arial" w:cs="Arial"/>
          <w:color w:val="auto"/>
          <w:sz w:val="16"/>
          <w:szCs w:val="16"/>
        </w:rPr>
      </w:pPr>
    </w:p>
    <w:p w14:paraId="56C088F4" w14:textId="77777777" w:rsidR="00CD6C76" w:rsidRPr="00A8766D" w:rsidRDefault="00CD6C76">
      <w:pPr>
        <w:spacing w:before="0" w:after="0"/>
        <w:ind w:right="1133"/>
        <w:jc w:val="both"/>
        <w:rPr>
          <w:rStyle w:val="HTMLMarkup"/>
          <w:rFonts w:ascii="Arial" w:hAnsi="Arial" w:cs="Arial"/>
          <w:color w:val="auto"/>
          <w:sz w:val="13"/>
          <w:szCs w:val="13"/>
        </w:rPr>
      </w:pPr>
    </w:p>
    <w:p w14:paraId="0C951C85" w14:textId="77777777" w:rsidR="00CD6C76" w:rsidRPr="00A8766D" w:rsidRDefault="00CD6C76">
      <w:pPr>
        <w:spacing w:before="0" w:after="0"/>
        <w:ind w:right="1133"/>
        <w:jc w:val="both"/>
        <w:rPr>
          <w:rStyle w:val="HTMLMarkup"/>
          <w:rFonts w:ascii="Arial" w:hAnsi="Arial" w:cs="Arial"/>
          <w:vanish w:val="0"/>
          <w:color w:val="auto"/>
          <w:sz w:val="13"/>
          <w:szCs w:val="13"/>
        </w:rPr>
      </w:pP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70"/>
        <w:gridCol w:w="1684"/>
        <w:gridCol w:w="4105"/>
      </w:tblGrid>
      <w:tr w:rsidR="005D3E45" w:rsidRPr="00A8766D" w14:paraId="59C78F8B" w14:textId="77777777" w:rsidTr="001A462C">
        <w:trPr>
          <w:trHeight w:val="553"/>
          <w:hidden w:val="0"/>
        </w:trPr>
        <w:tc>
          <w:tcPr>
            <w:tcW w:w="1972" w:type="pct"/>
            <w:tcBorders>
              <w:top w:val="single" w:sz="4" w:space="0" w:color="auto"/>
              <w:left w:val="single" w:sz="4" w:space="0" w:color="auto"/>
              <w:bottom w:val="single" w:sz="4" w:space="0" w:color="auto"/>
              <w:right w:val="single" w:sz="4" w:space="0" w:color="auto"/>
            </w:tcBorders>
          </w:tcPr>
          <w:p w14:paraId="48BFA5A6" w14:textId="4B8ECE75" w:rsidR="001A462C" w:rsidRPr="001A462C" w:rsidRDefault="001A462C" w:rsidP="001A462C">
            <w:pPr>
              <w:spacing w:before="0" w:after="0"/>
              <w:ind w:right="-70"/>
              <w:rPr>
                <w:rStyle w:val="HTMLMarkup"/>
                <w:rFonts w:ascii="Arial" w:hAnsi="Arial" w:cs="Arial"/>
                <w:b/>
                <w:bCs/>
                <w:vanish w:val="0"/>
                <w:color w:val="auto"/>
                <w:sz w:val="16"/>
                <w:szCs w:val="16"/>
                <w:lang w:val="en-GB"/>
              </w:rPr>
            </w:pPr>
            <w:r w:rsidRPr="001A462C">
              <w:rPr>
                <w:rStyle w:val="HTMLMarkup"/>
                <w:rFonts w:ascii="Arial" w:hAnsi="Arial" w:cs="Arial"/>
                <w:b/>
                <w:vanish w:val="0"/>
                <w:color w:val="auto"/>
                <w:sz w:val="16"/>
                <w:szCs w:val="16"/>
                <w:lang w:val="en-GB" w:eastAsia="en-GB"/>
              </w:rPr>
              <w:t>Name of the CRO/body</w:t>
            </w:r>
            <w:r w:rsidRPr="001A462C">
              <w:rPr>
                <w:rStyle w:val="HTMLMarkup"/>
                <w:rFonts w:ascii="Arial" w:hAnsi="Arial" w:cs="Arial"/>
                <w:b/>
                <w:bCs/>
                <w:vanish w:val="0"/>
                <w:color w:val="auto"/>
                <w:sz w:val="16"/>
                <w:szCs w:val="16"/>
                <w:lang w:val="en-GB"/>
              </w:rPr>
              <w:t>:</w:t>
            </w:r>
          </w:p>
          <w:sdt>
            <w:sdtPr>
              <w:rPr>
                <w:sz w:val="16"/>
                <w:szCs w:val="16"/>
              </w:rPr>
              <w:alias w:val="DenominacionCRO"/>
              <w:tag w:val="DenominacionCRO"/>
              <w:id w:val="-1253422493"/>
              <w:placeholder>
                <w:docPart w:val="DefaultPlaceholder_-1854013440"/>
              </w:placeholder>
            </w:sdtPr>
            <w:sdtEndPr/>
            <w:sdtContent>
              <w:p w14:paraId="1BB0B331" w14:textId="4A3B2922" w:rsidR="005D3E45" w:rsidRPr="001A462C" w:rsidRDefault="00850E0E" w:rsidP="00884BEF">
                <w:pPr>
                  <w:pStyle w:val="Sangradetextonormal"/>
                  <w:ind w:right="0"/>
                  <w:jc w:val="left"/>
                  <w:rPr>
                    <w:rStyle w:val="HTMLMarkup"/>
                    <w:b/>
                    <w:bCs/>
                    <w:vanish w:val="0"/>
                    <w:color w:val="auto"/>
                    <w:sz w:val="16"/>
                    <w:szCs w:val="16"/>
                  </w:rPr>
                </w:pPr>
                <w:r w:rsidRPr="0001406F">
                  <w:rPr>
                    <w:sz w:val="18"/>
                    <w:szCs w:val="18"/>
                  </w:rPr>
                  <w:fldChar w:fldCharType="begin">
                    <w:ffData>
                      <w:name w:val=""/>
                      <w:enabled/>
                      <w:calcOnExit w:val="0"/>
                      <w:textInput/>
                    </w:ffData>
                  </w:fldChar>
                </w:r>
                <w:r w:rsidRPr="0001406F">
                  <w:rPr>
                    <w:sz w:val="18"/>
                    <w:szCs w:val="18"/>
                  </w:rPr>
                  <w:instrText xml:space="preserve"> FORMTEXT </w:instrText>
                </w:r>
                <w:r w:rsidRPr="0001406F">
                  <w:rPr>
                    <w:sz w:val="18"/>
                    <w:szCs w:val="18"/>
                  </w:rPr>
                </w:r>
                <w:r w:rsidRPr="0001406F">
                  <w:rPr>
                    <w:sz w:val="18"/>
                    <w:szCs w:val="18"/>
                  </w:rPr>
                  <w:fldChar w:fldCharType="separate"/>
                </w:r>
                <w:r w:rsidRPr="0001406F">
                  <w:rPr>
                    <w:noProof/>
                    <w:sz w:val="18"/>
                    <w:szCs w:val="18"/>
                  </w:rPr>
                  <w:t> </w:t>
                </w:r>
                <w:r w:rsidRPr="0001406F">
                  <w:rPr>
                    <w:noProof/>
                    <w:sz w:val="18"/>
                    <w:szCs w:val="18"/>
                  </w:rPr>
                  <w:t> </w:t>
                </w:r>
                <w:r w:rsidRPr="0001406F">
                  <w:rPr>
                    <w:noProof/>
                    <w:sz w:val="18"/>
                    <w:szCs w:val="18"/>
                  </w:rPr>
                  <w:t> </w:t>
                </w:r>
                <w:r w:rsidRPr="0001406F">
                  <w:rPr>
                    <w:noProof/>
                    <w:sz w:val="18"/>
                    <w:szCs w:val="18"/>
                  </w:rPr>
                  <w:t> </w:t>
                </w:r>
                <w:r w:rsidRPr="0001406F">
                  <w:rPr>
                    <w:noProof/>
                    <w:sz w:val="18"/>
                    <w:szCs w:val="18"/>
                  </w:rPr>
                  <w:t> </w:t>
                </w:r>
                <w:r w:rsidRPr="0001406F">
                  <w:rPr>
                    <w:sz w:val="18"/>
                    <w:szCs w:val="18"/>
                  </w:rPr>
                  <w:fldChar w:fldCharType="end"/>
                </w:r>
              </w:p>
            </w:sdtContent>
          </w:sdt>
        </w:tc>
        <w:tc>
          <w:tcPr>
            <w:tcW w:w="881" w:type="pct"/>
            <w:tcBorders>
              <w:top w:val="single" w:sz="4" w:space="0" w:color="auto"/>
              <w:left w:val="single" w:sz="4" w:space="0" w:color="auto"/>
              <w:bottom w:val="single" w:sz="4" w:space="0" w:color="auto"/>
              <w:right w:val="single" w:sz="4" w:space="0" w:color="auto"/>
            </w:tcBorders>
          </w:tcPr>
          <w:p w14:paraId="56F7F038" w14:textId="738540CA" w:rsidR="001A462C" w:rsidRPr="001A462C" w:rsidRDefault="001A462C" w:rsidP="001A462C">
            <w:pPr>
              <w:pStyle w:val="Ttulo3"/>
              <w:ind w:right="0"/>
              <w:jc w:val="left"/>
              <w:rPr>
                <w:bCs w:val="0"/>
                <w:sz w:val="16"/>
                <w:szCs w:val="16"/>
              </w:rPr>
            </w:pPr>
            <w:r w:rsidRPr="001A462C">
              <w:rPr>
                <w:rStyle w:val="HTMLMarkup"/>
                <w:bCs w:val="0"/>
                <w:vanish w:val="0"/>
                <w:color w:val="auto"/>
                <w:sz w:val="16"/>
                <w:szCs w:val="16"/>
                <w:lang w:eastAsia="en-GB"/>
              </w:rPr>
              <w:t>Address</w:t>
            </w:r>
            <w:r w:rsidRPr="001A462C">
              <w:rPr>
                <w:rStyle w:val="HTMLMarkup"/>
                <w:bCs w:val="0"/>
                <w:vanish w:val="0"/>
                <w:color w:val="auto"/>
                <w:sz w:val="16"/>
                <w:szCs w:val="16"/>
              </w:rPr>
              <w:t>:</w:t>
            </w:r>
          </w:p>
          <w:sdt>
            <w:sdtPr>
              <w:rPr>
                <w:rFonts w:ascii="Arial" w:hAnsi="Arial" w:cs="Arial"/>
                <w:sz w:val="16"/>
                <w:szCs w:val="16"/>
              </w:rPr>
              <w:alias w:val="DomicilioCRO"/>
              <w:tag w:val="DomicilioCRO"/>
              <w:id w:val="-1671103446"/>
              <w:placeholder>
                <w:docPart w:val="DefaultPlaceholder_-1854013440"/>
              </w:placeholder>
            </w:sdtPr>
            <w:sdtEndPr/>
            <w:sdtContent>
              <w:p w14:paraId="2D65D71E" w14:textId="79946D4F" w:rsidR="005D3E45" w:rsidRPr="001A462C" w:rsidRDefault="00850E0E" w:rsidP="00884BE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sz w:val="16"/>
                    <w:szCs w:val="16"/>
                  </w:rPr>
                </w:pPr>
                <w:r w:rsidRPr="0001406F">
                  <w:rPr>
                    <w:rFonts w:ascii="Arial" w:hAnsi="Arial" w:cs="Arial"/>
                    <w:sz w:val="18"/>
                    <w:szCs w:val="18"/>
                  </w:rPr>
                  <w:fldChar w:fldCharType="begin">
                    <w:ffData>
                      <w:name w:val=""/>
                      <w:enabled/>
                      <w:calcOnExit w:val="0"/>
                      <w:textInput/>
                    </w:ffData>
                  </w:fldChar>
                </w:r>
                <w:r w:rsidRPr="0001406F">
                  <w:rPr>
                    <w:rFonts w:ascii="Arial" w:hAnsi="Arial" w:cs="Arial"/>
                    <w:sz w:val="18"/>
                    <w:szCs w:val="18"/>
                  </w:rPr>
                  <w:instrText xml:space="preserve"> FORMTEXT </w:instrText>
                </w:r>
                <w:r w:rsidRPr="0001406F">
                  <w:rPr>
                    <w:rFonts w:ascii="Arial" w:hAnsi="Arial" w:cs="Arial"/>
                    <w:sz w:val="18"/>
                    <w:szCs w:val="18"/>
                  </w:rPr>
                </w:r>
                <w:r w:rsidRPr="0001406F">
                  <w:rPr>
                    <w:rFonts w:ascii="Arial" w:hAnsi="Arial" w:cs="Arial"/>
                    <w:sz w:val="18"/>
                    <w:szCs w:val="18"/>
                  </w:rPr>
                  <w:fldChar w:fldCharType="separate"/>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sz w:val="18"/>
                    <w:szCs w:val="18"/>
                  </w:rPr>
                  <w:fldChar w:fldCharType="end"/>
                </w:r>
              </w:p>
            </w:sdtContent>
          </w:sdt>
        </w:tc>
        <w:tc>
          <w:tcPr>
            <w:tcW w:w="2147" w:type="pct"/>
            <w:tcBorders>
              <w:top w:val="single" w:sz="4" w:space="0" w:color="auto"/>
              <w:left w:val="single" w:sz="4" w:space="0" w:color="auto"/>
              <w:bottom w:val="single" w:sz="4" w:space="0" w:color="auto"/>
              <w:right w:val="single" w:sz="4" w:space="0" w:color="auto"/>
            </w:tcBorders>
          </w:tcPr>
          <w:p w14:paraId="27522985" w14:textId="5A1388CE" w:rsidR="001A462C" w:rsidRPr="001A462C" w:rsidRDefault="001A462C" w:rsidP="001A462C">
            <w:pPr>
              <w:pStyle w:val="Ttulo3"/>
              <w:ind w:right="-1"/>
              <w:jc w:val="left"/>
              <w:rPr>
                <w:sz w:val="16"/>
                <w:szCs w:val="16"/>
              </w:rPr>
            </w:pPr>
            <w:r w:rsidRPr="001A462C">
              <w:rPr>
                <w:rStyle w:val="HTMLMarkup"/>
                <w:vanish w:val="0"/>
                <w:color w:val="auto"/>
                <w:sz w:val="16"/>
                <w:szCs w:val="16"/>
              </w:rPr>
              <w:t>Municipality:</w:t>
            </w:r>
          </w:p>
          <w:sdt>
            <w:sdtPr>
              <w:rPr>
                <w:rFonts w:ascii="Arial" w:hAnsi="Arial" w:cs="Arial"/>
                <w:sz w:val="16"/>
                <w:szCs w:val="16"/>
              </w:rPr>
              <w:alias w:val="MunicipioCRO"/>
              <w:tag w:val="MunicipioCRO"/>
              <w:id w:val="45039890"/>
              <w:placeholder>
                <w:docPart w:val="DefaultPlaceholder_-1854013440"/>
              </w:placeholder>
            </w:sdtPr>
            <w:sdtEndPr/>
            <w:sdtContent>
              <w:p w14:paraId="0D9D6CA5" w14:textId="0326C4C8" w:rsidR="00850E0E" w:rsidRPr="001A462C" w:rsidRDefault="00850E0E" w:rsidP="00884BEF">
                <w:pPr>
                  <w:spacing w:before="0" w:after="0"/>
                  <w:ind w:right="-1"/>
                  <w:rPr>
                    <w:rFonts w:ascii="Arial" w:hAnsi="Arial" w:cs="Arial"/>
                    <w:sz w:val="16"/>
                    <w:szCs w:val="16"/>
                  </w:rPr>
                </w:pPr>
                <w:r w:rsidRPr="0001406F">
                  <w:rPr>
                    <w:rFonts w:ascii="Arial" w:hAnsi="Arial" w:cs="Arial"/>
                    <w:sz w:val="18"/>
                    <w:szCs w:val="18"/>
                  </w:rPr>
                  <w:fldChar w:fldCharType="begin">
                    <w:ffData>
                      <w:name w:val=""/>
                      <w:enabled/>
                      <w:calcOnExit w:val="0"/>
                      <w:textInput/>
                    </w:ffData>
                  </w:fldChar>
                </w:r>
                <w:r w:rsidRPr="0001406F">
                  <w:rPr>
                    <w:rFonts w:ascii="Arial" w:hAnsi="Arial" w:cs="Arial"/>
                    <w:sz w:val="18"/>
                    <w:szCs w:val="18"/>
                  </w:rPr>
                  <w:instrText xml:space="preserve"> FORMTEXT </w:instrText>
                </w:r>
                <w:r w:rsidRPr="0001406F">
                  <w:rPr>
                    <w:rFonts w:ascii="Arial" w:hAnsi="Arial" w:cs="Arial"/>
                    <w:sz w:val="18"/>
                    <w:szCs w:val="18"/>
                  </w:rPr>
                </w:r>
                <w:r w:rsidRPr="0001406F">
                  <w:rPr>
                    <w:rFonts w:ascii="Arial" w:hAnsi="Arial" w:cs="Arial"/>
                    <w:sz w:val="18"/>
                    <w:szCs w:val="18"/>
                  </w:rPr>
                  <w:fldChar w:fldCharType="separate"/>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sz w:val="18"/>
                    <w:szCs w:val="18"/>
                  </w:rPr>
                  <w:fldChar w:fldCharType="end"/>
                </w:r>
              </w:p>
            </w:sdtContent>
          </w:sdt>
          <w:p w14:paraId="24AB46CB" w14:textId="69B819EB" w:rsidR="00850E0E" w:rsidRPr="001A462C" w:rsidRDefault="00850E0E" w:rsidP="00884BEF">
            <w:pPr>
              <w:spacing w:before="0" w:after="0"/>
              <w:ind w:right="-1"/>
              <w:rPr>
                <w:rStyle w:val="HTMLMarkup"/>
                <w:rFonts w:ascii="Arial" w:hAnsi="Arial" w:cs="Arial"/>
                <w:vanish w:val="0"/>
                <w:color w:val="auto"/>
                <w:sz w:val="16"/>
                <w:szCs w:val="16"/>
              </w:rPr>
            </w:pPr>
          </w:p>
        </w:tc>
      </w:tr>
      <w:tr w:rsidR="005D3E45" w:rsidRPr="0001406F" w14:paraId="11DC04CB" w14:textId="77777777" w:rsidTr="00884BEF">
        <w:trPr>
          <w:trHeight w:val="613"/>
          <w:hidden w:val="0"/>
        </w:trPr>
        <w:tc>
          <w:tcPr>
            <w:tcW w:w="1972" w:type="pct"/>
            <w:tcBorders>
              <w:top w:val="single" w:sz="4" w:space="0" w:color="auto"/>
              <w:left w:val="single" w:sz="4" w:space="0" w:color="auto"/>
              <w:bottom w:val="single" w:sz="4" w:space="0" w:color="auto"/>
              <w:right w:val="single" w:sz="4" w:space="0" w:color="auto"/>
            </w:tcBorders>
          </w:tcPr>
          <w:p w14:paraId="7687420B" w14:textId="0D9B3523" w:rsidR="001A462C" w:rsidRPr="00506198" w:rsidRDefault="001A462C" w:rsidP="00884BEF">
            <w:pPr>
              <w:spacing w:before="0" w:after="0"/>
              <w:ind w:right="30"/>
              <w:rPr>
                <w:rFonts w:ascii="Arial" w:hAnsi="Arial" w:cs="Arial"/>
                <w:b/>
                <w:bCs/>
                <w:sz w:val="16"/>
                <w:szCs w:val="16"/>
                <w:lang w:val="en-GB"/>
              </w:rPr>
            </w:pPr>
            <w:r w:rsidRPr="001A462C">
              <w:rPr>
                <w:rStyle w:val="HTMLMarkup"/>
                <w:rFonts w:ascii="Arial" w:hAnsi="Arial" w:cs="Arial"/>
                <w:b/>
                <w:bCs/>
                <w:vanish w:val="0"/>
                <w:color w:val="auto"/>
                <w:sz w:val="16"/>
                <w:szCs w:val="16"/>
                <w:lang w:val="en-GB"/>
              </w:rPr>
              <w:t>Name of the representative of the CRO/body:</w:t>
            </w:r>
          </w:p>
          <w:p w14:paraId="7BD3563C" w14:textId="075C2F17" w:rsidR="005D3E45" w:rsidRPr="00F820CE" w:rsidRDefault="00850E0E" w:rsidP="00884BEF">
            <w:pPr>
              <w:spacing w:before="0" w:after="0"/>
              <w:ind w:right="30"/>
              <w:rPr>
                <w:rStyle w:val="HTMLMarkup"/>
                <w:rFonts w:ascii="Arial" w:hAnsi="Arial" w:cs="Arial"/>
                <w:vanish w:val="0"/>
                <w:color w:val="auto"/>
                <w:spacing w:val="-2"/>
                <w:sz w:val="16"/>
                <w:szCs w:val="16"/>
                <w:lang w:val="es-ES"/>
              </w:rPr>
            </w:pPr>
            <w:r w:rsidRPr="0001406F">
              <w:rPr>
                <w:rFonts w:ascii="Arial" w:hAnsi="Arial" w:cs="Arial"/>
                <w:sz w:val="18"/>
                <w:szCs w:val="18"/>
              </w:rPr>
              <w:fldChar w:fldCharType="begin">
                <w:ffData>
                  <w:name w:val=""/>
                  <w:enabled/>
                  <w:calcOnExit w:val="0"/>
                  <w:textInput/>
                </w:ffData>
              </w:fldChar>
            </w:r>
            <w:r w:rsidRPr="0001406F">
              <w:rPr>
                <w:rFonts w:ascii="Arial" w:hAnsi="Arial" w:cs="Arial"/>
                <w:sz w:val="18"/>
                <w:szCs w:val="18"/>
              </w:rPr>
              <w:instrText xml:space="preserve"> FORMTEXT </w:instrText>
            </w:r>
            <w:r w:rsidRPr="0001406F">
              <w:rPr>
                <w:rFonts w:ascii="Arial" w:hAnsi="Arial" w:cs="Arial"/>
                <w:sz w:val="18"/>
                <w:szCs w:val="18"/>
              </w:rPr>
            </w:r>
            <w:r w:rsidRPr="0001406F">
              <w:rPr>
                <w:rFonts w:ascii="Arial" w:hAnsi="Arial" w:cs="Arial"/>
                <w:sz w:val="18"/>
                <w:szCs w:val="18"/>
              </w:rPr>
              <w:fldChar w:fldCharType="separate"/>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sz w:val="18"/>
                <w:szCs w:val="18"/>
              </w:rPr>
              <w:fldChar w:fldCharType="end"/>
            </w:r>
          </w:p>
        </w:tc>
        <w:tc>
          <w:tcPr>
            <w:tcW w:w="881" w:type="pct"/>
            <w:tcBorders>
              <w:top w:val="single" w:sz="4" w:space="0" w:color="auto"/>
              <w:left w:val="single" w:sz="4" w:space="0" w:color="auto"/>
              <w:bottom w:val="single" w:sz="4" w:space="0" w:color="auto"/>
              <w:right w:val="single" w:sz="4" w:space="0" w:color="auto"/>
            </w:tcBorders>
          </w:tcPr>
          <w:p w14:paraId="253F89AF" w14:textId="77777777" w:rsidR="001A462C" w:rsidRPr="00B160BB" w:rsidRDefault="001A462C" w:rsidP="001A462C">
            <w:pPr>
              <w:spacing w:before="0" w:after="0"/>
              <w:rPr>
                <w:rStyle w:val="HTMLMarkup"/>
                <w:rFonts w:ascii="Arial" w:hAnsi="Arial" w:cs="Arial"/>
                <w:b/>
                <w:bCs/>
                <w:vanish w:val="0"/>
                <w:color w:val="auto"/>
                <w:sz w:val="16"/>
                <w:szCs w:val="16"/>
              </w:rPr>
            </w:pPr>
            <w:r w:rsidRPr="00B160BB">
              <w:rPr>
                <w:rStyle w:val="HTMLMarkup"/>
                <w:rFonts w:ascii="Arial" w:hAnsi="Arial" w:cs="Arial"/>
                <w:b/>
                <w:bCs/>
                <w:vanish w:val="0"/>
                <w:color w:val="auto"/>
                <w:sz w:val="16"/>
                <w:szCs w:val="16"/>
              </w:rPr>
              <w:t>TIN:</w:t>
            </w:r>
          </w:p>
          <w:p w14:paraId="1F2A9DC0" w14:textId="694F8BF0" w:rsidR="005D3E45" w:rsidRPr="00A8766D" w:rsidRDefault="00850E0E" w:rsidP="00884BEF">
            <w:pPr>
              <w:spacing w:before="0" w:after="0"/>
              <w:ind w:right="30"/>
              <w:rPr>
                <w:rStyle w:val="HTMLMarkup"/>
                <w:rFonts w:ascii="Arial (W1)" w:hAnsi="Arial (W1)" w:cs="Arial"/>
                <w:vanish w:val="0"/>
                <w:color w:val="auto"/>
                <w:sz w:val="16"/>
                <w:szCs w:val="16"/>
              </w:rPr>
            </w:pPr>
            <w:r w:rsidRPr="0001406F">
              <w:rPr>
                <w:rFonts w:ascii="Arial" w:hAnsi="Arial" w:cs="Arial"/>
                <w:sz w:val="18"/>
                <w:szCs w:val="18"/>
              </w:rPr>
              <w:fldChar w:fldCharType="begin">
                <w:ffData>
                  <w:name w:val=""/>
                  <w:enabled/>
                  <w:calcOnExit w:val="0"/>
                  <w:textInput/>
                </w:ffData>
              </w:fldChar>
            </w:r>
            <w:r w:rsidRPr="0001406F">
              <w:rPr>
                <w:rFonts w:ascii="Arial" w:hAnsi="Arial" w:cs="Arial"/>
                <w:sz w:val="18"/>
                <w:szCs w:val="18"/>
              </w:rPr>
              <w:instrText xml:space="preserve"> FORMTEXT </w:instrText>
            </w:r>
            <w:r w:rsidRPr="0001406F">
              <w:rPr>
                <w:rFonts w:ascii="Arial" w:hAnsi="Arial" w:cs="Arial"/>
                <w:sz w:val="18"/>
                <w:szCs w:val="18"/>
              </w:rPr>
            </w:r>
            <w:r w:rsidRPr="0001406F">
              <w:rPr>
                <w:rFonts w:ascii="Arial" w:hAnsi="Arial" w:cs="Arial"/>
                <w:sz w:val="18"/>
                <w:szCs w:val="18"/>
              </w:rPr>
              <w:fldChar w:fldCharType="separate"/>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sz w:val="18"/>
                <w:szCs w:val="18"/>
              </w:rPr>
              <w:fldChar w:fldCharType="end"/>
            </w:r>
            <w:r w:rsidR="005D3E45">
              <w:rPr>
                <w:rStyle w:val="HTMLMarkup"/>
                <w:rFonts w:ascii="Arial (W1)" w:hAnsi="Arial (W1)" w:cs="Arial"/>
              </w:rPr>
              <w:t>457</w:t>
            </w:r>
          </w:p>
        </w:tc>
        <w:tc>
          <w:tcPr>
            <w:tcW w:w="2147" w:type="pct"/>
            <w:tcBorders>
              <w:top w:val="single" w:sz="4" w:space="0" w:color="auto"/>
              <w:left w:val="single" w:sz="4" w:space="0" w:color="auto"/>
              <w:bottom w:val="single" w:sz="4" w:space="0" w:color="auto"/>
              <w:right w:val="single" w:sz="4" w:space="0" w:color="auto"/>
            </w:tcBorders>
          </w:tcPr>
          <w:p w14:paraId="40F288D2" w14:textId="23EFD655" w:rsidR="005D3E45" w:rsidRPr="001A462C" w:rsidRDefault="001A462C" w:rsidP="00884BEF">
            <w:pPr>
              <w:spacing w:before="0" w:after="0"/>
              <w:jc w:val="both"/>
              <w:rPr>
                <w:rStyle w:val="HTMLMarkup"/>
                <w:rFonts w:ascii="Arial" w:hAnsi="Arial" w:cs="Arial"/>
                <w:b/>
                <w:bCs/>
                <w:vanish w:val="0"/>
                <w:color w:val="auto"/>
                <w:sz w:val="16"/>
                <w:szCs w:val="16"/>
                <w:lang w:val="en-GB"/>
              </w:rPr>
            </w:pPr>
            <w:r w:rsidRPr="001A462C">
              <w:rPr>
                <w:rStyle w:val="HTMLMarkup"/>
                <w:rFonts w:ascii="Arial" w:hAnsi="Arial" w:cs="Arial"/>
                <w:b/>
                <w:bCs/>
                <w:vanish w:val="0"/>
                <w:color w:val="auto"/>
                <w:sz w:val="16"/>
                <w:szCs w:val="16"/>
                <w:lang w:val="en-GB"/>
              </w:rPr>
              <w:t>Role:</w:t>
            </w:r>
            <w:r w:rsidR="005D3E45" w:rsidRPr="001A462C">
              <w:rPr>
                <w:rStyle w:val="HTMLMarkup"/>
                <w:rFonts w:ascii="Arial" w:hAnsi="Arial" w:cs="Arial"/>
                <w:b/>
                <w:bCs/>
                <w:vanish w:val="0"/>
                <w:color w:val="auto"/>
                <w:sz w:val="16"/>
                <w:szCs w:val="16"/>
                <w:lang w:val="en-GB"/>
              </w:rPr>
              <w:t xml:space="preserve"> </w:t>
            </w:r>
            <w:r w:rsidR="00850E0E" w:rsidRPr="0001406F">
              <w:rPr>
                <w:rFonts w:ascii="Arial" w:hAnsi="Arial" w:cs="Arial"/>
                <w:sz w:val="18"/>
                <w:szCs w:val="18"/>
              </w:rPr>
              <w:fldChar w:fldCharType="begin">
                <w:ffData>
                  <w:name w:val=""/>
                  <w:enabled/>
                  <w:calcOnExit w:val="0"/>
                  <w:textInput/>
                </w:ffData>
              </w:fldChar>
            </w:r>
            <w:r w:rsidR="00850E0E" w:rsidRPr="0001406F">
              <w:rPr>
                <w:rFonts w:ascii="Arial" w:hAnsi="Arial" w:cs="Arial"/>
                <w:sz w:val="18"/>
                <w:szCs w:val="18"/>
                <w:lang w:val="en-GB"/>
              </w:rPr>
              <w:instrText xml:space="preserve"> FORMTEXT </w:instrText>
            </w:r>
            <w:r w:rsidR="00850E0E" w:rsidRPr="0001406F">
              <w:rPr>
                <w:rFonts w:ascii="Arial" w:hAnsi="Arial" w:cs="Arial"/>
                <w:sz w:val="18"/>
                <w:szCs w:val="18"/>
              </w:rPr>
            </w:r>
            <w:r w:rsidR="00850E0E" w:rsidRPr="0001406F">
              <w:rPr>
                <w:rFonts w:ascii="Arial" w:hAnsi="Arial" w:cs="Arial"/>
                <w:sz w:val="18"/>
                <w:szCs w:val="18"/>
              </w:rPr>
              <w:fldChar w:fldCharType="separate"/>
            </w:r>
            <w:r w:rsidR="00850E0E" w:rsidRPr="0001406F">
              <w:rPr>
                <w:rFonts w:ascii="Arial" w:hAnsi="Arial" w:cs="Arial"/>
                <w:noProof/>
                <w:sz w:val="18"/>
                <w:szCs w:val="18"/>
              </w:rPr>
              <w:t> </w:t>
            </w:r>
            <w:r w:rsidR="00850E0E" w:rsidRPr="0001406F">
              <w:rPr>
                <w:rFonts w:ascii="Arial" w:hAnsi="Arial" w:cs="Arial"/>
                <w:noProof/>
                <w:sz w:val="18"/>
                <w:szCs w:val="18"/>
              </w:rPr>
              <w:t> </w:t>
            </w:r>
            <w:r w:rsidR="00850E0E" w:rsidRPr="0001406F">
              <w:rPr>
                <w:rFonts w:ascii="Arial" w:hAnsi="Arial" w:cs="Arial"/>
                <w:noProof/>
                <w:sz w:val="18"/>
                <w:szCs w:val="18"/>
              </w:rPr>
              <w:t> </w:t>
            </w:r>
            <w:r w:rsidR="00850E0E" w:rsidRPr="0001406F">
              <w:rPr>
                <w:rFonts w:ascii="Arial" w:hAnsi="Arial" w:cs="Arial"/>
                <w:noProof/>
                <w:sz w:val="18"/>
                <w:szCs w:val="18"/>
              </w:rPr>
              <w:t> </w:t>
            </w:r>
            <w:r w:rsidR="00850E0E" w:rsidRPr="0001406F">
              <w:rPr>
                <w:rFonts w:ascii="Arial" w:hAnsi="Arial" w:cs="Arial"/>
                <w:noProof/>
                <w:sz w:val="18"/>
                <w:szCs w:val="18"/>
              </w:rPr>
              <w:t> </w:t>
            </w:r>
            <w:r w:rsidR="00850E0E" w:rsidRPr="0001406F">
              <w:rPr>
                <w:rFonts w:ascii="Arial" w:hAnsi="Arial" w:cs="Arial"/>
                <w:sz w:val="18"/>
                <w:szCs w:val="18"/>
              </w:rPr>
              <w:fldChar w:fldCharType="end"/>
            </w:r>
          </w:p>
          <w:p w14:paraId="3377B15D" w14:textId="38417512" w:rsidR="005D3E45" w:rsidRPr="001A462C" w:rsidRDefault="001A462C" w:rsidP="00B0231A">
            <w:pPr>
              <w:spacing w:before="0" w:after="0"/>
              <w:ind w:right="-1"/>
              <w:jc w:val="both"/>
              <w:rPr>
                <w:rStyle w:val="HTMLMarkup"/>
                <w:rFonts w:ascii="Arial" w:hAnsi="Arial" w:cs="Arial"/>
                <w:vanish w:val="0"/>
                <w:color w:val="auto"/>
                <w:sz w:val="16"/>
                <w:szCs w:val="16"/>
                <w:lang w:val="en-GB"/>
              </w:rPr>
            </w:pPr>
            <w:r w:rsidRPr="00B160BB">
              <w:rPr>
                <w:rStyle w:val="HTMLMarkup"/>
                <w:rFonts w:ascii="Arial" w:hAnsi="Arial" w:cs="Arial"/>
                <w:vanish w:val="0"/>
                <w:color w:val="auto"/>
                <w:sz w:val="16"/>
                <w:lang w:val="en-GB"/>
              </w:rPr>
              <w:t>By virtue of the power of attorney recorded in the public deed executed by the Notary Mr./Ms.</w:t>
            </w:r>
            <w:r w:rsidRPr="00B160BB">
              <w:rPr>
                <w:rStyle w:val="HTMLMarkup"/>
                <w:rFonts w:ascii="Arial" w:hAnsi="Arial" w:cs="Arial"/>
                <w:vanish w:val="0"/>
                <w:color w:val="auto"/>
                <w:sz w:val="16"/>
                <w:szCs w:val="16"/>
                <w:lang w:val="en-GB"/>
              </w:rPr>
              <w:t xml:space="preserve">  </w:t>
            </w:r>
            <w:r w:rsidRPr="0001406F">
              <w:rPr>
                <w:rStyle w:val="HTMLMarkup"/>
                <w:rFonts w:ascii="Arial" w:hAnsi="Arial" w:cs="Arial"/>
                <w:vanish w:val="0"/>
                <w:color w:val="auto"/>
                <w:sz w:val="18"/>
                <w:szCs w:val="18"/>
              </w:rPr>
              <w:fldChar w:fldCharType="begin">
                <w:ffData>
                  <w:name w:val="Texto11"/>
                  <w:enabled/>
                  <w:calcOnExit w:val="0"/>
                  <w:textInput/>
                </w:ffData>
              </w:fldChar>
            </w:r>
            <w:r w:rsidRPr="0001406F">
              <w:rPr>
                <w:rStyle w:val="HTMLMarkup"/>
                <w:rFonts w:ascii="Arial" w:hAnsi="Arial" w:cs="Arial"/>
                <w:vanish w:val="0"/>
                <w:color w:val="auto"/>
                <w:sz w:val="18"/>
                <w:szCs w:val="18"/>
                <w:lang w:val="en-GB"/>
              </w:rPr>
              <w:instrText xml:space="preserve"> FORMTEXT </w:instrText>
            </w:r>
            <w:r w:rsidRPr="0001406F">
              <w:rPr>
                <w:rStyle w:val="HTMLMarkup"/>
                <w:rFonts w:ascii="Arial" w:hAnsi="Arial" w:cs="Arial"/>
                <w:vanish w:val="0"/>
                <w:color w:val="auto"/>
                <w:sz w:val="18"/>
                <w:szCs w:val="18"/>
              </w:rPr>
            </w:r>
            <w:r w:rsidRPr="0001406F">
              <w:rPr>
                <w:rStyle w:val="HTMLMarkup"/>
                <w:rFonts w:ascii="Arial" w:hAnsi="Arial" w:cs="Arial"/>
                <w:vanish w:val="0"/>
                <w:color w:val="auto"/>
                <w:sz w:val="18"/>
                <w:szCs w:val="18"/>
              </w:rPr>
              <w:fldChar w:fldCharType="separate"/>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vanish w:val="0"/>
                <w:color w:val="auto"/>
                <w:sz w:val="18"/>
                <w:szCs w:val="18"/>
              </w:rPr>
              <w:fldChar w:fldCharType="end"/>
            </w:r>
            <w:r w:rsidRPr="00B160BB">
              <w:rPr>
                <w:rStyle w:val="HTMLMarkup"/>
                <w:rFonts w:ascii="Arial" w:hAnsi="Arial" w:cs="Arial"/>
                <w:vanish w:val="0"/>
                <w:color w:val="auto"/>
                <w:sz w:val="16"/>
                <w:szCs w:val="16"/>
                <w:lang w:val="en-GB"/>
              </w:rPr>
              <w:t xml:space="preserve">, </w:t>
            </w:r>
            <w:r w:rsidRPr="00B160BB">
              <w:rPr>
                <w:rStyle w:val="HTMLMarkup"/>
                <w:rFonts w:ascii="Arial" w:hAnsi="Arial" w:cs="Arial"/>
                <w:vanish w:val="0"/>
                <w:color w:val="auto"/>
                <w:sz w:val="16"/>
                <w:lang w:val="en-GB"/>
              </w:rPr>
              <w:t>of the Professional Association of Notaries of</w:t>
            </w:r>
            <w:r w:rsidRPr="00B160BB">
              <w:rPr>
                <w:rStyle w:val="HTMLMarkup"/>
                <w:rFonts w:ascii="Arial" w:hAnsi="Arial" w:cs="Arial"/>
                <w:vanish w:val="0"/>
                <w:color w:val="auto"/>
                <w:sz w:val="16"/>
                <w:szCs w:val="16"/>
                <w:lang w:val="en-GB"/>
              </w:rPr>
              <w:t xml:space="preserve">  </w:t>
            </w:r>
            <w:r w:rsidRPr="0001406F">
              <w:rPr>
                <w:rStyle w:val="HTMLMarkup"/>
                <w:rFonts w:ascii="Arial" w:hAnsi="Arial" w:cs="Arial"/>
                <w:vanish w:val="0"/>
                <w:color w:val="auto"/>
                <w:sz w:val="18"/>
                <w:szCs w:val="18"/>
              </w:rPr>
              <w:fldChar w:fldCharType="begin">
                <w:ffData>
                  <w:name w:val=""/>
                  <w:enabled/>
                  <w:calcOnExit w:val="0"/>
                  <w:textInput/>
                </w:ffData>
              </w:fldChar>
            </w:r>
            <w:r w:rsidRPr="0001406F">
              <w:rPr>
                <w:rStyle w:val="HTMLMarkup"/>
                <w:rFonts w:ascii="Arial" w:hAnsi="Arial" w:cs="Arial"/>
                <w:vanish w:val="0"/>
                <w:color w:val="auto"/>
                <w:sz w:val="18"/>
                <w:szCs w:val="18"/>
                <w:lang w:val="en-GB"/>
              </w:rPr>
              <w:instrText xml:space="preserve"> FORMTEXT </w:instrText>
            </w:r>
            <w:r w:rsidRPr="0001406F">
              <w:rPr>
                <w:rStyle w:val="HTMLMarkup"/>
                <w:rFonts w:ascii="Arial" w:hAnsi="Arial" w:cs="Arial"/>
                <w:vanish w:val="0"/>
                <w:color w:val="auto"/>
                <w:sz w:val="18"/>
                <w:szCs w:val="18"/>
              </w:rPr>
            </w:r>
            <w:r w:rsidRPr="0001406F">
              <w:rPr>
                <w:rStyle w:val="HTMLMarkup"/>
                <w:rFonts w:ascii="Arial" w:hAnsi="Arial" w:cs="Arial"/>
                <w:vanish w:val="0"/>
                <w:color w:val="auto"/>
                <w:sz w:val="18"/>
                <w:szCs w:val="18"/>
              </w:rPr>
              <w:fldChar w:fldCharType="separate"/>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vanish w:val="0"/>
                <w:color w:val="auto"/>
                <w:sz w:val="18"/>
                <w:szCs w:val="18"/>
              </w:rPr>
              <w:fldChar w:fldCharType="end"/>
            </w:r>
            <w:r w:rsidRPr="00B160BB">
              <w:rPr>
                <w:rStyle w:val="HTMLMarkup"/>
                <w:rFonts w:ascii="Arial" w:hAnsi="Arial" w:cs="Arial"/>
                <w:vanish w:val="0"/>
                <w:color w:val="auto"/>
                <w:sz w:val="16"/>
                <w:szCs w:val="16"/>
                <w:lang w:val="en-GB"/>
              </w:rPr>
              <w:t xml:space="preserve">, on date of  </w:t>
            </w:r>
            <w:r w:rsidRPr="0001406F">
              <w:rPr>
                <w:rStyle w:val="HTMLMarkup"/>
                <w:rFonts w:ascii="Arial" w:hAnsi="Arial" w:cs="Arial"/>
                <w:vanish w:val="0"/>
                <w:color w:val="auto"/>
                <w:sz w:val="18"/>
                <w:szCs w:val="18"/>
              </w:rPr>
              <w:fldChar w:fldCharType="begin">
                <w:ffData>
                  <w:name w:val=""/>
                  <w:enabled/>
                  <w:calcOnExit w:val="0"/>
                  <w:textInput/>
                </w:ffData>
              </w:fldChar>
            </w:r>
            <w:r w:rsidRPr="0001406F">
              <w:rPr>
                <w:rStyle w:val="HTMLMarkup"/>
                <w:rFonts w:ascii="Arial" w:hAnsi="Arial" w:cs="Arial"/>
                <w:vanish w:val="0"/>
                <w:color w:val="auto"/>
                <w:sz w:val="18"/>
                <w:szCs w:val="18"/>
                <w:lang w:val="en-GB"/>
              </w:rPr>
              <w:instrText xml:space="preserve"> FORMTEXT </w:instrText>
            </w:r>
            <w:r w:rsidRPr="0001406F">
              <w:rPr>
                <w:rStyle w:val="HTMLMarkup"/>
                <w:rFonts w:ascii="Arial" w:hAnsi="Arial" w:cs="Arial"/>
                <w:vanish w:val="0"/>
                <w:color w:val="auto"/>
                <w:sz w:val="18"/>
                <w:szCs w:val="18"/>
              </w:rPr>
            </w:r>
            <w:r w:rsidRPr="0001406F">
              <w:rPr>
                <w:rStyle w:val="HTMLMarkup"/>
                <w:rFonts w:ascii="Arial" w:hAnsi="Arial" w:cs="Arial"/>
                <w:vanish w:val="0"/>
                <w:color w:val="auto"/>
                <w:sz w:val="18"/>
                <w:szCs w:val="18"/>
              </w:rPr>
              <w:fldChar w:fldCharType="separate"/>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vanish w:val="0"/>
                <w:color w:val="auto"/>
                <w:sz w:val="18"/>
                <w:szCs w:val="18"/>
              </w:rPr>
              <w:fldChar w:fldCharType="end"/>
            </w:r>
            <w:r w:rsidRPr="00B160BB">
              <w:rPr>
                <w:rStyle w:val="HTMLMarkup"/>
                <w:rFonts w:ascii="Arial" w:hAnsi="Arial" w:cs="Arial"/>
                <w:vanish w:val="0"/>
                <w:color w:val="auto"/>
                <w:sz w:val="16"/>
                <w:szCs w:val="16"/>
                <w:lang w:val="en-GB"/>
              </w:rPr>
              <w:t xml:space="preserve">, </w:t>
            </w:r>
            <w:r w:rsidRPr="00B160BB">
              <w:rPr>
                <w:rStyle w:val="HTMLMarkup"/>
                <w:rFonts w:ascii="Arial" w:hAnsi="Arial" w:cs="Arial"/>
                <w:vanish w:val="0"/>
                <w:color w:val="auto"/>
                <w:sz w:val="16"/>
                <w:lang w:val="en-GB"/>
              </w:rPr>
              <w:t xml:space="preserve">under number </w:t>
            </w:r>
            <w:r w:rsidRPr="0001406F">
              <w:rPr>
                <w:rStyle w:val="HTMLMarkup"/>
                <w:rFonts w:ascii="Arial" w:hAnsi="Arial" w:cs="Arial"/>
                <w:vanish w:val="0"/>
                <w:color w:val="auto"/>
                <w:sz w:val="18"/>
                <w:szCs w:val="18"/>
              </w:rPr>
              <w:fldChar w:fldCharType="begin">
                <w:ffData>
                  <w:name w:val=""/>
                  <w:enabled/>
                  <w:calcOnExit w:val="0"/>
                  <w:textInput/>
                </w:ffData>
              </w:fldChar>
            </w:r>
            <w:r w:rsidRPr="0001406F">
              <w:rPr>
                <w:rStyle w:val="HTMLMarkup"/>
                <w:rFonts w:ascii="Arial" w:hAnsi="Arial" w:cs="Arial"/>
                <w:vanish w:val="0"/>
                <w:color w:val="auto"/>
                <w:sz w:val="18"/>
                <w:szCs w:val="18"/>
                <w:lang w:val="en-GB"/>
              </w:rPr>
              <w:instrText xml:space="preserve"> FORMTEXT </w:instrText>
            </w:r>
            <w:r w:rsidRPr="0001406F">
              <w:rPr>
                <w:rStyle w:val="HTMLMarkup"/>
                <w:rFonts w:ascii="Arial" w:hAnsi="Arial" w:cs="Arial"/>
                <w:vanish w:val="0"/>
                <w:color w:val="auto"/>
                <w:sz w:val="18"/>
                <w:szCs w:val="18"/>
              </w:rPr>
            </w:r>
            <w:r w:rsidRPr="0001406F">
              <w:rPr>
                <w:rStyle w:val="HTMLMarkup"/>
                <w:rFonts w:ascii="Arial" w:hAnsi="Arial" w:cs="Arial"/>
                <w:vanish w:val="0"/>
                <w:color w:val="auto"/>
                <w:sz w:val="18"/>
                <w:szCs w:val="18"/>
              </w:rPr>
              <w:fldChar w:fldCharType="separate"/>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vanish w:val="0"/>
                <w:color w:val="auto"/>
                <w:sz w:val="18"/>
                <w:szCs w:val="18"/>
              </w:rPr>
              <w:fldChar w:fldCharType="end"/>
            </w:r>
            <w:r w:rsidRPr="00B160BB">
              <w:rPr>
                <w:rStyle w:val="HTMLMarkup"/>
                <w:rFonts w:ascii="Arial" w:hAnsi="Arial" w:cs="Arial"/>
                <w:vanish w:val="0"/>
                <w:color w:val="auto"/>
                <w:sz w:val="16"/>
                <w:szCs w:val="16"/>
                <w:lang w:val="en-GB"/>
              </w:rPr>
              <w:t xml:space="preserve"> </w:t>
            </w:r>
            <w:r w:rsidRPr="00B160BB">
              <w:rPr>
                <w:rStyle w:val="HTMLMarkup"/>
                <w:rFonts w:ascii="Arial" w:hAnsi="Arial" w:cs="Arial"/>
                <w:vanish w:val="0"/>
                <w:color w:val="auto"/>
                <w:sz w:val="16"/>
                <w:lang w:val="en-GB"/>
              </w:rPr>
              <w:t>of his/her records.</w:t>
            </w:r>
          </w:p>
        </w:tc>
      </w:tr>
    </w:tbl>
    <w:p w14:paraId="44CDEC89" w14:textId="77777777" w:rsidR="00CD6C76" w:rsidRPr="001A462C" w:rsidRDefault="00CD6C76">
      <w:pPr>
        <w:spacing w:before="0" w:after="0"/>
        <w:ind w:right="1133"/>
        <w:jc w:val="both"/>
        <w:rPr>
          <w:rStyle w:val="HTMLMarkup"/>
          <w:rFonts w:ascii="Arial" w:hAnsi="Arial" w:cs="Arial"/>
          <w:vanish w:val="0"/>
          <w:color w:val="auto"/>
          <w:sz w:val="20"/>
          <w:szCs w:val="20"/>
          <w:lang w:val="en-GB"/>
        </w:rPr>
      </w:pPr>
    </w:p>
    <w:p w14:paraId="0BB459ED" w14:textId="14291B08" w:rsidR="00CD6C76" w:rsidRPr="00506198" w:rsidRDefault="00506198" w:rsidP="003076AF">
      <w:pPr>
        <w:spacing w:before="0" w:after="0" w:line="276" w:lineRule="auto"/>
        <w:ind w:right="-1"/>
        <w:jc w:val="center"/>
        <w:rPr>
          <w:rFonts w:ascii="Arial" w:hAnsi="Arial" w:cs="Arial"/>
          <w:b/>
          <w:bCs/>
          <w:sz w:val="20"/>
          <w:szCs w:val="20"/>
          <w:u w:val="single"/>
          <w:lang w:val="en-GB"/>
        </w:rPr>
      </w:pPr>
      <w:r w:rsidRPr="00B160BB">
        <w:rPr>
          <w:rFonts w:ascii="Arial" w:eastAsia="Arial" w:hAnsi="Arial" w:cs="Arial"/>
          <w:sz w:val="20"/>
          <w:szCs w:val="20"/>
          <w:lang w:val="en-GB" w:bidi="es-ES"/>
        </w:rPr>
        <w:t>The appearing parties recognise their necessary legal capacity to be bound by this contract and</w:t>
      </w:r>
      <w:r w:rsidRPr="00506198">
        <w:rPr>
          <w:rFonts w:ascii="Arial" w:hAnsi="Arial" w:cs="Arial"/>
          <w:bCs/>
          <w:sz w:val="20"/>
          <w:szCs w:val="20"/>
          <w:lang w:val="en-GB"/>
        </w:rPr>
        <w:t xml:space="preserve"> </w:t>
      </w:r>
      <w:r w:rsidR="00CD6C76" w:rsidRPr="00506198">
        <w:rPr>
          <w:rFonts w:ascii="Arial" w:hAnsi="Arial" w:cs="Arial"/>
          <w:bCs/>
          <w:sz w:val="20"/>
          <w:szCs w:val="20"/>
          <w:lang w:val="en-GB"/>
        </w:rPr>
        <w:br w:type="page"/>
      </w:r>
      <w:r w:rsidR="000A0048" w:rsidRPr="000A0048">
        <w:rPr>
          <w:rFonts w:ascii="Arial" w:hAnsi="Arial" w:cs="Arial"/>
          <w:b/>
          <w:bCs/>
          <w:sz w:val="20"/>
          <w:szCs w:val="20"/>
          <w:u w:val="single"/>
          <w:lang w:val="en-GB"/>
        </w:rPr>
        <w:lastRenderedPageBreak/>
        <w:t>THEY STATE</w:t>
      </w:r>
    </w:p>
    <w:p w14:paraId="20EA8528" w14:textId="77777777" w:rsidR="00CD6C76" w:rsidRPr="00506198" w:rsidRDefault="00CD6C76" w:rsidP="00AE43DD">
      <w:pPr>
        <w:spacing w:before="0" w:after="0" w:line="276" w:lineRule="auto"/>
        <w:ind w:right="1133"/>
        <w:jc w:val="center"/>
        <w:rPr>
          <w:rFonts w:ascii="Arial" w:hAnsi="Arial" w:cs="Arial"/>
          <w:b/>
          <w:bCs/>
          <w:sz w:val="20"/>
          <w:szCs w:val="20"/>
          <w:u w:val="single"/>
          <w:lang w:val="en-GB"/>
        </w:rPr>
      </w:pPr>
    </w:p>
    <w:p w14:paraId="4DF914C0" w14:textId="3C5F9A74" w:rsidR="00E65226" w:rsidRPr="00B62CEB" w:rsidRDefault="000F604E" w:rsidP="00AE43DD">
      <w:pPr>
        <w:tabs>
          <w:tab w:val="left" w:pos="1548"/>
        </w:tabs>
        <w:spacing w:line="276" w:lineRule="auto"/>
        <w:jc w:val="both"/>
        <w:rPr>
          <w:rFonts w:ascii="Arial" w:hAnsi="Arial" w:cs="Arial"/>
          <w:sz w:val="20"/>
          <w:szCs w:val="20"/>
          <w:lang w:val="en-GB"/>
        </w:rPr>
      </w:pPr>
      <w:r w:rsidRPr="00B62CEB">
        <w:rPr>
          <w:rFonts w:ascii="Arial" w:hAnsi="Arial" w:cs="Arial"/>
          <w:b/>
          <w:bCs/>
          <w:sz w:val="20"/>
          <w:szCs w:val="20"/>
          <w:lang w:val="en-GB"/>
        </w:rPr>
        <w:t>I.-</w:t>
      </w:r>
      <w:r w:rsidRPr="00B62CEB">
        <w:rPr>
          <w:rFonts w:ascii="Arial" w:hAnsi="Arial" w:cs="Arial"/>
          <w:bCs/>
          <w:sz w:val="20"/>
          <w:szCs w:val="20"/>
          <w:lang w:val="en-GB"/>
        </w:rPr>
        <w:t xml:space="preserve">  </w:t>
      </w:r>
      <w:bookmarkStart w:id="2" w:name="_Hlk218854520"/>
      <w:sdt>
        <w:sdtPr>
          <w:rPr>
            <w:rFonts w:ascii="Arial" w:hAnsi="Arial" w:cs="Arial"/>
            <w:bCs/>
            <w:sz w:val="20"/>
            <w:szCs w:val="20"/>
          </w:rPr>
          <w:alias w:val="DenominacionPromotor2"/>
          <w:tag w:val="DenominacionPromotor2"/>
          <w:id w:val="-1546675422"/>
          <w:placeholder>
            <w:docPart w:val="DefaultPlaceholder_-1854013440"/>
          </w:placeholder>
        </w:sdtPr>
        <w:sdtEndPr>
          <w:rPr>
            <w:bCs w:val="0"/>
          </w:rPr>
        </w:sdtEndPr>
        <w:sdtContent>
          <w:r w:rsidR="0001406F">
            <w:rPr>
              <w:rFonts w:ascii="Arial" w:hAnsi="Arial" w:cs="Arial"/>
              <w:sz w:val="20"/>
              <w:szCs w:val="20"/>
              <w:lang w:val="en-GB"/>
            </w:rPr>
            <w:t>     </w:t>
          </w:r>
        </w:sdtContent>
      </w:sdt>
      <w:bookmarkEnd w:id="2"/>
      <w:r w:rsidRPr="00B62CEB">
        <w:rPr>
          <w:rFonts w:ascii="Arial" w:hAnsi="Arial" w:cs="Arial"/>
          <w:sz w:val="20"/>
          <w:szCs w:val="20"/>
          <w:lang w:val="en-GB"/>
        </w:rPr>
        <w:t xml:space="preserve">  </w:t>
      </w:r>
      <w:r w:rsidR="005E3620">
        <w:rPr>
          <w:rFonts w:ascii="Arial" w:hAnsi="Arial" w:cs="Arial"/>
          <w:sz w:val="20"/>
          <w:szCs w:val="20"/>
          <w:lang w:val="en-GB"/>
        </w:rPr>
        <w:t>(</w:t>
      </w:r>
      <w:r w:rsidR="00B62CEB" w:rsidRPr="00B62CEB">
        <w:rPr>
          <w:rFonts w:ascii="Arial" w:eastAsia="Arial" w:hAnsi="Arial" w:cs="Arial"/>
          <w:i/>
          <w:iCs/>
          <w:sz w:val="20"/>
          <w:szCs w:val="20"/>
          <w:lang w:val="en-GB" w:bidi="es-ES"/>
        </w:rPr>
        <w:t xml:space="preserve">name of the sponsor), </w:t>
      </w:r>
      <w:r w:rsidR="00B62CEB" w:rsidRPr="00B62CEB">
        <w:rPr>
          <w:rFonts w:ascii="Arial" w:eastAsia="Arial" w:hAnsi="Arial" w:cs="Arial"/>
          <w:sz w:val="20"/>
          <w:szCs w:val="20"/>
          <w:lang w:val="en-GB" w:bidi="es-ES"/>
        </w:rPr>
        <w:t xml:space="preserve">acts as the sponsor of a clinical trial with medicinal products to be completed in the </w:t>
      </w:r>
      <w:sdt>
        <w:sdtPr>
          <w:rPr>
            <w:rStyle w:val="Estilo1"/>
          </w:rPr>
          <w:alias w:val="Centro2"/>
          <w:tag w:val="Centro2"/>
          <w:id w:val="1936632635"/>
          <w:placeholder>
            <w:docPart w:val="DefaultPlaceholder_-1854013440"/>
          </w:placeholder>
          <w15:color w:val="000000"/>
        </w:sdtPr>
        <w:sdtEndPr>
          <w:rPr>
            <w:rStyle w:val="Estilo1"/>
          </w:rPr>
        </w:sdtEndPr>
        <w:sdtContent>
          <w:r w:rsidR="0001406F">
            <w:rPr>
              <w:rStyle w:val="Estilo1"/>
              <w:lang w:val="en-GB"/>
            </w:rPr>
            <w:t>Hospital Universitario Virgen de la Victoria</w:t>
          </w:r>
        </w:sdtContent>
      </w:sdt>
      <w:r w:rsidRPr="00B62CEB">
        <w:rPr>
          <w:rFonts w:ascii="Arial" w:hAnsi="Arial" w:cs="Arial"/>
          <w:sz w:val="20"/>
          <w:szCs w:val="20"/>
          <w:lang w:val="en-GB"/>
        </w:rPr>
        <w:t xml:space="preserve">, </w:t>
      </w:r>
      <w:r w:rsidR="00B62CEB" w:rsidRPr="005E3620">
        <w:rPr>
          <w:rFonts w:ascii="Arial" w:eastAsia="Arial" w:hAnsi="Arial" w:cs="Arial"/>
          <w:i/>
          <w:iCs/>
          <w:sz w:val="20"/>
          <w:szCs w:val="20"/>
          <w:lang w:val="en-GB" w:bidi="es-ES"/>
        </w:rPr>
        <w:t>in accordance with the provisions of Legislative Royal Decree 1/2015, of 24 July</w:t>
      </w:r>
      <w:r w:rsidR="00B62CEB" w:rsidRPr="00B160BB">
        <w:rPr>
          <w:rFonts w:ascii="Arial" w:eastAsia="Arial" w:hAnsi="Arial" w:cs="Arial"/>
          <w:sz w:val="20"/>
          <w:szCs w:val="20"/>
          <w:lang w:val="en-GB" w:bidi="es-ES"/>
        </w:rPr>
        <w:t xml:space="preserve">, which consolidated text of the Law on Guarantees and rational use of medicinal products and medical devices, the Regulation (EU) No. 536/2014 of the European Parliament and Council of 16 April 2014, on clinical trials with medicinal products for human use, Royal Decree 1090/2015 of 4 December, which governs clinical trials, research ethics committees for medicinal products and the Spanish register of clinical studies, the Declaration of Helsinki, in its most recent version, the regulations for good clinical practice, the regulations of the International Conference on Harmonisation, known by its initials  ICH, the regulation in force on biological samples and </w:t>
      </w:r>
      <w:r w:rsidR="00B62CEB" w:rsidRPr="00330756">
        <w:rPr>
          <w:rFonts w:ascii="Arial" w:eastAsia="Arial" w:hAnsi="Arial" w:cs="Arial"/>
          <w:sz w:val="20"/>
          <w:szCs w:val="20"/>
          <w:lang w:val="en-GB" w:bidi="es-ES"/>
        </w:rPr>
        <w:t>Decree 8/2020, of 30 January</w:t>
      </w:r>
      <w:r w:rsidR="00B62CEB" w:rsidRPr="00B160BB">
        <w:rPr>
          <w:rFonts w:ascii="Arial" w:eastAsia="Arial" w:hAnsi="Arial" w:cs="Arial"/>
          <w:sz w:val="20"/>
          <w:szCs w:val="20"/>
          <w:lang w:val="en-GB" w:bidi="es-ES"/>
        </w:rPr>
        <w:t>, which regulates the ethical bodies for healthcare and biomedical research in Andalusia, the details of which are</w:t>
      </w:r>
      <w:r w:rsidR="00B62CEB" w:rsidRPr="00B160BB">
        <w:rPr>
          <w:rFonts w:ascii="Arial" w:hAnsi="Arial" w:cs="Arial"/>
          <w:sz w:val="20"/>
          <w:szCs w:val="20"/>
          <w:lang w:val="en-GB"/>
        </w:rPr>
        <w:t>:</w:t>
      </w:r>
    </w:p>
    <w:p w14:paraId="333ACE66" w14:textId="7163AAE2" w:rsidR="000F604E" w:rsidRPr="008E1C91" w:rsidRDefault="00B62CEB" w:rsidP="00AE43DD">
      <w:pPr>
        <w:widowControl/>
        <w:adjustRightInd w:val="0"/>
        <w:spacing w:before="0" w:after="0" w:line="276" w:lineRule="auto"/>
        <w:jc w:val="both"/>
        <w:rPr>
          <w:rFonts w:ascii="Arial" w:hAnsi="Arial" w:cs="Arial"/>
          <w:sz w:val="20"/>
          <w:szCs w:val="20"/>
          <w:lang w:val="en-GB"/>
        </w:rPr>
      </w:pPr>
      <w:r w:rsidRPr="008E1C91">
        <w:rPr>
          <w:rFonts w:ascii="Arial" w:eastAsia="Arial" w:hAnsi="Arial" w:cs="Arial"/>
          <w:b/>
          <w:sz w:val="20"/>
          <w:szCs w:val="20"/>
          <w:lang w:val="en-GB" w:bidi="es-ES"/>
        </w:rPr>
        <w:t>Title</w:t>
      </w:r>
      <w:r w:rsidRPr="008E1C91">
        <w:rPr>
          <w:rFonts w:ascii="Arial" w:hAnsi="Arial" w:cs="Arial"/>
          <w:b/>
          <w:bCs/>
          <w:sz w:val="20"/>
          <w:szCs w:val="20"/>
          <w:lang w:val="en-GB"/>
        </w:rPr>
        <w:t>:</w:t>
      </w:r>
      <w:r w:rsidR="000F604E" w:rsidRPr="008E1C91">
        <w:rPr>
          <w:rFonts w:ascii="Arial" w:hAnsi="Arial" w:cs="Arial"/>
          <w:b/>
          <w:bCs/>
          <w:sz w:val="20"/>
          <w:szCs w:val="20"/>
          <w:lang w:val="en-GB"/>
        </w:rPr>
        <w:t xml:space="preserve"> </w:t>
      </w:r>
      <w:sdt>
        <w:sdtPr>
          <w:rPr>
            <w:rFonts w:ascii="Arial" w:hAnsi="Arial" w:cs="Arial"/>
            <w:b/>
            <w:bCs/>
            <w:sz w:val="20"/>
            <w:szCs w:val="20"/>
          </w:rPr>
          <w:alias w:val="Titulo1"/>
          <w:tag w:val="Titulo1"/>
          <w:id w:val="-129252885"/>
          <w:placeholder>
            <w:docPart w:val="DefaultPlaceholder_-1854013440"/>
          </w:placeholder>
        </w:sdtPr>
        <w:sdtEndPr>
          <w:rPr>
            <w:b w:val="0"/>
            <w:bCs w:val="0"/>
          </w:rPr>
        </w:sdtEndPr>
        <w:sdtContent>
          <w:r w:rsidR="00A05F74" w:rsidRPr="00A8766D">
            <w:rPr>
              <w:rFonts w:ascii="Arial" w:hAnsi="Arial" w:cs="Arial"/>
              <w:sz w:val="20"/>
              <w:szCs w:val="20"/>
            </w:rPr>
            <w:fldChar w:fldCharType="begin">
              <w:ffData>
                <w:name w:val=""/>
                <w:enabled/>
                <w:calcOnExit w:val="0"/>
                <w:textInput/>
              </w:ffData>
            </w:fldChar>
          </w:r>
          <w:r w:rsidR="00A05F74" w:rsidRPr="008E1C91">
            <w:rPr>
              <w:rFonts w:ascii="Arial" w:hAnsi="Arial" w:cs="Arial"/>
              <w:sz w:val="20"/>
              <w:szCs w:val="20"/>
              <w:lang w:val="en-GB"/>
            </w:rPr>
            <w:instrText xml:space="preserve"> FORMTEXT </w:instrText>
          </w:r>
          <w:r w:rsidR="00A05F74" w:rsidRPr="00A8766D">
            <w:rPr>
              <w:rFonts w:ascii="Arial" w:hAnsi="Arial" w:cs="Arial"/>
              <w:sz w:val="20"/>
              <w:szCs w:val="20"/>
            </w:rPr>
          </w:r>
          <w:r w:rsidR="00A05F74" w:rsidRPr="00A8766D">
            <w:rPr>
              <w:rFonts w:ascii="Arial" w:hAnsi="Arial" w:cs="Arial"/>
              <w:sz w:val="20"/>
              <w:szCs w:val="20"/>
            </w:rPr>
            <w:fldChar w:fldCharType="separate"/>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A05F74" w:rsidRPr="00A8766D">
            <w:rPr>
              <w:rFonts w:ascii="Arial" w:hAnsi="Arial" w:cs="Arial"/>
              <w:sz w:val="20"/>
              <w:szCs w:val="20"/>
            </w:rPr>
            <w:fldChar w:fldCharType="end"/>
          </w:r>
        </w:sdtContent>
      </w:sdt>
    </w:p>
    <w:p w14:paraId="720CEE40" w14:textId="40EC6B37" w:rsidR="000F604E" w:rsidRPr="000A0048" w:rsidRDefault="00B62CEB" w:rsidP="00AE43DD">
      <w:pPr>
        <w:widowControl/>
        <w:adjustRightInd w:val="0"/>
        <w:spacing w:before="0" w:after="0" w:line="276" w:lineRule="auto"/>
        <w:jc w:val="both"/>
        <w:rPr>
          <w:rFonts w:ascii="Arial" w:hAnsi="Arial" w:cs="Arial"/>
          <w:b/>
          <w:bCs/>
          <w:sz w:val="20"/>
          <w:szCs w:val="20"/>
          <w:lang w:val="en-GB"/>
        </w:rPr>
      </w:pPr>
      <w:r w:rsidRPr="008E1C91">
        <w:rPr>
          <w:rFonts w:ascii="Arial" w:eastAsia="Arial" w:hAnsi="Arial" w:cs="Arial"/>
          <w:b/>
          <w:sz w:val="20"/>
          <w:szCs w:val="20"/>
          <w:lang w:val="en-GB" w:bidi="es-ES"/>
        </w:rPr>
        <w:t>Protocol Code</w:t>
      </w:r>
      <w:r w:rsidRPr="008E1C91">
        <w:rPr>
          <w:rFonts w:ascii="Arial" w:hAnsi="Arial" w:cs="Arial"/>
          <w:b/>
          <w:bCs/>
          <w:sz w:val="20"/>
          <w:szCs w:val="20"/>
          <w:lang w:val="en-GB"/>
        </w:rPr>
        <w:t xml:space="preserve">: </w:t>
      </w:r>
      <w:sdt>
        <w:sdtPr>
          <w:rPr>
            <w:rFonts w:ascii="Arial" w:hAnsi="Arial" w:cs="Arial"/>
            <w:b/>
            <w:bCs/>
            <w:sz w:val="20"/>
            <w:szCs w:val="20"/>
          </w:rPr>
          <w:alias w:val="Codigo1"/>
          <w:tag w:val="Codigo1"/>
          <w:id w:val="-2067251992"/>
          <w:placeholder>
            <w:docPart w:val="DefaultPlaceholder_-1854013440"/>
          </w:placeholder>
        </w:sdtPr>
        <w:sdtEndPr>
          <w:rPr>
            <w:b w:val="0"/>
            <w:bCs w:val="0"/>
          </w:rPr>
        </w:sdtEndPr>
        <w:sdtContent>
          <w:r w:rsidR="000F604E" w:rsidRPr="00A8766D">
            <w:rPr>
              <w:rFonts w:ascii="Arial" w:hAnsi="Arial" w:cs="Arial"/>
              <w:sz w:val="20"/>
              <w:szCs w:val="20"/>
            </w:rPr>
            <w:fldChar w:fldCharType="begin">
              <w:ffData>
                <w:name w:val=""/>
                <w:enabled/>
                <w:calcOnExit w:val="0"/>
                <w:textInput/>
              </w:ffData>
            </w:fldChar>
          </w:r>
          <w:r w:rsidR="000F604E" w:rsidRPr="008E1C91">
            <w:rPr>
              <w:rFonts w:ascii="Arial" w:hAnsi="Arial" w:cs="Arial"/>
              <w:sz w:val="20"/>
              <w:szCs w:val="20"/>
              <w:lang w:val="en-GB"/>
            </w:rPr>
            <w:instrText xml:space="preserve"> FORMTEXT </w:instrText>
          </w:r>
          <w:r w:rsidR="000F604E" w:rsidRPr="00A8766D">
            <w:rPr>
              <w:rFonts w:ascii="Arial" w:hAnsi="Arial" w:cs="Arial"/>
              <w:sz w:val="20"/>
              <w:szCs w:val="20"/>
            </w:rPr>
          </w:r>
          <w:r w:rsidR="000F604E" w:rsidRPr="00A8766D">
            <w:rPr>
              <w:rFonts w:ascii="Arial" w:hAnsi="Arial" w:cs="Arial"/>
              <w:sz w:val="20"/>
              <w:szCs w:val="20"/>
            </w:rPr>
            <w:fldChar w:fldCharType="separate"/>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0F604E" w:rsidRPr="00A8766D">
            <w:rPr>
              <w:rFonts w:ascii="Arial" w:hAnsi="Arial" w:cs="Arial"/>
              <w:sz w:val="20"/>
              <w:szCs w:val="20"/>
            </w:rPr>
            <w:fldChar w:fldCharType="end"/>
          </w:r>
        </w:sdtContent>
      </w:sdt>
      <w:r w:rsidR="000F604E" w:rsidRPr="008E1C91">
        <w:rPr>
          <w:rFonts w:ascii="Arial" w:hAnsi="Arial" w:cs="Arial"/>
          <w:sz w:val="20"/>
          <w:szCs w:val="20"/>
          <w:lang w:val="en-GB"/>
        </w:rPr>
        <w:t xml:space="preserve">. </w:t>
      </w:r>
      <w:r w:rsidR="000F604E" w:rsidRPr="000A0048">
        <w:rPr>
          <w:rFonts w:ascii="Arial" w:hAnsi="Arial" w:cs="Arial"/>
          <w:b/>
          <w:bCs/>
          <w:sz w:val="20"/>
          <w:szCs w:val="20"/>
          <w:lang w:val="en-GB"/>
        </w:rPr>
        <w:t>EudraCT</w:t>
      </w:r>
      <w:r w:rsidR="00316E7A" w:rsidRPr="000A0048">
        <w:rPr>
          <w:rFonts w:ascii="Arial" w:hAnsi="Arial" w:cs="Arial"/>
          <w:b/>
          <w:bCs/>
          <w:sz w:val="20"/>
          <w:szCs w:val="20"/>
          <w:lang w:val="en-GB"/>
        </w:rPr>
        <w:t>/ EU CT</w:t>
      </w:r>
      <w:r w:rsidR="000A0048" w:rsidRPr="000A0048">
        <w:rPr>
          <w:rFonts w:ascii="Arial" w:hAnsi="Arial" w:cs="Arial"/>
          <w:b/>
          <w:bCs/>
          <w:sz w:val="20"/>
          <w:szCs w:val="20"/>
          <w:lang w:val="en-GB"/>
        </w:rPr>
        <w:t xml:space="preserve"> Number</w:t>
      </w:r>
      <w:r w:rsidR="000F604E" w:rsidRPr="000A0048">
        <w:rPr>
          <w:rFonts w:ascii="Arial" w:hAnsi="Arial" w:cs="Arial"/>
          <w:b/>
          <w:bCs/>
          <w:sz w:val="20"/>
          <w:szCs w:val="20"/>
          <w:lang w:val="en-GB"/>
        </w:rPr>
        <w:t xml:space="preserve">: </w:t>
      </w:r>
      <w:r w:rsidR="000F604E" w:rsidRPr="00A8766D">
        <w:rPr>
          <w:rFonts w:ascii="Arial" w:hAnsi="Arial" w:cs="Arial"/>
          <w:sz w:val="20"/>
          <w:szCs w:val="20"/>
        </w:rPr>
        <w:fldChar w:fldCharType="begin">
          <w:ffData>
            <w:name w:val=""/>
            <w:enabled/>
            <w:calcOnExit w:val="0"/>
            <w:textInput/>
          </w:ffData>
        </w:fldChar>
      </w:r>
      <w:r w:rsidR="000F604E" w:rsidRPr="000A0048">
        <w:rPr>
          <w:rFonts w:ascii="Arial" w:hAnsi="Arial" w:cs="Arial"/>
          <w:sz w:val="20"/>
          <w:szCs w:val="20"/>
          <w:lang w:val="en-GB"/>
        </w:rPr>
        <w:instrText xml:space="preserve"> FORMTEXT </w:instrText>
      </w:r>
      <w:r w:rsidR="000F604E" w:rsidRPr="00A8766D">
        <w:rPr>
          <w:rFonts w:ascii="Arial" w:hAnsi="Arial" w:cs="Arial"/>
          <w:sz w:val="20"/>
          <w:szCs w:val="20"/>
        </w:rPr>
      </w:r>
      <w:r w:rsidR="000F604E" w:rsidRPr="00A8766D">
        <w:rPr>
          <w:rFonts w:ascii="Arial" w:hAnsi="Arial" w:cs="Arial"/>
          <w:sz w:val="20"/>
          <w:szCs w:val="20"/>
        </w:rPr>
        <w:fldChar w:fldCharType="separate"/>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0F604E" w:rsidRPr="00A8766D">
        <w:rPr>
          <w:rFonts w:ascii="Arial" w:hAnsi="Arial" w:cs="Arial"/>
          <w:sz w:val="20"/>
          <w:szCs w:val="20"/>
        </w:rPr>
        <w:fldChar w:fldCharType="end"/>
      </w:r>
      <w:r w:rsidR="00A05F74" w:rsidRPr="000A0048">
        <w:rPr>
          <w:rFonts w:ascii="Arial" w:hAnsi="Arial" w:cs="Arial"/>
          <w:sz w:val="20"/>
          <w:szCs w:val="20"/>
          <w:lang w:val="en-GB"/>
        </w:rPr>
        <w:t>.</w:t>
      </w:r>
    </w:p>
    <w:p w14:paraId="751D0D39" w14:textId="60199ACC" w:rsidR="000F604E" w:rsidRPr="000A0048" w:rsidRDefault="00A05F74" w:rsidP="00AE43DD">
      <w:pPr>
        <w:widowControl/>
        <w:adjustRightInd w:val="0"/>
        <w:spacing w:before="0" w:after="0" w:line="276" w:lineRule="auto"/>
        <w:jc w:val="both"/>
        <w:rPr>
          <w:rFonts w:ascii="Arial" w:hAnsi="Arial" w:cs="Arial"/>
          <w:sz w:val="20"/>
          <w:szCs w:val="20"/>
          <w:lang w:val="en-GB"/>
        </w:rPr>
      </w:pPr>
      <w:r w:rsidRPr="000A0048">
        <w:rPr>
          <w:rFonts w:ascii="Arial" w:hAnsi="Arial" w:cs="Arial"/>
          <w:b/>
          <w:bCs/>
          <w:sz w:val="20"/>
          <w:szCs w:val="20"/>
          <w:lang w:val="en-GB"/>
        </w:rPr>
        <w:t xml:space="preserve">Monitor/a: </w:t>
      </w:r>
      <w:r w:rsidRPr="00A8766D">
        <w:rPr>
          <w:rFonts w:ascii="Arial" w:hAnsi="Arial" w:cs="Arial"/>
          <w:sz w:val="20"/>
          <w:szCs w:val="20"/>
        </w:rPr>
        <w:fldChar w:fldCharType="begin">
          <w:ffData>
            <w:name w:val=""/>
            <w:enabled/>
            <w:calcOnExit w:val="0"/>
            <w:textInput/>
          </w:ffData>
        </w:fldChar>
      </w:r>
      <w:r w:rsidRPr="000A0048">
        <w:rPr>
          <w:rFonts w:ascii="Arial" w:hAnsi="Arial" w:cs="Arial"/>
          <w:sz w:val="20"/>
          <w:szCs w:val="20"/>
          <w:lang w:val="en-GB"/>
        </w:rPr>
        <w:instrText xml:space="preserve"> FORMTEXT </w:instrText>
      </w:r>
      <w:r w:rsidRPr="00A8766D">
        <w:rPr>
          <w:rFonts w:ascii="Arial" w:hAnsi="Arial" w:cs="Arial"/>
          <w:sz w:val="20"/>
          <w:szCs w:val="20"/>
        </w:rPr>
      </w:r>
      <w:r w:rsidRPr="00A8766D">
        <w:rPr>
          <w:rFonts w:ascii="Arial" w:hAnsi="Arial" w:cs="Arial"/>
          <w:sz w:val="20"/>
          <w:szCs w:val="20"/>
        </w:rPr>
        <w:fldChar w:fldCharType="separate"/>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Pr="00A8766D">
        <w:rPr>
          <w:rFonts w:ascii="Arial" w:hAnsi="Arial" w:cs="Arial"/>
          <w:sz w:val="20"/>
          <w:szCs w:val="20"/>
        </w:rPr>
        <w:fldChar w:fldCharType="end"/>
      </w:r>
      <w:r w:rsidRPr="000A0048">
        <w:rPr>
          <w:rFonts w:ascii="Arial" w:hAnsi="Arial" w:cs="Arial"/>
          <w:sz w:val="20"/>
          <w:szCs w:val="20"/>
          <w:lang w:val="en-GB"/>
        </w:rPr>
        <w:t xml:space="preserve">, </w:t>
      </w:r>
      <w:r w:rsidR="000A0048" w:rsidRPr="000A0048">
        <w:rPr>
          <w:rFonts w:ascii="Arial" w:hAnsi="Arial" w:cs="Arial"/>
          <w:sz w:val="20"/>
          <w:szCs w:val="20"/>
          <w:lang w:val="en-GB"/>
        </w:rPr>
        <w:t>with TIN</w:t>
      </w:r>
      <w:r w:rsidRPr="000A0048">
        <w:rPr>
          <w:rFonts w:ascii="Arial" w:hAnsi="Arial" w:cs="Arial"/>
          <w:sz w:val="20"/>
          <w:szCs w:val="20"/>
          <w:lang w:val="en-GB"/>
        </w:rPr>
        <w:t xml:space="preserve">: </w:t>
      </w:r>
      <w:r w:rsidRPr="00A8766D">
        <w:rPr>
          <w:rFonts w:ascii="Arial" w:hAnsi="Arial" w:cs="Arial"/>
          <w:sz w:val="20"/>
          <w:szCs w:val="20"/>
        </w:rPr>
        <w:fldChar w:fldCharType="begin">
          <w:ffData>
            <w:name w:val=""/>
            <w:enabled/>
            <w:calcOnExit w:val="0"/>
            <w:textInput/>
          </w:ffData>
        </w:fldChar>
      </w:r>
      <w:r w:rsidRPr="000A0048">
        <w:rPr>
          <w:rFonts w:ascii="Arial" w:hAnsi="Arial" w:cs="Arial"/>
          <w:sz w:val="20"/>
          <w:szCs w:val="20"/>
          <w:lang w:val="en-GB"/>
        </w:rPr>
        <w:instrText xml:space="preserve"> FORMTEXT </w:instrText>
      </w:r>
      <w:r w:rsidRPr="00A8766D">
        <w:rPr>
          <w:rFonts w:ascii="Arial" w:hAnsi="Arial" w:cs="Arial"/>
          <w:sz w:val="20"/>
          <w:szCs w:val="20"/>
        </w:rPr>
      </w:r>
      <w:r w:rsidRPr="00A8766D">
        <w:rPr>
          <w:rFonts w:ascii="Arial" w:hAnsi="Arial" w:cs="Arial"/>
          <w:sz w:val="20"/>
          <w:szCs w:val="20"/>
        </w:rPr>
        <w:fldChar w:fldCharType="separate"/>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Pr="00A8766D">
        <w:rPr>
          <w:rFonts w:ascii="Arial" w:hAnsi="Arial" w:cs="Arial"/>
          <w:sz w:val="20"/>
          <w:szCs w:val="20"/>
        </w:rPr>
        <w:fldChar w:fldCharType="end"/>
      </w:r>
      <w:r w:rsidRPr="000A0048">
        <w:rPr>
          <w:rFonts w:ascii="Arial" w:hAnsi="Arial" w:cs="Arial"/>
          <w:sz w:val="20"/>
          <w:szCs w:val="20"/>
          <w:lang w:val="en-GB"/>
        </w:rPr>
        <w:t>.</w:t>
      </w:r>
    </w:p>
    <w:p w14:paraId="76914D33" w14:textId="77777777" w:rsidR="00CD6C76" w:rsidRPr="000A0048" w:rsidRDefault="00CD6C76" w:rsidP="00AE43DD">
      <w:pPr>
        <w:spacing w:before="0" w:after="0" w:line="276" w:lineRule="auto"/>
        <w:ind w:right="-1"/>
        <w:jc w:val="both"/>
        <w:rPr>
          <w:rFonts w:ascii="Book Antiqua" w:hAnsi="Book Antiqua"/>
          <w:i/>
          <w:sz w:val="18"/>
          <w:szCs w:val="18"/>
          <w:lang w:val="en-GB"/>
        </w:rPr>
      </w:pPr>
    </w:p>
    <w:p w14:paraId="4EFB0E34" w14:textId="60E08E52" w:rsidR="00CD6C76" w:rsidRPr="00A12F60" w:rsidRDefault="000A0048" w:rsidP="00AE43DD">
      <w:pPr>
        <w:spacing w:before="0" w:after="0" w:line="276" w:lineRule="auto"/>
        <w:ind w:right="-1"/>
        <w:jc w:val="both"/>
        <w:rPr>
          <w:rFonts w:ascii="Arial" w:hAnsi="Arial" w:cs="Arial"/>
          <w:b/>
          <w:bCs/>
          <w:i/>
          <w:sz w:val="16"/>
          <w:szCs w:val="16"/>
          <w:lang w:val="en-GB"/>
        </w:rPr>
      </w:pPr>
      <w:r w:rsidRPr="00A12F60">
        <w:rPr>
          <w:rFonts w:ascii="Arial" w:hAnsi="Arial" w:cs="Arial"/>
          <w:b/>
          <w:bCs/>
          <w:i/>
          <w:sz w:val="16"/>
          <w:szCs w:val="16"/>
          <w:lang w:val="en-GB"/>
        </w:rPr>
        <w:t xml:space="preserve">Explanatory note: </w:t>
      </w:r>
      <w:proofErr w:type="gramStart"/>
      <w:r w:rsidRPr="00A12F60">
        <w:rPr>
          <w:rFonts w:ascii="Arial" w:hAnsi="Arial" w:cs="Arial"/>
          <w:i/>
          <w:sz w:val="16"/>
          <w:szCs w:val="16"/>
          <w:lang w:val="en-GB"/>
        </w:rPr>
        <w:t>In the event that</w:t>
      </w:r>
      <w:proofErr w:type="gramEnd"/>
      <w:r w:rsidRPr="00A12F60">
        <w:rPr>
          <w:rFonts w:ascii="Arial" w:hAnsi="Arial" w:cs="Arial"/>
          <w:i/>
          <w:sz w:val="16"/>
          <w:szCs w:val="16"/>
          <w:lang w:val="en-GB"/>
        </w:rPr>
        <w:t xml:space="preserve"> the identity of the monitor is unknown at the time of signing of the contract, where appropriate, the body charged with monitoring the clinical trial must be indicated, and the sponsor is obliged to communicate said information as soon as it is decided.</w:t>
      </w:r>
    </w:p>
    <w:p w14:paraId="7B981065" w14:textId="77777777" w:rsidR="000A0048" w:rsidRPr="000A0048" w:rsidRDefault="000A0048" w:rsidP="00AE43DD">
      <w:pPr>
        <w:spacing w:before="0" w:after="0" w:line="276" w:lineRule="auto"/>
        <w:ind w:right="-1"/>
        <w:jc w:val="both"/>
        <w:rPr>
          <w:rFonts w:ascii="Arial" w:hAnsi="Arial" w:cs="Arial"/>
          <w:b/>
          <w:bCs/>
          <w:sz w:val="20"/>
          <w:szCs w:val="20"/>
          <w:lang w:val="en-GB"/>
        </w:rPr>
      </w:pPr>
    </w:p>
    <w:p w14:paraId="105CBA0F" w14:textId="4A499153" w:rsidR="00A05F74" w:rsidRPr="00A8766D" w:rsidRDefault="000A0048" w:rsidP="00AE43DD">
      <w:pPr>
        <w:spacing w:before="0" w:after="0" w:line="276" w:lineRule="auto"/>
        <w:jc w:val="both"/>
        <w:rPr>
          <w:rFonts w:ascii="Arial" w:hAnsi="Arial" w:cs="Arial"/>
          <w:sz w:val="20"/>
          <w:szCs w:val="20"/>
        </w:rPr>
      </w:pPr>
      <w:r>
        <w:rPr>
          <w:rFonts w:ascii="Arial" w:hAnsi="Arial" w:cs="Arial"/>
          <w:b/>
          <w:bCs/>
          <w:sz w:val="20"/>
          <w:szCs w:val="20"/>
        </w:rPr>
        <w:t>Centre</w:t>
      </w:r>
      <w:r w:rsidR="00A05F74" w:rsidRPr="00A8766D">
        <w:rPr>
          <w:rFonts w:ascii="Arial" w:hAnsi="Arial" w:cs="Arial"/>
          <w:b/>
          <w:bCs/>
          <w:sz w:val="20"/>
          <w:szCs w:val="20"/>
        </w:rPr>
        <w:t xml:space="preserve">: </w:t>
      </w:r>
      <w:sdt>
        <w:sdtPr>
          <w:rPr>
            <w:rFonts w:ascii="Arial" w:hAnsi="Arial" w:cs="Arial"/>
            <w:b/>
            <w:bCs/>
            <w:sz w:val="20"/>
            <w:szCs w:val="20"/>
          </w:rPr>
          <w:alias w:val="Centro3"/>
          <w:tag w:val="Centro3"/>
          <w:id w:val="132376349"/>
          <w:placeholder>
            <w:docPart w:val="DefaultPlaceholder_-1854013440"/>
          </w:placeholder>
        </w:sdtPr>
        <w:sdtEndPr>
          <w:rPr>
            <w:b w:val="0"/>
            <w:bCs w:val="0"/>
          </w:rPr>
        </w:sdtEndPr>
        <w:sdtContent>
          <w:r w:rsidR="0001406F">
            <w:rPr>
              <w:rFonts w:ascii="Arial" w:hAnsi="Arial" w:cs="Arial"/>
              <w:sz w:val="20"/>
              <w:szCs w:val="20"/>
            </w:rPr>
            <w:t>Hospital Universitario Virgen de la Victoria</w:t>
          </w:r>
        </w:sdtContent>
      </w:sdt>
    </w:p>
    <w:p w14:paraId="505A8AC5" w14:textId="59A6EA6A" w:rsidR="00A05F74" w:rsidRPr="000A0048" w:rsidRDefault="000A0048" w:rsidP="00AE43DD">
      <w:pPr>
        <w:spacing w:before="0" w:after="0" w:line="276" w:lineRule="auto"/>
        <w:jc w:val="both"/>
        <w:rPr>
          <w:rFonts w:ascii="Arial" w:hAnsi="Arial" w:cs="Arial"/>
          <w:b/>
          <w:bCs/>
          <w:sz w:val="20"/>
          <w:szCs w:val="20"/>
          <w:lang w:val="en-GB"/>
        </w:rPr>
      </w:pPr>
      <w:r w:rsidRPr="000A0048">
        <w:rPr>
          <w:rFonts w:ascii="Arial" w:hAnsi="Arial" w:cs="Arial"/>
          <w:b/>
          <w:bCs/>
          <w:sz w:val="20"/>
          <w:szCs w:val="20"/>
          <w:lang w:val="en-GB"/>
        </w:rPr>
        <w:t>Principal Investigator</w:t>
      </w:r>
      <w:r w:rsidR="00A05F74" w:rsidRPr="000A0048">
        <w:rPr>
          <w:rFonts w:ascii="Arial" w:hAnsi="Arial" w:cs="Arial"/>
          <w:b/>
          <w:bCs/>
          <w:sz w:val="20"/>
          <w:szCs w:val="20"/>
          <w:lang w:val="en-GB"/>
        </w:rPr>
        <w:t>:</w:t>
      </w:r>
      <w:r w:rsidR="002B3138" w:rsidRPr="000A0048">
        <w:rPr>
          <w:rFonts w:ascii="Arial" w:hAnsi="Arial" w:cs="Arial"/>
          <w:sz w:val="20"/>
          <w:szCs w:val="20"/>
          <w:lang w:val="en-GB"/>
        </w:rPr>
        <w:t xml:space="preserve"> </w:t>
      </w:r>
      <w:sdt>
        <w:sdtPr>
          <w:rPr>
            <w:rFonts w:ascii="Arial" w:hAnsi="Arial" w:cs="Arial"/>
            <w:sz w:val="20"/>
            <w:szCs w:val="20"/>
          </w:rPr>
          <w:alias w:val="IP1"/>
          <w:tag w:val="IP"/>
          <w:id w:val="1373735420"/>
          <w:placeholder>
            <w:docPart w:val="DefaultPlaceholder_-1854013440"/>
          </w:placeholder>
        </w:sdtPr>
        <w:sdtEndPr/>
        <w:sdtContent>
          <w:r w:rsidR="002B3138" w:rsidRPr="00A8766D">
            <w:rPr>
              <w:rFonts w:ascii="Arial" w:hAnsi="Arial" w:cs="Arial"/>
              <w:sz w:val="20"/>
              <w:szCs w:val="20"/>
            </w:rPr>
            <w:fldChar w:fldCharType="begin">
              <w:ffData>
                <w:name w:val=""/>
                <w:enabled/>
                <w:calcOnExit w:val="0"/>
                <w:textInput/>
              </w:ffData>
            </w:fldChar>
          </w:r>
          <w:r w:rsidR="002B3138" w:rsidRPr="000A0048">
            <w:rPr>
              <w:rFonts w:ascii="Arial" w:hAnsi="Arial" w:cs="Arial"/>
              <w:sz w:val="20"/>
              <w:szCs w:val="20"/>
              <w:lang w:val="en-GB"/>
            </w:rPr>
            <w:instrText xml:space="preserve"> FORMTEXT </w:instrText>
          </w:r>
          <w:r w:rsidR="002B3138" w:rsidRPr="00A8766D">
            <w:rPr>
              <w:rFonts w:ascii="Arial" w:hAnsi="Arial" w:cs="Arial"/>
              <w:sz w:val="20"/>
              <w:szCs w:val="20"/>
            </w:rPr>
          </w:r>
          <w:r w:rsidR="002B3138" w:rsidRPr="00A8766D">
            <w:rPr>
              <w:rFonts w:ascii="Arial" w:hAnsi="Arial" w:cs="Arial"/>
              <w:sz w:val="20"/>
              <w:szCs w:val="20"/>
            </w:rPr>
            <w:fldChar w:fldCharType="separate"/>
          </w:r>
          <w:r w:rsidR="004C3508">
            <w:rPr>
              <w:rFonts w:ascii="Arial" w:hAnsi="Arial" w:cs="Arial"/>
              <w:sz w:val="20"/>
              <w:szCs w:val="20"/>
            </w:rPr>
            <w:t> </w:t>
          </w:r>
          <w:r w:rsidR="004C3508">
            <w:rPr>
              <w:rFonts w:ascii="Arial" w:hAnsi="Arial" w:cs="Arial"/>
              <w:sz w:val="20"/>
              <w:szCs w:val="20"/>
            </w:rPr>
            <w:t> </w:t>
          </w:r>
          <w:r w:rsidR="004C3508">
            <w:rPr>
              <w:rFonts w:ascii="Arial" w:hAnsi="Arial" w:cs="Arial"/>
              <w:sz w:val="20"/>
              <w:szCs w:val="20"/>
            </w:rPr>
            <w:t> </w:t>
          </w:r>
          <w:r w:rsidR="004C3508">
            <w:rPr>
              <w:rFonts w:ascii="Arial" w:hAnsi="Arial" w:cs="Arial"/>
              <w:sz w:val="20"/>
              <w:szCs w:val="20"/>
            </w:rPr>
            <w:t> </w:t>
          </w:r>
          <w:r w:rsidR="004C3508">
            <w:rPr>
              <w:rFonts w:ascii="Arial" w:hAnsi="Arial" w:cs="Arial"/>
              <w:sz w:val="20"/>
              <w:szCs w:val="20"/>
            </w:rPr>
            <w:t> </w:t>
          </w:r>
          <w:r w:rsidR="002B3138" w:rsidRPr="00A8766D">
            <w:rPr>
              <w:rFonts w:ascii="Arial" w:hAnsi="Arial" w:cs="Arial"/>
              <w:sz w:val="20"/>
              <w:szCs w:val="20"/>
            </w:rPr>
            <w:fldChar w:fldCharType="end"/>
          </w:r>
        </w:sdtContent>
      </w:sdt>
      <w:r w:rsidR="00A05F74" w:rsidRPr="000A0048">
        <w:rPr>
          <w:rFonts w:ascii="Arial" w:hAnsi="Arial" w:cs="Arial"/>
          <w:sz w:val="20"/>
          <w:szCs w:val="20"/>
          <w:lang w:val="en-GB"/>
        </w:rPr>
        <w:t xml:space="preserve">, </w:t>
      </w:r>
      <w:r w:rsidRPr="000A0048">
        <w:rPr>
          <w:rFonts w:ascii="Arial" w:hAnsi="Arial" w:cs="Arial"/>
          <w:sz w:val="20"/>
          <w:szCs w:val="20"/>
          <w:lang w:val="en-GB"/>
        </w:rPr>
        <w:t>with TIN</w:t>
      </w:r>
      <w:r w:rsidR="00A05F74" w:rsidRPr="000A0048">
        <w:rPr>
          <w:rFonts w:ascii="Arial" w:hAnsi="Arial" w:cs="Arial"/>
          <w:sz w:val="20"/>
          <w:szCs w:val="20"/>
          <w:lang w:val="en-GB"/>
        </w:rPr>
        <w:t xml:space="preserve">: </w:t>
      </w:r>
      <w:r w:rsidR="00A05F74" w:rsidRPr="00A8766D">
        <w:rPr>
          <w:rFonts w:ascii="Arial" w:hAnsi="Arial" w:cs="Arial"/>
          <w:sz w:val="20"/>
          <w:szCs w:val="20"/>
        </w:rPr>
        <w:fldChar w:fldCharType="begin">
          <w:ffData>
            <w:name w:val=""/>
            <w:enabled/>
            <w:calcOnExit w:val="0"/>
            <w:textInput/>
          </w:ffData>
        </w:fldChar>
      </w:r>
      <w:r w:rsidR="00A05F74" w:rsidRPr="000A0048">
        <w:rPr>
          <w:rFonts w:ascii="Arial" w:hAnsi="Arial" w:cs="Arial"/>
          <w:sz w:val="20"/>
          <w:szCs w:val="20"/>
          <w:lang w:val="en-GB"/>
        </w:rPr>
        <w:instrText xml:space="preserve"> FORMTEXT </w:instrText>
      </w:r>
      <w:r w:rsidR="00A05F74" w:rsidRPr="00A8766D">
        <w:rPr>
          <w:rFonts w:ascii="Arial" w:hAnsi="Arial" w:cs="Arial"/>
          <w:sz w:val="20"/>
          <w:szCs w:val="20"/>
        </w:rPr>
      </w:r>
      <w:r w:rsidR="00A05F74" w:rsidRPr="00A8766D">
        <w:rPr>
          <w:rFonts w:ascii="Arial" w:hAnsi="Arial" w:cs="Arial"/>
          <w:sz w:val="20"/>
          <w:szCs w:val="20"/>
        </w:rPr>
        <w:fldChar w:fldCharType="separate"/>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A05F74" w:rsidRPr="00A8766D">
        <w:rPr>
          <w:rFonts w:ascii="Arial" w:hAnsi="Arial" w:cs="Arial"/>
          <w:sz w:val="20"/>
          <w:szCs w:val="20"/>
        </w:rPr>
        <w:fldChar w:fldCharType="end"/>
      </w:r>
    </w:p>
    <w:p w14:paraId="3C8A7FAF" w14:textId="44B992B8" w:rsidR="00A05F74" w:rsidRPr="000A0048" w:rsidRDefault="000A0048" w:rsidP="00AE43DD">
      <w:pPr>
        <w:spacing w:before="0" w:after="0" w:line="276" w:lineRule="auto"/>
        <w:jc w:val="both"/>
        <w:rPr>
          <w:rFonts w:ascii="Arial" w:hAnsi="Arial" w:cs="Arial"/>
          <w:b/>
          <w:bCs/>
          <w:sz w:val="20"/>
          <w:szCs w:val="20"/>
          <w:lang w:val="en-GB"/>
        </w:rPr>
      </w:pPr>
      <w:r w:rsidRPr="000A0048">
        <w:rPr>
          <w:rFonts w:ascii="Arial" w:hAnsi="Arial" w:cs="Arial"/>
          <w:b/>
          <w:bCs/>
          <w:sz w:val="20"/>
          <w:szCs w:val="20"/>
          <w:lang w:val="en-GB"/>
        </w:rPr>
        <w:t>Service or Clinical Management Unit</w:t>
      </w:r>
      <w:r w:rsidR="00A05F74" w:rsidRPr="000A0048">
        <w:rPr>
          <w:rFonts w:ascii="Arial" w:hAnsi="Arial" w:cs="Arial"/>
          <w:b/>
          <w:bCs/>
          <w:sz w:val="20"/>
          <w:szCs w:val="20"/>
          <w:lang w:val="en-GB"/>
        </w:rPr>
        <w:t xml:space="preserve">: </w:t>
      </w:r>
      <w:r w:rsidR="00A05F74" w:rsidRPr="00A8766D">
        <w:rPr>
          <w:rFonts w:ascii="Arial" w:hAnsi="Arial" w:cs="Arial"/>
          <w:sz w:val="20"/>
          <w:szCs w:val="20"/>
        </w:rPr>
        <w:fldChar w:fldCharType="begin">
          <w:ffData>
            <w:name w:val=""/>
            <w:enabled/>
            <w:calcOnExit w:val="0"/>
            <w:textInput/>
          </w:ffData>
        </w:fldChar>
      </w:r>
      <w:r w:rsidR="00A05F74" w:rsidRPr="000A0048">
        <w:rPr>
          <w:rFonts w:ascii="Arial" w:hAnsi="Arial" w:cs="Arial"/>
          <w:sz w:val="20"/>
          <w:szCs w:val="20"/>
          <w:lang w:val="en-GB"/>
        </w:rPr>
        <w:instrText xml:space="preserve"> FORMTEXT </w:instrText>
      </w:r>
      <w:r w:rsidR="00A05F74" w:rsidRPr="00A8766D">
        <w:rPr>
          <w:rFonts w:ascii="Arial" w:hAnsi="Arial" w:cs="Arial"/>
          <w:sz w:val="20"/>
          <w:szCs w:val="20"/>
        </w:rPr>
      </w:r>
      <w:r w:rsidR="00A05F74" w:rsidRPr="00A8766D">
        <w:rPr>
          <w:rFonts w:ascii="Arial" w:hAnsi="Arial" w:cs="Arial"/>
          <w:sz w:val="20"/>
          <w:szCs w:val="20"/>
        </w:rPr>
        <w:fldChar w:fldCharType="separate"/>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A05F74" w:rsidRPr="00A8766D">
        <w:rPr>
          <w:rFonts w:ascii="Arial" w:hAnsi="Arial" w:cs="Arial"/>
          <w:sz w:val="20"/>
          <w:szCs w:val="20"/>
        </w:rPr>
        <w:fldChar w:fldCharType="end"/>
      </w:r>
    </w:p>
    <w:p w14:paraId="2851276E" w14:textId="23553E03" w:rsidR="00A05F74" w:rsidRPr="000A0048" w:rsidRDefault="000A0048" w:rsidP="00AE43DD">
      <w:pPr>
        <w:spacing w:before="0" w:after="0" w:line="276" w:lineRule="auto"/>
        <w:jc w:val="both"/>
        <w:rPr>
          <w:rFonts w:ascii="Arial" w:hAnsi="Arial" w:cs="Arial"/>
          <w:bCs/>
          <w:sz w:val="20"/>
          <w:szCs w:val="20"/>
          <w:lang w:val="en-GB"/>
        </w:rPr>
      </w:pPr>
      <w:r w:rsidRPr="008E1C91">
        <w:rPr>
          <w:rFonts w:ascii="Arial" w:hAnsi="Arial" w:cs="Arial"/>
          <w:b/>
          <w:bCs/>
          <w:sz w:val="20"/>
          <w:szCs w:val="20"/>
          <w:lang w:val="en-GB"/>
        </w:rPr>
        <w:t>Collaborators: Mr/</w:t>
      </w:r>
      <w:r w:rsidR="008E1C91">
        <w:rPr>
          <w:rFonts w:ascii="Arial" w:hAnsi="Arial" w:cs="Arial"/>
          <w:b/>
          <w:bCs/>
          <w:sz w:val="20"/>
          <w:szCs w:val="20"/>
          <w:lang w:val="en-GB"/>
        </w:rPr>
        <w:t>Ms</w:t>
      </w:r>
      <w:r w:rsidRPr="008E1C91">
        <w:rPr>
          <w:rFonts w:ascii="Arial" w:hAnsi="Arial" w:cs="Arial"/>
          <w:b/>
          <w:bCs/>
          <w:sz w:val="20"/>
          <w:szCs w:val="20"/>
          <w:lang w:val="en-GB"/>
        </w:rPr>
        <w:t xml:space="preserve">. </w:t>
      </w:r>
      <w:r w:rsidRPr="000A0048">
        <w:rPr>
          <w:rFonts w:ascii="Arial" w:hAnsi="Arial" w:cs="Arial"/>
          <w:b/>
          <w:bCs/>
          <w:sz w:val="20"/>
          <w:szCs w:val="20"/>
          <w:lang w:val="en-GB"/>
        </w:rPr>
        <w:t>(Include TIN after the name)</w:t>
      </w:r>
      <w:r w:rsidR="00A05F74" w:rsidRPr="000A0048">
        <w:rPr>
          <w:rFonts w:ascii="Arial" w:hAnsi="Arial" w:cs="Arial"/>
          <w:b/>
          <w:bCs/>
          <w:i/>
          <w:sz w:val="18"/>
          <w:szCs w:val="18"/>
          <w:lang w:val="en-GB"/>
        </w:rPr>
        <w:t xml:space="preserve">: </w:t>
      </w:r>
      <w:r w:rsidR="00A05F74" w:rsidRPr="00A8766D">
        <w:rPr>
          <w:rFonts w:ascii="Arial" w:hAnsi="Arial" w:cs="Arial"/>
          <w:sz w:val="20"/>
          <w:szCs w:val="20"/>
        </w:rPr>
        <w:fldChar w:fldCharType="begin">
          <w:ffData>
            <w:name w:val=""/>
            <w:enabled/>
            <w:calcOnExit w:val="0"/>
            <w:textInput/>
          </w:ffData>
        </w:fldChar>
      </w:r>
      <w:r w:rsidR="00A05F74" w:rsidRPr="000A0048">
        <w:rPr>
          <w:rFonts w:ascii="Arial" w:hAnsi="Arial" w:cs="Arial"/>
          <w:sz w:val="20"/>
          <w:szCs w:val="20"/>
          <w:lang w:val="en-GB"/>
        </w:rPr>
        <w:instrText xml:space="preserve"> FORMTEXT </w:instrText>
      </w:r>
      <w:r w:rsidR="00A05F74" w:rsidRPr="00A8766D">
        <w:rPr>
          <w:rFonts w:ascii="Arial" w:hAnsi="Arial" w:cs="Arial"/>
          <w:sz w:val="20"/>
          <w:szCs w:val="20"/>
        </w:rPr>
      </w:r>
      <w:r w:rsidR="00A05F74" w:rsidRPr="00A8766D">
        <w:rPr>
          <w:rFonts w:ascii="Arial" w:hAnsi="Arial" w:cs="Arial"/>
          <w:sz w:val="20"/>
          <w:szCs w:val="20"/>
        </w:rPr>
        <w:fldChar w:fldCharType="separate"/>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A05F74" w:rsidRPr="00A8766D">
        <w:rPr>
          <w:rFonts w:ascii="Arial" w:hAnsi="Arial" w:cs="Arial"/>
          <w:sz w:val="20"/>
          <w:szCs w:val="20"/>
        </w:rPr>
        <w:fldChar w:fldCharType="end"/>
      </w:r>
    </w:p>
    <w:p w14:paraId="4C626C0B" w14:textId="77777777" w:rsidR="00A05F74" w:rsidRPr="000A0048" w:rsidRDefault="00A05F74" w:rsidP="00AE43DD">
      <w:pPr>
        <w:spacing w:before="0" w:after="0" w:line="276" w:lineRule="auto"/>
        <w:jc w:val="both"/>
        <w:rPr>
          <w:rFonts w:ascii="Arial" w:hAnsi="Arial" w:cs="Arial"/>
          <w:sz w:val="20"/>
          <w:szCs w:val="20"/>
          <w:lang w:val="en-GB"/>
        </w:rPr>
      </w:pPr>
    </w:p>
    <w:p w14:paraId="3124C81A" w14:textId="77777777" w:rsidR="000A0048" w:rsidRPr="00B160BB" w:rsidRDefault="000A0048" w:rsidP="00AE43DD">
      <w:pPr>
        <w:spacing w:before="0" w:after="0" w:line="276" w:lineRule="auto"/>
        <w:ind w:right="-1"/>
        <w:jc w:val="both"/>
        <w:rPr>
          <w:rFonts w:ascii="Arial" w:hAnsi="Arial" w:cs="Arial"/>
          <w:sz w:val="20"/>
          <w:szCs w:val="20"/>
          <w:lang w:val="en-GB"/>
        </w:rPr>
      </w:pPr>
      <w:r w:rsidRPr="00B160BB">
        <w:rPr>
          <w:rFonts w:ascii="Arial" w:eastAsia="Arial" w:hAnsi="Arial" w:cs="Arial"/>
          <w:sz w:val="20"/>
          <w:szCs w:val="20"/>
          <w:lang w:val="en-GB" w:bidi="es-ES"/>
        </w:rPr>
        <w:t>The clinical trial will be completed in accordance with the protocol content authorised by the competent body of the Ministry of Health, Social Services and Equality</w:t>
      </w:r>
      <w:r w:rsidRPr="00B160BB">
        <w:rPr>
          <w:rFonts w:ascii="Arial" w:hAnsi="Arial" w:cs="Arial"/>
          <w:sz w:val="20"/>
          <w:szCs w:val="20"/>
          <w:lang w:val="en-GB"/>
        </w:rPr>
        <w:t>.</w:t>
      </w:r>
    </w:p>
    <w:p w14:paraId="7C1E1F6F" w14:textId="77777777" w:rsidR="00162103" w:rsidRPr="000A0048" w:rsidRDefault="00162103" w:rsidP="00AE43DD">
      <w:pPr>
        <w:spacing w:before="0" w:after="0" w:line="276" w:lineRule="auto"/>
        <w:ind w:right="-1"/>
        <w:jc w:val="both"/>
        <w:rPr>
          <w:rFonts w:ascii="Arial" w:hAnsi="Arial" w:cs="Arial"/>
          <w:sz w:val="20"/>
          <w:szCs w:val="20"/>
          <w:lang w:val="en-GB"/>
        </w:rPr>
      </w:pPr>
    </w:p>
    <w:p w14:paraId="2AA8E7DA" w14:textId="7DDEA101" w:rsidR="00162103" w:rsidRPr="000A0048" w:rsidRDefault="00162103" w:rsidP="00AE43DD">
      <w:pPr>
        <w:spacing w:before="0" w:after="0" w:line="276" w:lineRule="auto"/>
        <w:ind w:right="-1"/>
        <w:jc w:val="both"/>
        <w:rPr>
          <w:rFonts w:ascii="Arial" w:hAnsi="Arial" w:cs="Arial"/>
          <w:sz w:val="20"/>
          <w:szCs w:val="20"/>
          <w:lang w:val="en-GB"/>
        </w:rPr>
      </w:pPr>
      <w:r w:rsidRPr="000A0048">
        <w:rPr>
          <w:rFonts w:ascii="Arial" w:hAnsi="Arial" w:cs="Arial"/>
          <w:b/>
          <w:sz w:val="20"/>
          <w:szCs w:val="20"/>
          <w:lang w:val="en-GB"/>
        </w:rPr>
        <w:t>II.</w:t>
      </w:r>
      <w:r w:rsidR="004266DF" w:rsidRPr="000A0048">
        <w:rPr>
          <w:rFonts w:ascii="Arial" w:hAnsi="Arial" w:cs="Arial"/>
          <w:b/>
          <w:sz w:val="20"/>
          <w:szCs w:val="20"/>
          <w:lang w:val="en-GB"/>
        </w:rPr>
        <w:t>-</w:t>
      </w:r>
      <w:r w:rsidR="004266DF" w:rsidRPr="000A0048">
        <w:rPr>
          <w:rFonts w:ascii="Arial" w:hAnsi="Arial" w:cs="Arial"/>
          <w:sz w:val="20"/>
          <w:szCs w:val="20"/>
          <w:lang w:val="en-GB"/>
        </w:rPr>
        <w:t xml:space="preserve"> </w:t>
      </w:r>
      <w:r w:rsidR="000A0048" w:rsidRPr="00B160BB">
        <w:rPr>
          <w:rFonts w:ascii="Arial" w:eastAsia="Arial" w:hAnsi="Arial" w:cs="Arial"/>
          <w:sz w:val="20"/>
          <w:szCs w:val="20"/>
          <w:lang w:val="en-GB" w:bidi="es-ES"/>
        </w:rPr>
        <w:t>The clinical trial predicts to include, according to the protocol, an estimated number of</w:t>
      </w:r>
      <w:r w:rsidR="000A0048" w:rsidRPr="00B160BB">
        <w:rPr>
          <w:rFonts w:ascii="Arial" w:hAnsi="Arial" w:cs="Arial"/>
          <w:sz w:val="20"/>
          <w:szCs w:val="20"/>
          <w:lang w:val="en-GB"/>
        </w:rPr>
        <w:t xml:space="preserve"> </w:t>
      </w:r>
      <w:r w:rsidR="000A0048" w:rsidRPr="00B160BB">
        <w:rPr>
          <w:rFonts w:ascii="Arial" w:hAnsi="Arial" w:cs="Arial"/>
          <w:sz w:val="20"/>
          <w:szCs w:val="20"/>
        </w:rPr>
        <w:fldChar w:fldCharType="begin">
          <w:ffData>
            <w:name w:val="Texto25"/>
            <w:enabled/>
            <w:calcOnExit w:val="0"/>
            <w:textInput>
              <w:maxLength w:val="3"/>
            </w:textInput>
          </w:ffData>
        </w:fldChar>
      </w:r>
      <w:r w:rsidR="000A0048" w:rsidRPr="00B160BB">
        <w:rPr>
          <w:rFonts w:ascii="Arial" w:hAnsi="Arial" w:cs="Arial"/>
          <w:sz w:val="20"/>
          <w:szCs w:val="20"/>
          <w:lang w:val="en-GB"/>
        </w:rPr>
        <w:instrText xml:space="preserve"> FORMTEXT </w:instrText>
      </w:r>
      <w:r w:rsidR="000A0048" w:rsidRPr="00B160BB">
        <w:rPr>
          <w:rFonts w:ascii="Arial" w:hAnsi="Arial" w:cs="Arial"/>
          <w:sz w:val="20"/>
          <w:szCs w:val="20"/>
        </w:rPr>
      </w:r>
      <w:r w:rsidR="000A0048" w:rsidRPr="00B160BB">
        <w:rPr>
          <w:rFonts w:ascii="Arial" w:hAnsi="Arial" w:cs="Arial"/>
          <w:sz w:val="20"/>
          <w:szCs w:val="20"/>
        </w:rPr>
        <w:fldChar w:fldCharType="separate"/>
      </w:r>
      <w:r w:rsidR="000A0048" w:rsidRPr="00B160BB">
        <w:rPr>
          <w:rFonts w:ascii="Arial" w:hAnsi="Arial" w:cs="Arial"/>
          <w:noProof/>
          <w:sz w:val="20"/>
          <w:szCs w:val="20"/>
        </w:rPr>
        <w:t> </w:t>
      </w:r>
      <w:r w:rsidR="000A0048" w:rsidRPr="00B160BB">
        <w:rPr>
          <w:rFonts w:ascii="Arial" w:hAnsi="Arial" w:cs="Arial"/>
          <w:noProof/>
          <w:sz w:val="20"/>
          <w:szCs w:val="20"/>
        </w:rPr>
        <w:t> </w:t>
      </w:r>
      <w:r w:rsidR="000A0048" w:rsidRPr="00B160BB">
        <w:rPr>
          <w:rFonts w:ascii="Arial" w:hAnsi="Arial" w:cs="Arial"/>
          <w:noProof/>
          <w:sz w:val="20"/>
          <w:szCs w:val="20"/>
        </w:rPr>
        <w:t> </w:t>
      </w:r>
      <w:r w:rsidR="000A0048" w:rsidRPr="00B160BB">
        <w:rPr>
          <w:rFonts w:ascii="Arial" w:hAnsi="Arial" w:cs="Arial"/>
          <w:sz w:val="20"/>
          <w:szCs w:val="20"/>
        </w:rPr>
        <w:fldChar w:fldCharType="end"/>
      </w:r>
      <w:r w:rsidR="000A0048" w:rsidRPr="00B160BB">
        <w:rPr>
          <w:rFonts w:ascii="Arial" w:hAnsi="Arial" w:cs="Arial"/>
          <w:sz w:val="20"/>
          <w:szCs w:val="20"/>
          <w:lang w:val="en-GB"/>
        </w:rPr>
        <w:t xml:space="preserve"> </w:t>
      </w:r>
      <w:r w:rsidR="000A0048" w:rsidRPr="00B160BB">
        <w:rPr>
          <w:rFonts w:ascii="Arial" w:eastAsia="Arial" w:hAnsi="Arial" w:cs="Arial"/>
          <w:sz w:val="20"/>
          <w:szCs w:val="20"/>
          <w:lang w:val="en-GB" w:bidi="es-ES"/>
        </w:rPr>
        <w:t>participants in this centre and has as a predicted end data</w:t>
      </w:r>
      <w:r w:rsidR="000A0048" w:rsidRPr="00B160BB">
        <w:rPr>
          <w:rFonts w:ascii="Arial" w:hAnsi="Arial" w:cs="Arial"/>
          <w:sz w:val="20"/>
          <w:szCs w:val="20"/>
          <w:lang w:val="en-GB"/>
        </w:rPr>
        <w:t xml:space="preserve"> </w:t>
      </w:r>
      <w:r w:rsidR="000A0048" w:rsidRPr="00B160BB">
        <w:rPr>
          <w:rFonts w:ascii="Arial" w:hAnsi="Arial" w:cs="Arial"/>
          <w:sz w:val="20"/>
          <w:szCs w:val="20"/>
        </w:rPr>
        <w:fldChar w:fldCharType="begin">
          <w:ffData>
            <w:name w:val=""/>
            <w:enabled/>
            <w:calcOnExit w:val="0"/>
            <w:textInput/>
          </w:ffData>
        </w:fldChar>
      </w:r>
      <w:r w:rsidR="000A0048" w:rsidRPr="00B160BB">
        <w:rPr>
          <w:rFonts w:ascii="Arial" w:hAnsi="Arial" w:cs="Arial"/>
          <w:sz w:val="20"/>
          <w:szCs w:val="20"/>
          <w:lang w:val="en-GB"/>
        </w:rPr>
        <w:instrText xml:space="preserve"> FORMTEXT </w:instrText>
      </w:r>
      <w:r w:rsidR="000A0048" w:rsidRPr="00B160BB">
        <w:rPr>
          <w:rFonts w:ascii="Arial" w:hAnsi="Arial" w:cs="Arial"/>
          <w:sz w:val="20"/>
          <w:szCs w:val="20"/>
        </w:rPr>
      </w:r>
      <w:r w:rsidR="000A0048" w:rsidRPr="00B160BB">
        <w:rPr>
          <w:rFonts w:ascii="Arial" w:hAnsi="Arial" w:cs="Arial"/>
          <w:sz w:val="20"/>
          <w:szCs w:val="20"/>
        </w:rPr>
        <w:fldChar w:fldCharType="separate"/>
      </w:r>
      <w:r w:rsidR="000A0048" w:rsidRPr="00B160BB">
        <w:rPr>
          <w:rFonts w:ascii="Arial" w:hAnsi="Arial" w:cs="Arial"/>
          <w:noProof/>
          <w:sz w:val="20"/>
          <w:szCs w:val="20"/>
        </w:rPr>
        <w:t> </w:t>
      </w:r>
      <w:r w:rsidR="000A0048" w:rsidRPr="00B160BB">
        <w:rPr>
          <w:rFonts w:ascii="Arial" w:hAnsi="Arial" w:cs="Arial"/>
          <w:noProof/>
          <w:sz w:val="20"/>
          <w:szCs w:val="20"/>
        </w:rPr>
        <w:t> </w:t>
      </w:r>
      <w:r w:rsidR="000A0048" w:rsidRPr="00B160BB">
        <w:rPr>
          <w:rFonts w:ascii="Arial" w:hAnsi="Arial" w:cs="Arial"/>
          <w:noProof/>
          <w:sz w:val="20"/>
          <w:szCs w:val="20"/>
        </w:rPr>
        <w:t> </w:t>
      </w:r>
      <w:r w:rsidR="000A0048" w:rsidRPr="00B160BB">
        <w:rPr>
          <w:rFonts w:ascii="Arial" w:hAnsi="Arial" w:cs="Arial"/>
          <w:noProof/>
          <w:sz w:val="20"/>
          <w:szCs w:val="20"/>
        </w:rPr>
        <w:t> </w:t>
      </w:r>
      <w:r w:rsidR="000A0048" w:rsidRPr="00B160BB">
        <w:rPr>
          <w:rFonts w:ascii="Arial" w:hAnsi="Arial" w:cs="Arial"/>
          <w:noProof/>
          <w:sz w:val="20"/>
          <w:szCs w:val="20"/>
        </w:rPr>
        <w:t> </w:t>
      </w:r>
      <w:r w:rsidR="000A0048" w:rsidRPr="00B160BB">
        <w:rPr>
          <w:rFonts w:ascii="Arial" w:hAnsi="Arial" w:cs="Arial"/>
          <w:sz w:val="20"/>
          <w:szCs w:val="20"/>
        </w:rPr>
        <w:fldChar w:fldCharType="end"/>
      </w:r>
      <w:r w:rsidR="000A0048" w:rsidRPr="00B160BB">
        <w:rPr>
          <w:rFonts w:ascii="Arial" w:hAnsi="Arial" w:cs="Arial"/>
          <w:b/>
          <w:bCs/>
          <w:sz w:val="20"/>
          <w:szCs w:val="20"/>
          <w:lang w:val="en-GB"/>
        </w:rPr>
        <w:t>.</w:t>
      </w:r>
    </w:p>
    <w:p w14:paraId="2CD359DB" w14:textId="77777777" w:rsidR="00162103" w:rsidRPr="000A0048" w:rsidRDefault="00162103" w:rsidP="00AE43DD">
      <w:pPr>
        <w:spacing w:before="0" w:after="0" w:line="276" w:lineRule="auto"/>
        <w:ind w:right="-1"/>
        <w:jc w:val="both"/>
        <w:rPr>
          <w:rFonts w:ascii="Arial" w:hAnsi="Arial" w:cs="Arial"/>
          <w:sz w:val="20"/>
          <w:szCs w:val="20"/>
          <w:lang w:val="en-GB"/>
        </w:rPr>
      </w:pPr>
    </w:p>
    <w:p w14:paraId="4D461AC8" w14:textId="77777777" w:rsidR="000A0048" w:rsidRPr="00B160BB" w:rsidRDefault="00162103" w:rsidP="00AE43DD">
      <w:pPr>
        <w:spacing w:before="0" w:after="0" w:line="276" w:lineRule="auto"/>
        <w:jc w:val="both"/>
        <w:rPr>
          <w:rFonts w:ascii="Arial" w:hAnsi="Arial" w:cs="Arial"/>
          <w:sz w:val="20"/>
          <w:szCs w:val="20"/>
          <w:lang w:val="en-GB"/>
        </w:rPr>
      </w:pPr>
      <w:r w:rsidRPr="000A0048">
        <w:rPr>
          <w:rFonts w:ascii="Arial" w:hAnsi="Arial" w:cs="Arial"/>
          <w:b/>
          <w:bCs/>
          <w:sz w:val="20"/>
          <w:szCs w:val="20"/>
          <w:lang w:val="en-GB"/>
        </w:rPr>
        <w:t>III.-</w:t>
      </w:r>
      <w:r w:rsidRPr="000A0048">
        <w:rPr>
          <w:rFonts w:ascii="Arial" w:hAnsi="Arial" w:cs="Arial"/>
          <w:sz w:val="20"/>
          <w:lang w:val="en-GB"/>
        </w:rPr>
        <w:t xml:space="preserve"> </w:t>
      </w:r>
      <w:r w:rsidR="000A0048" w:rsidRPr="00B160BB">
        <w:rPr>
          <w:rFonts w:ascii="Arial" w:eastAsia="Arial" w:hAnsi="Arial" w:cs="Arial"/>
          <w:sz w:val="20"/>
          <w:szCs w:val="20"/>
          <w:lang w:val="en-GB" w:bidi="es-ES"/>
        </w:rPr>
        <w:t xml:space="preserve">For commercial clinical trials sponsored by the pharmaceutical industry, in accordance with the provisions of article 39.3.f) of the </w:t>
      </w:r>
      <w:proofErr w:type="gramStart"/>
      <w:r w:rsidR="000A0048" w:rsidRPr="00B160BB">
        <w:rPr>
          <w:rFonts w:ascii="Arial" w:eastAsia="Arial" w:hAnsi="Arial" w:cs="Arial"/>
          <w:sz w:val="20"/>
          <w:szCs w:val="20"/>
          <w:lang w:val="en-GB" w:bidi="es-ES"/>
        </w:rPr>
        <w:t>aforementioned Royal</w:t>
      </w:r>
      <w:proofErr w:type="gramEnd"/>
      <w:r w:rsidR="000A0048" w:rsidRPr="00B160BB">
        <w:rPr>
          <w:rFonts w:ascii="Arial" w:eastAsia="Arial" w:hAnsi="Arial" w:cs="Arial"/>
          <w:sz w:val="20"/>
          <w:szCs w:val="20"/>
          <w:lang w:val="en-GB" w:bidi="es-ES"/>
        </w:rPr>
        <w:t xml:space="preserve"> Decree 1090/2015 of 4 December, the sponsor will supply the medicinal products under investigation free of charge</w:t>
      </w:r>
      <w:r w:rsidR="000A0048" w:rsidRPr="00B160BB">
        <w:rPr>
          <w:rFonts w:ascii="Arial" w:hAnsi="Arial" w:cs="Arial"/>
          <w:sz w:val="20"/>
          <w:szCs w:val="20"/>
          <w:lang w:val="en-GB"/>
        </w:rPr>
        <w:t>.</w:t>
      </w:r>
    </w:p>
    <w:p w14:paraId="157E4E50" w14:textId="77777777" w:rsidR="000A0048" w:rsidRPr="00B160BB" w:rsidRDefault="000A0048" w:rsidP="00AE43DD">
      <w:pPr>
        <w:spacing w:before="0" w:after="0" w:line="276" w:lineRule="auto"/>
        <w:jc w:val="both"/>
        <w:rPr>
          <w:rFonts w:ascii="Arial" w:hAnsi="Arial" w:cs="Arial"/>
          <w:sz w:val="20"/>
          <w:szCs w:val="20"/>
          <w:lang w:val="en-GB"/>
        </w:rPr>
      </w:pPr>
    </w:p>
    <w:p w14:paraId="298F1CDE" w14:textId="77777777" w:rsidR="000A0048" w:rsidRPr="00B160BB" w:rsidRDefault="000A0048" w:rsidP="00AE43DD">
      <w:pPr>
        <w:widowControl/>
        <w:adjustRightInd w:val="0"/>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Likewise, they must provide the auxiliary medicinal products and placebos that are necessary for the completion of the clinical trial indicated in this contract, in accordance with the stipulations of the protocol</w:t>
      </w:r>
      <w:r w:rsidRPr="00B160BB">
        <w:rPr>
          <w:rFonts w:ascii="Arial" w:hAnsi="Arial" w:cs="Arial"/>
          <w:sz w:val="20"/>
          <w:szCs w:val="20"/>
          <w:lang w:val="en-GB"/>
        </w:rPr>
        <w:t>.</w:t>
      </w:r>
    </w:p>
    <w:p w14:paraId="72534743" w14:textId="77777777" w:rsidR="000A0048" w:rsidRPr="00B160BB" w:rsidRDefault="000A0048" w:rsidP="00AE43DD">
      <w:pPr>
        <w:spacing w:before="0" w:after="0" w:line="276" w:lineRule="auto"/>
        <w:jc w:val="both"/>
        <w:rPr>
          <w:rFonts w:ascii="Arial" w:hAnsi="Arial" w:cs="Arial"/>
          <w:sz w:val="20"/>
          <w:szCs w:val="20"/>
          <w:lang w:val="en-GB"/>
        </w:rPr>
      </w:pPr>
    </w:p>
    <w:p w14:paraId="7FE1D4A4" w14:textId="7179DDA5" w:rsidR="000A0048" w:rsidRPr="00B160BB" w:rsidRDefault="000A0048" w:rsidP="00AE43DD">
      <w:pPr>
        <w:widowControl/>
        <w:adjustRightInd w:val="0"/>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 xml:space="preserve">For independent clinical trials, sponsored by the Andalusian Public Health Service or by a non-profit scientific institution, or in situations where there is a mutual agreement with the management of the centre where the clinical trial is to be completed, they can agree other methods of supply with the centre, especially when the treatment of the patients included in the trial, or part of it, was the same as they would have received in the event that they had not decided to participate in the trial. Under said circumstances, and exceptionally, the sponsor can be exempt from said obligations, outlining in </w:t>
      </w:r>
      <w:r>
        <w:rPr>
          <w:rFonts w:ascii="Arial" w:eastAsia="Arial" w:hAnsi="Arial" w:cs="Arial"/>
          <w:b/>
          <w:bCs/>
          <w:sz w:val="20"/>
          <w:szCs w:val="20"/>
          <w:lang w:val="en-GB" w:bidi="es-ES"/>
        </w:rPr>
        <w:t>A</w:t>
      </w:r>
      <w:r w:rsidRPr="00B160BB">
        <w:rPr>
          <w:rFonts w:ascii="Arial" w:eastAsia="Arial" w:hAnsi="Arial" w:cs="Arial"/>
          <w:b/>
          <w:bCs/>
          <w:sz w:val="20"/>
          <w:szCs w:val="20"/>
          <w:lang w:val="en-GB" w:bidi="es-ES"/>
        </w:rPr>
        <w:t>nnex 5</w:t>
      </w:r>
      <w:r w:rsidRPr="00B160BB">
        <w:rPr>
          <w:rFonts w:ascii="Arial" w:eastAsia="Arial" w:hAnsi="Arial" w:cs="Arial"/>
          <w:sz w:val="20"/>
          <w:szCs w:val="20"/>
          <w:lang w:val="en-GB" w:bidi="es-ES"/>
        </w:rPr>
        <w:t xml:space="preserve"> the contributions that will be made by each of the parties</w:t>
      </w:r>
      <w:r w:rsidRPr="00B160BB">
        <w:rPr>
          <w:rFonts w:ascii="Arial" w:hAnsi="Arial" w:cs="Arial"/>
          <w:sz w:val="20"/>
          <w:szCs w:val="20"/>
          <w:lang w:val="en-GB"/>
        </w:rPr>
        <w:t>.</w:t>
      </w:r>
    </w:p>
    <w:p w14:paraId="1144958F" w14:textId="77777777" w:rsidR="000A0048" w:rsidRDefault="000A0048" w:rsidP="00AE43DD">
      <w:pPr>
        <w:spacing w:before="0" w:after="0" w:line="276" w:lineRule="auto"/>
        <w:jc w:val="both"/>
        <w:rPr>
          <w:rFonts w:ascii="Arial" w:hAnsi="Arial" w:cs="Arial"/>
          <w:b/>
          <w:bCs/>
          <w:sz w:val="20"/>
          <w:szCs w:val="20"/>
          <w:lang w:val="en-GB"/>
        </w:rPr>
      </w:pPr>
    </w:p>
    <w:p w14:paraId="5DFEFB58" w14:textId="77777777" w:rsidR="000A0048" w:rsidRPr="000A0048" w:rsidRDefault="002F04EE" w:rsidP="00AE43DD">
      <w:pPr>
        <w:spacing w:before="0" w:after="0" w:line="276" w:lineRule="auto"/>
        <w:jc w:val="both"/>
        <w:rPr>
          <w:rFonts w:ascii="Arial" w:hAnsi="Arial" w:cs="Arial"/>
          <w:sz w:val="20"/>
          <w:szCs w:val="20"/>
          <w:lang w:val="en-GB"/>
        </w:rPr>
      </w:pPr>
      <w:r w:rsidRPr="000A0048">
        <w:rPr>
          <w:rFonts w:ascii="Arial" w:hAnsi="Arial" w:cs="Arial"/>
          <w:b/>
          <w:bCs/>
          <w:sz w:val="20"/>
          <w:szCs w:val="20"/>
          <w:lang w:val="en-GB"/>
        </w:rPr>
        <w:t xml:space="preserve">IV.- </w:t>
      </w:r>
      <w:r w:rsidR="000A0048" w:rsidRPr="000A0048">
        <w:rPr>
          <w:rFonts w:ascii="Arial" w:hAnsi="Arial" w:cs="Arial"/>
          <w:sz w:val="20"/>
          <w:szCs w:val="20"/>
          <w:lang w:val="en-GB"/>
        </w:rPr>
        <w:t xml:space="preserve">In accordance with the provisions of article 27 of Royal Decree 1090/2015 of 4 December, the authorisation </w:t>
      </w:r>
      <w:r w:rsidR="000A0048" w:rsidRPr="000A0048">
        <w:rPr>
          <w:rFonts w:ascii="Arial" w:hAnsi="Arial" w:cs="Arial"/>
          <w:sz w:val="20"/>
          <w:szCs w:val="20"/>
          <w:lang w:val="en-GB"/>
        </w:rPr>
        <w:lastRenderedPageBreak/>
        <w:t>for the clinical trial will be suspended or revoked, either ex officio or at the justified request of the sponsor, by Resolution of the Spanish National Agency of Medicines and Medical Devices, if it is considered that it no longer complies with the requirements established in the applicable regulation, with a prior investigation, in which the interested party will be heard.</w:t>
      </w:r>
    </w:p>
    <w:p w14:paraId="19FD42B3" w14:textId="77777777" w:rsidR="000A0048" w:rsidRPr="000A0048" w:rsidRDefault="000A0048" w:rsidP="00AE43DD">
      <w:pPr>
        <w:spacing w:before="0" w:after="0" w:line="276" w:lineRule="auto"/>
        <w:jc w:val="both"/>
        <w:rPr>
          <w:rFonts w:ascii="Arial" w:hAnsi="Arial" w:cs="Arial"/>
          <w:sz w:val="20"/>
          <w:szCs w:val="20"/>
          <w:lang w:val="en-GB"/>
        </w:rPr>
      </w:pPr>
    </w:p>
    <w:p w14:paraId="23F49DCD" w14:textId="35C1A971" w:rsidR="000A0048" w:rsidRPr="000A0048" w:rsidRDefault="000A0048" w:rsidP="00AE43DD">
      <w:pPr>
        <w:spacing w:before="0" w:after="0" w:line="276" w:lineRule="auto"/>
        <w:jc w:val="both"/>
        <w:rPr>
          <w:rFonts w:ascii="Arial" w:hAnsi="Arial" w:cs="Arial"/>
          <w:sz w:val="20"/>
          <w:szCs w:val="20"/>
          <w:lang w:val="en-GB"/>
        </w:rPr>
      </w:pPr>
      <w:r w:rsidRPr="000A0048">
        <w:rPr>
          <w:rFonts w:ascii="Arial" w:hAnsi="Arial" w:cs="Arial"/>
          <w:sz w:val="20"/>
          <w:szCs w:val="20"/>
          <w:lang w:val="en-GB"/>
        </w:rPr>
        <w:t>In these cases, the health care authority of the Autonomous Community, through their own initiative, or after a proposal from the corresponding Research Ethics Committee for medicinal products, can resolve for a precautionary suspension of the clinical investigation and will notify this immediately, as stated in the section 3, article 27 of the mentioned Royal Decree 1090/2015, December 4th, providing a duly detailed and evidenced report to the Spanish National Agency of Medicines and Medical Devices, which will resolve to suspend or revoke the authorisation for the clinical investigation or, where appropriate, to implement precautionary measures.</w:t>
      </w:r>
    </w:p>
    <w:p w14:paraId="7A5693F7" w14:textId="77777777" w:rsidR="000A0048" w:rsidRPr="000A0048" w:rsidRDefault="000A0048" w:rsidP="00AE43DD">
      <w:pPr>
        <w:spacing w:before="0" w:after="0" w:line="276" w:lineRule="auto"/>
        <w:jc w:val="both"/>
        <w:rPr>
          <w:rFonts w:ascii="Arial" w:hAnsi="Arial" w:cs="Arial"/>
          <w:sz w:val="20"/>
          <w:szCs w:val="20"/>
          <w:lang w:val="en-GB"/>
        </w:rPr>
      </w:pPr>
    </w:p>
    <w:p w14:paraId="0F7F0972" w14:textId="66776A68" w:rsidR="004F3968" w:rsidRPr="000A0048" w:rsidRDefault="000A0048" w:rsidP="00AE43DD">
      <w:pPr>
        <w:spacing w:before="0" w:after="0" w:line="276" w:lineRule="auto"/>
        <w:jc w:val="both"/>
        <w:rPr>
          <w:rFonts w:ascii="Arial" w:hAnsi="Arial" w:cs="Arial"/>
          <w:sz w:val="20"/>
          <w:szCs w:val="20"/>
          <w:lang w:val="en-GB"/>
        </w:rPr>
      </w:pPr>
      <w:r w:rsidRPr="000A0048">
        <w:rPr>
          <w:rFonts w:ascii="Arial" w:hAnsi="Arial" w:cs="Arial"/>
          <w:sz w:val="20"/>
          <w:szCs w:val="20"/>
          <w:lang w:val="en-GB"/>
        </w:rPr>
        <w:t>In the event of suspension or revocation, the provisions of clause sixteen of this contract will be applicable, with the sponsor being obliged to pay the amounts corresponding to the work completed until the date that the centre was notified reliably, in accordance with the breakdown included in the economic report. For this to be necessary, the suspension or revocation must be final.</w:t>
      </w:r>
    </w:p>
    <w:p w14:paraId="62EE104A" w14:textId="77777777" w:rsidR="000A0048" w:rsidRPr="000A0048" w:rsidRDefault="000A0048" w:rsidP="00AE43DD">
      <w:pPr>
        <w:spacing w:before="0" w:after="0" w:line="276" w:lineRule="auto"/>
        <w:jc w:val="both"/>
        <w:rPr>
          <w:rFonts w:ascii="Arial" w:hAnsi="Arial" w:cs="Arial"/>
          <w:sz w:val="20"/>
          <w:szCs w:val="20"/>
          <w:lang w:val="en-GB"/>
        </w:rPr>
      </w:pPr>
    </w:p>
    <w:p w14:paraId="15418C23" w14:textId="77777777" w:rsidR="000A0048" w:rsidRPr="000A0048" w:rsidRDefault="009B0539" w:rsidP="00AE43DD">
      <w:pPr>
        <w:widowControl/>
        <w:adjustRightInd w:val="0"/>
        <w:spacing w:before="0" w:after="0" w:line="276" w:lineRule="auto"/>
        <w:jc w:val="both"/>
        <w:rPr>
          <w:rFonts w:ascii="Arial" w:hAnsi="Arial" w:cs="Arial"/>
          <w:sz w:val="20"/>
          <w:szCs w:val="20"/>
          <w:lang w:val="en-GB"/>
        </w:rPr>
      </w:pPr>
      <w:r w:rsidRPr="000A0048">
        <w:rPr>
          <w:rFonts w:ascii="Arial" w:hAnsi="Arial" w:cs="Arial"/>
          <w:b/>
          <w:bCs/>
          <w:sz w:val="20"/>
          <w:szCs w:val="20"/>
          <w:lang w:val="en-GB"/>
        </w:rPr>
        <w:t xml:space="preserve">V.- </w:t>
      </w:r>
      <w:r w:rsidR="000A0048" w:rsidRPr="000A0048">
        <w:rPr>
          <w:rFonts w:ascii="Arial" w:hAnsi="Arial" w:cs="Arial"/>
          <w:sz w:val="20"/>
          <w:szCs w:val="20"/>
          <w:lang w:val="en-GB"/>
        </w:rPr>
        <w:t xml:space="preserve">The parties agree to carry out the trial guaranteeing the maximum respect for the ethical principles and implementing effective control mechanisms for this. Likewise, the parties agree to avoid dishonest actions during the development of the clinical trial. With regards to the Promoter, the FCPA (Foreign Corrupt Practices Act, passed in 1977 by the United States Congress), is applicable, as well as any other legislation published to combat corruption. </w:t>
      </w:r>
    </w:p>
    <w:p w14:paraId="0EA9E712" w14:textId="77777777" w:rsidR="000A0048" w:rsidRPr="000A0048" w:rsidRDefault="000A0048" w:rsidP="00AE43DD">
      <w:pPr>
        <w:widowControl/>
        <w:adjustRightInd w:val="0"/>
        <w:spacing w:before="0" w:after="0" w:line="276" w:lineRule="auto"/>
        <w:jc w:val="both"/>
        <w:rPr>
          <w:rFonts w:ascii="Arial" w:hAnsi="Arial" w:cs="Arial"/>
          <w:sz w:val="20"/>
          <w:szCs w:val="20"/>
          <w:lang w:val="en-GB"/>
        </w:rPr>
      </w:pPr>
    </w:p>
    <w:p w14:paraId="42FE7744" w14:textId="2712548A" w:rsidR="009B0539" w:rsidRPr="000A0048" w:rsidRDefault="000A0048" w:rsidP="00AE43DD">
      <w:pPr>
        <w:widowControl/>
        <w:adjustRightInd w:val="0"/>
        <w:spacing w:before="0" w:after="0" w:line="276" w:lineRule="auto"/>
        <w:jc w:val="both"/>
        <w:rPr>
          <w:rFonts w:ascii="Arial" w:hAnsi="Arial" w:cs="Arial"/>
          <w:sz w:val="20"/>
          <w:szCs w:val="20"/>
          <w:lang w:val="en-GB"/>
        </w:rPr>
      </w:pPr>
      <w:r w:rsidRPr="000A0048">
        <w:rPr>
          <w:rFonts w:ascii="Arial" w:hAnsi="Arial" w:cs="Arial"/>
          <w:sz w:val="20"/>
          <w:szCs w:val="20"/>
          <w:lang w:val="en-GB"/>
        </w:rPr>
        <w:t>And, therefore, the parties agree to execute it in accordance with the following:</w:t>
      </w:r>
    </w:p>
    <w:p w14:paraId="4EAA3106" w14:textId="77777777" w:rsidR="000A0048" w:rsidRPr="000A0048" w:rsidRDefault="000A0048" w:rsidP="00AE43DD">
      <w:pPr>
        <w:widowControl/>
        <w:adjustRightInd w:val="0"/>
        <w:spacing w:before="0" w:after="0" w:line="276" w:lineRule="auto"/>
        <w:jc w:val="both"/>
        <w:rPr>
          <w:rFonts w:ascii="Arial" w:hAnsi="Arial" w:cs="Arial"/>
          <w:sz w:val="20"/>
          <w:szCs w:val="20"/>
          <w:lang w:val="en-GB"/>
        </w:rPr>
      </w:pPr>
    </w:p>
    <w:p w14:paraId="100FA1A7" w14:textId="77777777" w:rsidR="000A0048" w:rsidRPr="00B160BB" w:rsidRDefault="000A0048" w:rsidP="00AE43DD">
      <w:pPr>
        <w:pStyle w:val="Ttulo9"/>
        <w:spacing w:line="276" w:lineRule="auto"/>
        <w:rPr>
          <w:rStyle w:val="HTMLMarkup"/>
          <w:bCs w:val="0"/>
          <w:vanish w:val="0"/>
          <w:color w:val="auto"/>
          <w:lang w:val="en-GB"/>
        </w:rPr>
      </w:pPr>
      <w:bookmarkStart w:id="3" w:name="bookmark6"/>
      <w:bookmarkStart w:id="4" w:name="_Toc530411465"/>
      <w:bookmarkStart w:id="5" w:name="_Toc530411628"/>
      <w:bookmarkStart w:id="6" w:name="_Toc530411791"/>
      <w:bookmarkStart w:id="7" w:name="_Toc530411954"/>
      <w:bookmarkStart w:id="8" w:name="_Toc530412117"/>
      <w:r w:rsidRPr="00B160BB">
        <w:rPr>
          <w:rFonts w:eastAsia="Arial"/>
          <w:bCs w:val="0"/>
          <w:lang w:val="en-GB" w:bidi="es-ES"/>
        </w:rPr>
        <w:t>CLAUSES</w:t>
      </w:r>
      <w:bookmarkEnd w:id="3"/>
      <w:bookmarkEnd w:id="4"/>
      <w:bookmarkEnd w:id="5"/>
      <w:bookmarkEnd w:id="6"/>
      <w:bookmarkEnd w:id="7"/>
      <w:bookmarkEnd w:id="8"/>
    </w:p>
    <w:p w14:paraId="1C91CEF7" w14:textId="77777777" w:rsidR="009B0539" w:rsidRPr="000A0048" w:rsidRDefault="009B0539" w:rsidP="00AE43DD">
      <w:pPr>
        <w:widowControl/>
        <w:adjustRightInd w:val="0"/>
        <w:spacing w:before="0" w:after="0" w:line="276" w:lineRule="auto"/>
        <w:jc w:val="both"/>
        <w:rPr>
          <w:rFonts w:ascii="Arial" w:hAnsi="Arial" w:cs="Arial"/>
          <w:sz w:val="20"/>
          <w:szCs w:val="20"/>
          <w:lang w:val="en-GB"/>
        </w:rPr>
      </w:pPr>
    </w:p>
    <w:p w14:paraId="20BDAA21" w14:textId="3BE17FA4" w:rsidR="00074FF4" w:rsidRPr="000A0048" w:rsidRDefault="000A0048" w:rsidP="00AE43DD">
      <w:pPr>
        <w:widowControl/>
        <w:adjustRightInd w:val="0"/>
        <w:spacing w:before="0" w:after="0" w:line="276" w:lineRule="auto"/>
        <w:jc w:val="both"/>
        <w:rPr>
          <w:rStyle w:val="HTMLMarkup"/>
          <w:rFonts w:ascii="Arial" w:hAnsi="Arial" w:cs="Arial"/>
          <w:vanish w:val="0"/>
          <w:color w:val="auto"/>
          <w:sz w:val="20"/>
          <w:szCs w:val="20"/>
          <w:lang w:val="en-GB"/>
        </w:rPr>
      </w:pPr>
      <w:r>
        <w:rPr>
          <w:rStyle w:val="HTMLMarkup"/>
          <w:rFonts w:ascii="Arial" w:hAnsi="Arial" w:cs="Arial"/>
          <w:b/>
          <w:bCs/>
          <w:vanish w:val="0"/>
          <w:color w:val="auto"/>
          <w:sz w:val="20"/>
          <w:szCs w:val="20"/>
          <w:lang w:val="en-GB"/>
        </w:rPr>
        <w:t>FIRST</w:t>
      </w:r>
      <w:r w:rsidR="005D3E45" w:rsidRPr="000A0048">
        <w:rPr>
          <w:rStyle w:val="HTMLMarkup"/>
          <w:rFonts w:ascii="Arial" w:hAnsi="Arial" w:cs="Arial"/>
          <w:b/>
          <w:bCs/>
          <w:vanish w:val="0"/>
          <w:color w:val="auto"/>
          <w:sz w:val="20"/>
          <w:szCs w:val="20"/>
          <w:lang w:val="en-GB"/>
        </w:rPr>
        <w:t>. -</w:t>
      </w:r>
      <w:r w:rsidRPr="000A0048">
        <w:rPr>
          <w:rStyle w:val="HTMLMarkup"/>
          <w:rFonts w:ascii="Arial" w:hAnsi="Arial" w:cs="Arial"/>
          <w:b/>
          <w:bCs/>
          <w:vanish w:val="0"/>
          <w:color w:val="auto"/>
          <w:sz w:val="20"/>
          <w:szCs w:val="20"/>
          <w:lang w:val="en-GB"/>
        </w:rPr>
        <w:t xml:space="preserve"> PURPUSE</w:t>
      </w:r>
      <w:r w:rsidR="00074FF4" w:rsidRPr="000A0048">
        <w:rPr>
          <w:rStyle w:val="HTMLMarkup"/>
          <w:rFonts w:ascii="Arial" w:hAnsi="Arial" w:cs="Arial"/>
          <w:b/>
          <w:bCs/>
          <w:vanish w:val="0"/>
          <w:color w:val="auto"/>
          <w:sz w:val="20"/>
          <w:szCs w:val="20"/>
          <w:lang w:val="en-GB"/>
        </w:rPr>
        <w:t>.</w:t>
      </w:r>
    </w:p>
    <w:p w14:paraId="27348A02" w14:textId="77777777" w:rsidR="00074FF4" w:rsidRPr="000A0048" w:rsidRDefault="00074FF4" w:rsidP="00AE43DD">
      <w:pPr>
        <w:widowControl/>
        <w:adjustRightInd w:val="0"/>
        <w:spacing w:before="0" w:after="0" w:line="276" w:lineRule="auto"/>
        <w:jc w:val="both"/>
        <w:rPr>
          <w:rStyle w:val="HTMLMarkup"/>
          <w:rFonts w:ascii="Arial" w:hAnsi="Arial" w:cs="Arial"/>
          <w:vanish w:val="0"/>
          <w:color w:val="auto"/>
          <w:sz w:val="20"/>
          <w:szCs w:val="20"/>
          <w:lang w:val="en-GB"/>
        </w:rPr>
      </w:pPr>
    </w:p>
    <w:p w14:paraId="081A7B69" w14:textId="77777777" w:rsidR="000A0048" w:rsidRDefault="000A0048" w:rsidP="00AE43DD">
      <w:pPr>
        <w:widowControl/>
        <w:adjustRightInd w:val="0"/>
        <w:spacing w:before="0" w:after="0" w:line="276" w:lineRule="auto"/>
        <w:jc w:val="both"/>
        <w:rPr>
          <w:rStyle w:val="HTMLMarkup"/>
          <w:rFonts w:ascii="Arial" w:hAnsi="Arial" w:cs="Arial"/>
          <w:vanish w:val="0"/>
          <w:color w:val="auto"/>
          <w:sz w:val="20"/>
          <w:szCs w:val="20"/>
          <w:lang w:val="en-GB"/>
        </w:rPr>
      </w:pPr>
      <w:r w:rsidRPr="000A0048">
        <w:rPr>
          <w:rStyle w:val="HTMLMarkup"/>
          <w:rFonts w:ascii="Arial" w:hAnsi="Arial" w:cs="Arial"/>
          <w:vanish w:val="0"/>
          <w:color w:val="auto"/>
          <w:sz w:val="20"/>
          <w:szCs w:val="20"/>
          <w:lang w:val="en-GB"/>
        </w:rPr>
        <w:t>The purpose of this contract is to establish the agreements to which the signatories commit to with regards to the development of the clinical trial referenced in Statement I.</w:t>
      </w:r>
    </w:p>
    <w:p w14:paraId="67F253E7" w14:textId="029E25BD" w:rsidR="004F3968" w:rsidRPr="000A0048" w:rsidRDefault="004F3968" w:rsidP="00AE43DD">
      <w:pPr>
        <w:widowControl/>
        <w:adjustRightInd w:val="0"/>
        <w:spacing w:before="0" w:after="0" w:line="276" w:lineRule="auto"/>
        <w:jc w:val="both"/>
        <w:rPr>
          <w:rFonts w:ascii="Arial" w:hAnsi="Arial" w:cs="Arial"/>
          <w:sz w:val="20"/>
          <w:szCs w:val="20"/>
          <w:lang w:val="en-GB"/>
        </w:rPr>
      </w:pPr>
      <w:r w:rsidRPr="000A0048">
        <w:rPr>
          <w:rFonts w:ascii="Arial" w:hAnsi="Arial" w:cs="Arial"/>
          <w:sz w:val="20"/>
          <w:szCs w:val="20"/>
          <w:lang w:val="en-GB"/>
        </w:rPr>
        <w:t xml:space="preserve"> </w:t>
      </w:r>
    </w:p>
    <w:p w14:paraId="5689A666" w14:textId="26CE0029" w:rsidR="000E4D83" w:rsidRPr="000A0048" w:rsidRDefault="000A0048" w:rsidP="00AE43DD">
      <w:pPr>
        <w:widowControl/>
        <w:adjustRightInd w:val="0"/>
        <w:spacing w:before="0" w:after="0" w:line="276" w:lineRule="auto"/>
        <w:jc w:val="both"/>
        <w:rPr>
          <w:rFonts w:ascii="Arial" w:hAnsi="Arial" w:cs="Arial"/>
          <w:sz w:val="20"/>
          <w:szCs w:val="20"/>
          <w:lang w:val="en-GB"/>
        </w:rPr>
      </w:pPr>
      <w:r>
        <w:rPr>
          <w:rFonts w:ascii="Arial" w:hAnsi="Arial" w:cs="Arial"/>
          <w:b/>
          <w:bCs/>
          <w:sz w:val="20"/>
          <w:szCs w:val="20"/>
          <w:lang w:val="en-GB"/>
        </w:rPr>
        <w:t>SECOND</w:t>
      </w:r>
      <w:r w:rsidR="005D3E45" w:rsidRPr="000A0048">
        <w:rPr>
          <w:rFonts w:ascii="Arial" w:hAnsi="Arial" w:cs="Arial"/>
          <w:b/>
          <w:bCs/>
          <w:sz w:val="20"/>
          <w:szCs w:val="20"/>
          <w:lang w:val="en-GB"/>
        </w:rPr>
        <w:t xml:space="preserve">. </w:t>
      </w:r>
      <w:r w:rsidRPr="000A0048">
        <w:rPr>
          <w:rFonts w:ascii="Arial" w:hAnsi="Arial" w:cs="Arial"/>
          <w:b/>
          <w:bCs/>
          <w:sz w:val="20"/>
          <w:szCs w:val="20"/>
          <w:lang w:val="en-GB"/>
        </w:rPr>
        <w:t>–</w:t>
      </w:r>
      <w:r w:rsidR="000E4D83" w:rsidRPr="000A0048">
        <w:rPr>
          <w:rFonts w:ascii="Arial" w:hAnsi="Arial" w:cs="Arial"/>
          <w:b/>
          <w:bCs/>
          <w:sz w:val="20"/>
          <w:szCs w:val="20"/>
          <w:lang w:val="en-GB"/>
        </w:rPr>
        <w:t xml:space="preserve"> </w:t>
      </w:r>
      <w:r w:rsidRPr="000A0048">
        <w:rPr>
          <w:rFonts w:ascii="Arial" w:hAnsi="Arial" w:cs="Arial"/>
          <w:b/>
          <w:bCs/>
          <w:sz w:val="20"/>
          <w:szCs w:val="20"/>
          <w:lang w:val="en-GB"/>
        </w:rPr>
        <w:t>OBLIGATIONS OF THE SIGNATORIES</w:t>
      </w:r>
      <w:r w:rsidR="000E4D83" w:rsidRPr="000A0048">
        <w:rPr>
          <w:rFonts w:ascii="Arial" w:hAnsi="Arial" w:cs="Arial"/>
          <w:b/>
          <w:bCs/>
          <w:sz w:val="20"/>
          <w:szCs w:val="20"/>
          <w:lang w:val="en-GB"/>
        </w:rPr>
        <w:t>.</w:t>
      </w:r>
    </w:p>
    <w:p w14:paraId="79C17CF4" w14:textId="77777777" w:rsidR="000E4D83" w:rsidRPr="000A0048" w:rsidRDefault="000E4D83" w:rsidP="00AE43DD">
      <w:pPr>
        <w:widowControl/>
        <w:adjustRightInd w:val="0"/>
        <w:spacing w:before="0" w:after="0" w:line="276" w:lineRule="auto"/>
        <w:jc w:val="both"/>
        <w:rPr>
          <w:rFonts w:ascii="Arial" w:hAnsi="Arial" w:cs="Arial"/>
          <w:sz w:val="20"/>
          <w:szCs w:val="20"/>
          <w:lang w:val="en-GB"/>
        </w:rPr>
      </w:pPr>
      <w:r w:rsidRPr="000A0048">
        <w:rPr>
          <w:rFonts w:ascii="Arial" w:hAnsi="Arial" w:cs="Arial"/>
          <w:b/>
          <w:bCs/>
          <w:sz w:val="20"/>
          <w:szCs w:val="20"/>
          <w:lang w:val="en-GB"/>
        </w:rPr>
        <w:t xml:space="preserve"> </w:t>
      </w:r>
    </w:p>
    <w:p w14:paraId="5B0109F1" w14:textId="6DB159B6" w:rsidR="000A0048" w:rsidRPr="000A0048" w:rsidRDefault="000E4D83" w:rsidP="00AE43DD">
      <w:pPr>
        <w:tabs>
          <w:tab w:val="left" w:pos="1548"/>
        </w:tabs>
        <w:spacing w:line="276" w:lineRule="auto"/>
        <w:jc w:val="both"/>
        <w:rPr>
          <w:rFonts w:ascii="Arial" w:eastAsia="Arial" w:hAnsi="Arial" w:cs="Arial"/>
          <w:sz w:val="20"/>
          <w:szCs w:val="20"/>
          <w:lang w:val="en-GB" w:bidi="es-ES"/>
        </w:rPr>
      </w:pPr>
      <w:bookmarkStart w:id="9" w:name="_Hlk216770647"/>
      <w:r w:rsidRPr="000A0048">
        <w:rPr>
          <w:rFonts w:ascii="Arial" w:hAnsi="Arial" w:cs="Arial"/>
          <w:b/>
          <w:sz w:val="20"/>
          <w:szCs w:val="20"/>
          <w:lang w:val="en-GB"/>
        </w:rPr>
        <w:t>A)</w:t>
      </w:r>
      <w:r w:rsidRPr="000A0048">
        <w:rPr>
          <w:rFonts w:ascii="Arial" w:hAnsi="Arial" w:cs="Arial"/>
          <w:sz w:val="20"/>
          <w:szCs w:val="20"/>
          <w:lang w:val="en-GB"/>
        </w:rPr>
        <w:t xml:space="preserve">  </w:t>
      </w:r>
      <w:bookmarkEnd w:id="9"/>
      <w:r w:rsidR="000A0048" w:rsidRPr="000A0048">
        <w:rPr>
          <w:rFonts w:ascii="Arial" w:hAnsi="Arial" w:cs="Arial"/>
          <w:b/>
          <w:sz w:val="20"/>
          <w:szCs w:val="20"/>
          <w:lang w:val="en-GB"/>
        </w:rPr>
        <w:t xml:space="preserve">The parties </w:t>
      </w:r>
      <w:r w:rsidR="000A0048" w:rsidRPr="000A0048">
        <w:rPr>
          <w:rFonts w:ascii="Arial" w:hAnsi="Arial" w:cs="Arial"/>
          <w:bCs/>
          <w:sz w:val="20"/>
          <w:szCs w:val="20"/>
          <w:lang w:val="en-GB"/>
        </w:rPr>
        <w:t xml:space="preserve">are obliged to fully comply with the services outlined in this contract, in accordance with its contents and the protocol. Each party will comply with the obligations inherent to them in accordance with the provisions of the Legislative Royal Decree 1/2015, of 24 July, which approved the consolidated text of the Law on Guarantees and rational use of medicinal products and medical devices, the Regulation (EU) No. 536/2014 of the European Parliament and Council of 16 April 2014, on clinical trials with medicinal products for human use, and which repeals the Directive 2001/20/EC, Royal Decree 1090/2015 of 4 December, which governs clinical trials, research ethics committees for medicinal products and the Spanish register of clinical studies,  the regulation in force on biological samples, Decree 8/2020, of 30 January, which regulates the ethical bodies for healthcare and biomedical research in Andalusia, Regulation (EU) 2016/679 of the European Parliament and Council of 27 April 2016, regarding the protection of individuals with regards to the processing of personal data, and the free movement of these data, which repeals Directive 95/46/EC, and Spanish regulations on the </w:t>
      </w:r>
      <w:r w:rsidR="000A0048" w:rsidRPr="000A0048">
        <w:rPr>
          <w:rFonts w:ascii="Arial" w:eastAsia="Arial" w:hAnsi="Arial" w:cs="Arial"/>
          <w:sz w:val="20"/>
          <w:szCs w:val="20"/>
          <w:lang w:val="en-GB" w:bidi="es-ES"/>
        </w:rPr>
        <w:t>subject of data protection.</w:t>
      </w:r>
    </w:p>
    <w:p w14:paraId="10AB4632" w14:textId="77777777" w:rsidR="000A0048" w:rsidRPr="000A0048" w:rsidRDefault="000E4D83" w:rsidP="00AE43DD">
      <w:pPr>
        <w:tabs>
          <w:tab w:val="left" w:pos="1548"/>
        </w:tabs>
        <w:spacing w:line="276" w:lineRule="auto"/>
        <w:jc w:val="both"/>
        <w:rPr>
          <w:rFonts w:ascii="Arial" w:eastAsia="Arial" w:hAnsi="Arial" w:cs="Arial"/>
          <w:sz w:val="20"/>
          <w:szCs w:val="20"/>
          <w:lang w:val="en-GB" w:bidi="es-ES"/>
        </w:rPr>
      </w:pPr>
      <w:r w:rsidRPr="000A0048">
        <w:rPr>
          <w:rFonts w:ascii="Arial" w:eastAsia="Arial" w:hAnsi="Arial" w:cs="Arial"/>
          <w:b/>
          <w:bCs/>
          <w:sz w:val="20"/>
          <w:szCs w:val="20"/>
          <w:lang w:val="en-GB" w:bidi="es-ES"/>
        </w:rPr>
        <w:lastRenderedPageBreak/>
        <w:t xml:space="preserve">B) </w:t>
      </w:r>
      <w:r w:rsidR="000A0048" w:rsidRPr="000A0048">
        <w:rPr>
          <w:rFonts w:ascii="Arial" w:eastAsia="Arial" w:hAnsi="Arial" w:cs="Arial"/>
          <w:b/>
          <w:bCs/>
          <w:sz w:val="20"/>
          <w:szCs w:val="20"/>
          <w:lang w:val="en-GB" w:bidi="es-ES"/>
        </w:rPr>
        <w:t>The sponsor</w:t>
      </w:r>
      <w:r w:rsidR="000A0048" w:rsidRPr="000A0048">
        <w:rPr>
          <w:rFonts w:ascii="Arial" w:eastAsia="Arial" w:hAnsi="Arial" w:cs="Arial"/>
          <w:sz w:val="20"/>
          <w:szCs w:val="20"/>
          <w:lang w:val="en-GB" w:bidi="es-ES"/>
        </w:rPr>
        <w:t xml:space="preserve"> commits to complying with the obligations imposed by the applicable regulations with regards to completing a clinical trial. Likewise, with regards to this contract, they are obliged to:</w:t>
      </w:r>
    </w:p>
    <w:p w14:paraId="7C3B78F3" w14:textId="0A2D8DF2" w:rsidR="000E4D83" w:rsidRPr="000A0048" w:rsidRDefault="000E4D83" w:rsidP="00AE43DD">
      <w:pPr>
        <w:widowControl/>
        <w:adjustRightInd w:val="0"/>
        <w:spacing w:before="0" w:after="0" w:line="276" w:lineRule="auto"/>
        <w:jc w:val="both"/>
        <w:rPr>
          <w:rFonts w:ascii="Arial" w:hAnsi="Arial" w:cs="Arial"/>
          <w:sz w:val="20"/>
          <w:szCs w:val="20"/>
          <w:lang w:val="en-GB"/>
        </w:rPr>
      </w:pPr>
      <w:r w:rsidRPr="000A0048">
        <w:rPr>
          <w:rFonts w:ascii="Arial" w:hAnsi="Arial" w:cs="Arial"/>
          <w:sz w:val="20"/>
          <w:szCs w:val="20"/>
          <w:lang w:val="en-GB"/>
        </w:rPr>
        <w:t xml:space="preserve"> </w:t>
      </w:r>
    </w:p>
    <w:p w14:paraId="78CD317A" w14:textId="77777777" w:rsidR="000A0048" w:rsidRPr="00B160BB" w:rsidRDefault="000A0048" w:rsidP="00AE43DD">
      <w:pPr>
        <w:widowControl/>
        <w:numPr>
          <w:ilvl w:val="3"/>
          <w:numId w:val="3"/>
        </w:numPr>
        <w:adjustRightInd w:val="0"/>
        <w:spacing w:before="0" w:after="0" w:line="276" w:lineRule="auto"/>
        <w:jc w:val="both"/>
        <w:rPr>
          <w:rFonts w:ascii="Arial" w:hAnsi="Arial" w:cs="Arial"/>
          <w:sz w:val="20"/>
          <w:szCs w:val="20"/>
          <w:lang w:val="es-ES"/>
        </w:rPr>
      </w:pPr>
      <w:r w:rsidRPr="000A0048">
        <w:rPr>
          <w:rFonts w:ascii="Arial" w:hAnsi="Arial" w:cs="Arial"/>
          <w:sz w:val="20"/>
          <w:szCs w:val="20"/>
          <w:lang w:val="es-ES"/>
        </w:rPr>
        <w:t>Provide the necessary documentation</w:t>
      </w:r>
      <w:r w:rsidRPr="00B160BB">
        <w:rPr>
          <w:rFonts w:ascii="Arial" w:hAnsi="Arial" w:cs="Arial"/>
          <w:sz w:val="20"/>
          <w:szCs w:val="20"/>
          <w:lang w:val="es-ES"/>
        </w:rPr>
        <w:t>.</w:t>
      </w:r>
    </w:p>
    <w:p w14:paraId="72F00DA7" w14:textId="77777777" w:rsidR="000A0048" w:rsidRPr="008E1C91" w:rsidRDefault="000A0048" w:rsidP="00AE43DD">
      <w:pPr>
        <w:widowControl/>
        <w:numPr>
          <w:ilvl w:val="3"/>
          <w:numId w:val="3"/>
        </w:numPr>
        <w:adjustRightInd w:val="0"/>
        <w:spacing w:before="0" w:after="0" w:line="276" w:lineRule="auto"/>
        <w:jc w:val="both"/>
        <w:rPr>
          <w:rFonts w:ascii="Arial" w:hAnsi="Arial" w:cs="Arial"/>
          <w:sz w:val="20"/>
          <w:szCs w:val="20"/>
          <w:lang w:val="en-GB"/>
        </w:rPr>
      </w:pPr>
      <w:r w:rsidRPr="008E1C91">
        <w:rPr>
          <w:rFonts w:ascii="Arial" w:hAnsi="Arial" w:cs="Arial"/>
          <w:sz w:val="20"/>
          <w:szCs w:val="20"/>
          <w:lang w:val="en-GB"/>
        </w:rPr>
        <w:t xml:space="preserve">Send, to the managing body, a copy of the trial authorisation from the Spanish National Agency of Medicines and Medical Devices and the overall and final economic report sent to the Spanish National Agency of Medicines and Medical Devices, in accordance with the provisions of article 32.1 of Royal Decree 1090/2015, of 4 December. </w:t>
      </w:r>
    </w:p>
    <w:p w14:paraId="7E48B514" w14:textId="77777777" w:rsidR="000A0048" w:rsidRPr="008E1C91" w:rsidRDefault="000A0048" w:rsidP="00AE43DD">
      <w:pPr>
        <w:widowControl/>
        <w:numPr>
          <w:ilvl w:val="3"/>
          <w:numId w:val="3"/>
        </w:numPr>
        <w:adjustRightInd w:val="0"/>
        <w:spacing w:before="0" w:after="0" w:line="276" w:lineRule="auto"/>
        <w:jc w:val="both"/>
        <w:rPr>
          <w:rFonts w:ascii="Arial" w:hAnsi="Arial" w:cs="Arial"/>
          <w:sz w:val="20"/>
          <w:szCs w:val="20"/>
          <w:lang w:val="en-GB"/>
        </w:rPr>
      </w:pPr>
      <w:r w:rsidRPr="008E1C91">
        <w:rPr>
          <w:rFonts w:ascii="Arial" w:hAnsi="Arial" w:cs="Arial"/>
          <w:sz w:val="20"/>
          <w:szCs w:val="20"/>
          <w:lang w:val="en-GB"/>
        </w:rPr>
        <w:t xml:space="preserve">Pay the amounts arising from the management and completion of the clinical trial under the terms outlined in the fourth clause. </w:t>
      </w:r>
    </w:p>
    <w:p w14:paraId="4657B262" w14:textId="77777777" w:rsidR="000A0048" w:rsidRPr="008E1C91" w:rsidRDefault="000A0048" w:rsidP="00AE43DD">
      <w:pPr>
        <w:widowControl/>
        <w:numPr>
          <w:ilvl w:val="3"/>
          <w:numId w:val="3"/>
        </w:numPr>
        <w:adjustRightInd w:val="0"/>
        <w:spacing w:before="0" w:after="0" w:line="276" w:lineRule="auto"/>
        <w:jc w:val="both"/>
        <w:rPr>
          <w:rFonts w:ascii="Arial" w:hAnsi="Arial" w:cs="Arial"/>
          <w:sz w:val="20"/>
          <w:szCs w:val="20"/>
          <w:lang w:val="en-GB"/>
        </w:rPr>
      </w:pPr>
      <w:r w:rsidRPr="008E1C91">
        <w:rPr>
          <w:rFonts w:ascii="Arial" w:hAnsi="Arial" w:cs="Arial"/>
          <w:sz w:val="20"/>
          <w:szCs w:val="20"/>
          <w:lang w:val="en-GB"/>
        </w:rPr>
        <w:t xml:space="preserve">Respect the confidentiality of the information relating to the clinical trial and guarantee the anonymity of the participants. </w:t>
      </w:r>
    </w:p>
    <w:p w14:paraId="2D6325A8" w14:textId="77777777" w:rsidR="000A0048" w:rsidRPr="008E1C91" w:rsidRDefault="000A0048" w:rsidP="00AE43DD">
      <w:pPr>
        <w:widowControl/>
        <w:numPr>
          <w:ilvl w:val="3"/>
          <w:numId w:val="3"/>
        </w:numPr>
        <w:adjustRightInd w:val="0"/>
        <w:spacing w:before="0" w:after="0" w:line="276" w:lineRule="auto"/>
        <w:jc w:val="both"/>
        <w:rPr>
          <w:rFonts w:ascii="Arial" w:hAnsi="Arial" w:cs="Arial"/>
          <w:sz w:val="20"/>
          <w:szCs w:val="20"/>
          <w:lang w:val="en-GB"/>
        </w:rPr>
      </w:pPr>
      <w:r w:rsidRPr="008E1C91">
        <w:rPr>
          <w:rFonts w:ascii="Arial" w:hAnsi="Arial" w:cs="Arial"/>
          <w:sz w:val="20"/>
          <w:szCs w:val="20"/>
          <w:lang w:val="en-GB"/>
        </w:rPr>
        <w:t>Publish the results of the clinical trial, in accordance with the provisions of article 42 of Royal Decree 1090/2015 of 4 December.</w:t>
      </w:r>
    </w:p>
    <w:p w14:paraId="4FA85F85" w14:textId="77777777" w:rsidR="000A0048" w:rsidRPr="008E1C91" w:rsidRDefault="000A0048" w:rsidP="00AE43DD">
      <w:pPr>
        <w:widowControl/>
        <w:numPr>
          <w:ilvl w:val="3"/>
          <w:numId w:val="3"/>
        </w:numPr>
        <w:adjustRightInd w:val="0"/>
        <w:spacing w:before="0" w:after="0" w:line="276" w:lineRule="auto"/>
        <w:jc w:val="both"/>
        <w:rPr>
          <w:rFonts w:ascii="Arial" w:hAnsi="Arial" w:cs="Arial"/>
          <w:sz w:val="20"/>
          <w:szCs w:val="20"/>
          <w:lang w:val="en-GB"/>
        </w:rPr>
      </w:pPr>
      <w:r w:rsidRPr="008E1C91">
        <w:rPr>
          <w:rFonts w:ascii="Arial" w:hAnsi="Arial" w:cs="Arial"/>
          <w:sz w:val="20"/>
          <w:szCs w:val="20"/>
          <w:lang w:val="en-GB"/>
        </w:rPr>
        <w:t>Communicate the serious and unexpected adverse reactions, as well as the safety reports for the trials, according to the instructions available in the Andalusian Centre for Pharmacovigilance.</w:t>
      </w:r>
    </w:p>
    <w:p w14:paraId="096541B8" w14:textId="77777777" w:rsidR="000A0048" w:rsidRPr="008E1C91" w:rsidRDefault="000A0048" w:rsidP="00AE43DD">
      <w:pPr>
        <w:widowControl/>
        <w:numPr>
          <w:ilvl w:val="3"/>
          <w:numId w:val="3"/>
        </w:numPr>
        <w:adjustRightInd w:val="0"/>
        <w:spacing w:before="0" w:after="0" w:line="276" w:lineRule="auto"/>
        <w:jc w:val="both"/>
        <w:rPr>
          <w:rFonts w:ascii="Arial" w:hAnsi="Arial" w:cs="Arial"/>
          <w:sz w:val="20"/>
          <w:szCs w:val="20"/>
          <w:lang w:val="en-GB"/>
        </w:rPr>
      </w:pPr>
      <w:proofErr w:type="gramStart"/>
      <w:r w:rsidRPr="008E1C91">
        <w:rPr>
          <w:rFonts w:ascii="Arial" w:hAnsi="Arial" w:cs="Arial"/>
          <w:sz w:val="20"/>
          <w:szCs w:val="20"/>
          <w:lang w:val="en-GB"/>
        </w:rPr>
        <w:t>In the event that</w:t>
      </w:r>
      <w:proofErr w:type="gramEnd"/>
      <w:r w:rsidRPr="008E1C91">
        <w:rPr>
          <w:rFonts w:ascii="Arial" w:hAnsi="Arial" w:cs="Arial"/>
          <w:sz w:val="20"/>
          <w:szCs w:val="20"/>
          <w:lang w:val="en-GB"/>
        </w:rPr>
        <w:t xml:space="preserve"> the sponsor adheres to the Pharmaceutical Industry Standard Code for the protection of personal data, they must provide a copy to the signatories of this contract and provide the appropriate training so that the rest of the intervening parties can understand and apply the provisions of said Standard Code.</w:t>
      </w:r>
    </w:p>
    <w:p w14:paraId="667E9D1D" w14:textId="77777777" w:rsidR="000E4D83" w:rsidRPr="000A0048" w:rsidRDefault="000E4D83" w:rsidP="00AE43DD">
      <w:pPr>
        <w:widowControl/>
        <w:adjustRightInd w:val="0"/>
        <w:spacing w:before="0" w:after="0" w:line="276" w:lineRule="auto"/>
        <w:jc w:val="both"/>
        <w:rPr>
          <w:rFonts w:ascii="Arial" w:hAnsi="Arial" w:cs="Arial"/>
          <w:sz w:val="20"/>
          <w:szCs w:val="20"/>
          <w:lang w:val="en-GB"/>
        </w:rPr>
      </w:pPr>
    </w:p>
    <w:p w14:paraId="225E47E4" w14:textId="79046E5B" w:rsidR="000E4D83" w:rsidRPr="000A0048" w:rsidRDefault="000E4D83" w:rsidP="00AE43DD">
      <w:pPr>
        <w:widowControl/>
        <w:adjustRightInd w:val="0"/>
        <w:spacing w:before="0" w:after="0" w:line="276" w:lineRule="auto"/>
        <w:jc w:val="both"/>
        <w:rPr>
          <w:rFonts w:ascii="Arial" w:hAnsi="Arial" w:cs="Arial"/>
          <w:sz w:val="20"/>
          <w:szCs w:val="20"/>
          <w:lang w:val="en-GB"/>
        </w:rPr>
      </w:pPr>
      <w:r w:rsidRPr="000A0048">
        <w:rPr>
          <w:rFonts w:ascii="Arial" w:hAnsi="Arial" w:cs="Arial"/>
          <w:b/>
          <w:bCs/>
          <w:sz w:val="20"/>
          <w:szCs w:val="20"/>
          <w:lang w:val="en-GB"/>
        </w:rPr>
        <w:t xml:space="preserve">C) </w:t>
      </w:r>
      <w:r w:rsidR="000A0048" w:rsidRPr="00B160BB">
        <w:rPr>
          <w:rFonts w:ascii="Arial" w:eastAsia="Arial" w:hAnsi="Arial" w:cs="Arial"/>
          <w:b/>
          <w:bCs/>
          <w:sz w:val="20"/>
          <w:szCs w:val="20"/>
          <w:lang w:val="en-GB" w:bidi="es-ES"/>
        </w:rPr>
        <w:t>The Centre</w:t>
      </w:r>
      <w:r w:rsidR="000A0048" w:rsidRPr="00B160BB">
        <w:rPr>
          <w:rFonts w:ascii="Arial" w:eastAsia="Arial" w:hAnsi="Arial" w:cs="Arial"/>
          <w:sz w:val="20"/>
          <w:szCs w:val="20"/>
          <w:lang w:val="en-GB" w:bidi="es-ES"/>
        </w:rPr>
        <w:t xml:space="preserve"> is obliged to</w:t>
      </w:r>
      <w:r w:rsidR="000A0048" w:rsidRPr="00B160BB">
        <w:rPr>
          <w:rFonts w:ascii="Arial" w:hAnsi="Arial" w:cs="Arial"/>
          <w:sz w:val="20"/>
          <w:szCs w:val="20"/>
          <w:lang w:val="en-GB"/>
        </w:rPr>
        <w:t>:</w:t>
      </w:r>
    </w:p>
    <w:p w14:paraId="15F8ADF4" w14:textId="77777777" w:rsidR="00074FF4" w:rsidRPr="000A0048" w:rsidRDefault="00074FF4" w:rsidP="00AE43DD">
      <w:pPr>
        <w:widowControl/>
        <w:adjustRightInd w:val="0"/>
        <w:spacing w:before="0" w:after="0" w:line="276" w:lineRule="auto"/>
        <w:jc w:val="both"/>
        <w:rPr>
          <w:rFonts w:ascii="Arial" w:hAnsi="Arial" w:cs="Arial"/>
          <w:sz w:val="20"/>
          <w:szCs w:val="20"/>
          <w:lang w:val="en-GB"/>
        </w:rPr>
      </w:pPr>
    </w:p>
    <w:p w14:paraId="4EA2C737" w14:textId="77777777" w:rsidR="000A0048" w:rsidRPr="000A0048" w:rsidRDefault="000A0048" w:rsidP="00AE43DD">
      <w:pPr>
        <w:widowControl/>
        <w:numPr>
          <w:ilvl w:val="0"/>
          <w:numId w:val="3"/>
        </w:numPr>
        <w:tabs>
          <w:tab w:val="num" w:pos="284"/>
        </w:tabs>
        <w:adjustRightInd w:val="0"/>
        <w:spacing w:before="0" w:after="0" w:line="276" w:lineRule="auto"/>
        <w:jc w:val="both"/>
        <w:rPr>
          <w:rFonts w:ascii="Arial" w:hAnsi="Arial" w:cs="Arial"/>
          <w:sz w:val="20"/>
          <w:szCs w:val="20"/>
          <w:lang w:val="en-GB"/>
        </w:rPr>
      </w:pPr>
      <w:r w:rsidRPr="000A0048">
        <w:rPr>
          <w:rFonts w:ascii="Arial" w:hAnsi="Arial" w:cs="Arial"/>
          <w:sz w:val="20"/>
          <w:szCs w:val="20"/>
          <w:lang w:val="en-GB"/>
        </w:rPr>
        <w:t>Commit to the correct completion of the clinical trial.</w:t>
      </w:r>
    </w:p>
    <w:p w14:paraId="55C1564E" w14:textId="77777777" w:rsidR="000A0048" w:rsidRPr="000A0048" w:rsidRDefault="000A0048" w:rsidP="00AE43DD">
      <w:pPr>
        <w:widowControl/>
        <w:numPr>
          <w:ilvl w:val="0"/>
          <w:numId w:val="3"/>
        </w:numPr>
        <w:tabs>
          <w:tab w:val="num" w:pos="284"/>
        </w:tabs>
        <w:adjustRightInd w:val="0"/>
        <w:spacing w:before="0" w:after="0" w:line="276" w:lineRule="auto"/>
        <w:jc w:val="both"/>
        <w:rPr>
          <w:rFonts w:ascii="Arial" w:hAnsi="Arial" w:cs="Arial"/>
          <w:sz w:val="20"/>
          <w:szCs w:val="20"/>
          <w:lang w:val="en-GB"/>
        </w:rPr>
      </w:pPr>
      <w:r w:rsidRPr="000A0048">
        <w:rPr>
          <w:rFonts w:ascii="Arial" w:hAnsi="Arial" w:cs="Arial"/>
          <w:sz w:val="20"/>
          <w:szCs w:val="20"/>
          <w:lang w:val="en-GB"/>
        </w:rPr>
        <w:t xml:space="preserve">Be responsible, through the pharmacy department, for the distribution, storage and dispensation of medicinal product, in conformity with the criteria established in the protocol, as well as returning samples not used in the clinical trial to the sponsor, except when requested by the sponsor and when they authorise, in writing, that these are not returned and that they can be used outside of the clinical trial, always complying with the regulations in force. </w:t>
      </w:r>
    </w:p>
    <w:p w14:paraId="7518D98E" w14:textId="77777777" w:rsidR="000A0048" w:rsidRPr="000A0048" w:rsidRDefault="000A0048" w:rsidP="00AE43DD">
      <w:pPr>
        <w:widowControl/>
        <w:numPr>
          <w:ilvl w:val="0"/>
          <w:numId w:val="3"/>
        </w:numPr>
        <w:tabs>
          <w:tab w:val="num" w:pos="284"/>
        </w:tabs>
        <w:adjustRightInd w:val="0"/>
        <w:spacing w:before="0" w:after="0" w:line="276" w:lineRule="auto"/>
        <w:jc w:val="both"/>
        <w:rPr>
          <w:rFonts w:ascii="Arial" w:hAnsi="Arial" w:cs="Arial"/>
          <w:sz w:val="20"/>
          <w:szCs w:val="20"/>
          <w:lang w:val="en-GB"/>
        </w:rPr>
      </w:pPr>
      <w:r w:rsidRPr="000A0048">
        <w:rPr>
          <w:rFonts w:ascii="Arial" w:hAnsi="Arial" w:cs="Arial"/>
          <w:sz w:val="20"/>
          <w:szCs w:val="20"/>
          <w:lang w:val="en-GB"/>
        </w:rPr>
        <w:t xml:space="preserve">Respect the confidentiality of the information relating to the clinical trial and guarantee the anonymity of the participants. </w:t>
      </w:r>
    </w:p>
    <w:p w14:paraId="582920A4" w14:textId="77777777" w:rsidR="000E4D83" w:rsidRPr="000A0048" w:rsidRDefault="000E4D83" w:rsidP="00AE43DD">
      <w:pPr>
        <w:widowControl/>
        <w:adjustRightInd w:val="0"/>
        <w:spacing w:before="0" w:after="0" w:line="276" w:lineRule="auto"/>
        <w:jc w:val="both"/>
        <w:rPr>
          <w:rFonts w:ascii="Arial" w:hAnsi="Arial" w:cs="Arial"/>
          <w:sz w:val="20"/>
          <w:szCs w:val="20"/>
          <w:lang w:val="en-GB"/>
        </w:rPr>
      </w:pPr>
    </w:p>
    <w:p w14:paraId="3CD61596" w14:textId="191AE43E" w:rsidR="000E4D83" w:rsidRPr="000A0048" w:rsidRDefault="000E4D83" w:rsidP="00AE43DD">
      <w:pPr>
        <w:widowControl/>
        <w:adjustRightInd w:val="0"/>
        <w:spacing w:before="0" w:after="0" w:line="276" w:lineRule="auto"/>
        <w:jc w:val="both"/>
        <w:rPr>
          <w:rFonts w:ascii="Arial" w:hAnsi="Arial" w:cs="Arial"/>
          <w:sz w:val="20"/>
          <w:szCs w:val="20"/>
          <w:lang w:val="en-GB"/>
        </w:rPr>
      </w:pPr>
      <w:r w:rsidRPr="000A0048">
        <w:rPr>
          <w:rFonts w:ascii="Arial" w:hAnsi="Arial" w:cs="Arial"/>
          <w:b/>
          <w:bCs/>
          <w:sz w:val="20"/>
          <w:szCs w:val="20"/>
          <w:lang w:val="en-GB"/>
        </w:rPr>
        <w:t xml:space="preserve">D) </w:t>
      </w:r>
      <w:r w:rsidR="000A0048" w:rsidRPr="00B160BB">
        <w:rPr>
          <w:rFonts w:ascii="Arial" w:eastAsia="Arial" w:hAnsi="Arial" w:cs="Arial"/>
          <w:b/>
          <w:bCs/>
          <w:sz w:val="20"/>
          <w:szCs w:val="20"/>
          <w:lang w:val="en-GB" w:bidi="es-ES"/>
        </w:rPr>
        <w:t xml:space="preserve">The managing body </w:t>
      </w:r>
      <w:r w:rsidR="000A0048" w:rsidRPr="00B160BB">
        <w:rPr>
          <w:rFonts w:ascii="Arial" w:eastAsia="Arial" w:hAnsi="Arial" w:cs="Arial"/>
          <w:sz w:val="20"/>
          <w:szCs w:val="20"/>
          <w:lang w:val="en-GB" w:bidi="es-ES"/>
        </w:rPr>
        <w:t>is obliged to carry out the economic and administrative management of the clinical trial, in accordance with the Collaboration Agreement signed between the Andalusian Health Service and the managing foundations of the research, development and innovation of the Andalusian Public Health System</w:t>
      </w:r>
      <w:r w:rsidR="000A0048" w:rsidRPr="00B160BB">
        <w:rPr>
          <w:rFonts w:ascii="Arial" w:hAnsi="Arial" w:cs="Arial"/>
          <w:sz w:val="20"/>
          <w:szCs w:val="20"/>
          <w:lang w:val="en-GB"/>
        </w:rPr>
        <w:t>.</w:t>
      </w:r>
    </w:p>
    <w:p w14:paraId="7C06E571" w14:textId="77777777" w:rsidR="00074FF4" w:rsidRPr="000A0048" w:rsidRDefault="00074FF4" w:rsidP="00AE43DD">
      <w:pPr>
        <w:widowControl/>
        <w:adjustRightInd w:val="0"/>
        <w:spacing w:before="0" w:after="0" w:line="276" w:lineRule="auto"/>
        <w:jc w:val="both"/>
        <w:rPr>
          <w:rFonts w:ascii="Arial" w:hAnsi="Arial" w:cs="Arial"/>
          <w:sz w:val="20"/>
          <w:szCs w:val="20"/>
          <w:lang w:val="en-GB"/>
        </w:rPr>
      </w:pPr>
    </w:p>
    <w:p w14:paraId="2F9D2AF8" w14:textId="575D9674" w:rsidR="000E4D83" w:rsidRPr="000A0048" w:rsidRDefault="000E4D83" w:rsidP="00AE43DD">
      <w:pPr>
        <w:widowControl/>
        <w:adjustRightInd w:val="0"/>
        <w:spacing w:before="0" w:after="0" w:line="276" w:lineRule="auto"/>
        <w:jc w:val="both"/>
        <w:rPr>
          <w:rFonts w:ascii="Arial" w:hAnsi="Arial" w:cs="Arial"/>
          <w:sz w:val="20"/>
          <w:szCs w:val="20"/>
          <w:lang w:val="en-GB"/>
        </w:rPr>
      </w:pPr>
      <w:r w:rsidRPr="000A0048">
        <w:rPr>
          <w:rFonts w:ascii="Arial" w:hAnsi="Arial" w:cs="Arial"/>
          <w:b/>
          <w:bCs/>
          <w:sz w:val="20"/>
          <w:szCs w:val="20"/>
          <w:lang w:val="en-GB"/>
        </w:rPr>
        <w:t xml:space="preserve">E) </w:t>
      </w:r>
      <w:r w:rsidR="000A0048" w:rsidRPr="00B160BB">
        <w:rPr>
          <w:rFonts w:ascii="Arial" w:eastAsia="Arial" w:hAnsi="Arial" w:cs="Arial"/>
          <w:b/>
          <w:bCs/>
          <w:sz w:val="20"/>
          <w:szCs w:val="20"/>
          <w:lang w:val="en-GB" w:bidi="es-ES"/>
        </w:rPr>
        <w:t>All of the parties implicated in the completion of the clinical trial</w:t>
      </w:r>
      <w:r w:rsidR="000A0048" w:rsidRPr="00B160BB">
        <w:rPr>
          <w:rFonts w:ascii="Arial" w:eastAsia="Arial" w:hAnsi="Arial" w:cs="Arial"/>
          <w:sz w:val="20"/>
          <w:szCs w:val="20"/>
          <w:lang w:val="en-GB" w:bidi="es-ES"/>
        </w:rPr>
        <w:t xml:space="preserve"> are obliged not to enter into any agreements or terms separate to this and regarding the same subject that exempt or contravene this contract. For these purposes, the implicated parties, state that, on the date of this contract, they are not part of an agreement or pact that contravenes it and they commit to actively collaborating with the competent health authorities, in all that they may require to carry out their inspections with regards to the clinical trial.</w:t>
      </w:r>
    </w:p>
    <w:p w14:paraId="3B863CF1" w14:textId="77777777" w:rsidR="000E4D83" w:rsidRPr="000A0048" w:rsidRDefault="000E4D83" w:rsidP="00AE43DD">
      <w:pPr>
        <w:widowControl/>
        <w:adjustRightInd w:val="0"/>
        <w:spacing w:before="0" w:after="0" w:line="276" w:lineRule="auto"/>
        <w:jc w:val="both"/>
        <w:rPr>
          <w:rFonts w:ascii="Arial" w:hAnsi="Arial" w:cs="Arial"/>
          <w:sz w:val="20"/>
          <w:szCs w:val="20"/>
          <w:lang w:val="en-GB"/>
        </w:rPr>
      </w:pPr>
    </w:p>
    <w:p w14:paraId="27DCC304" w14:textId="4056F9A8" w:rsidR="00C947C4" w:rsidRPr="000A0048" w:rsidRDefault="005D3E45" w:rsidP="00AE43DD">
      <w:pPr>
        <w:pStyle w:val="Ttulo2"/>
        <w:spacing w:line="276" w:lineRule="auto"/>
        <w:ind w:right="-1"/>
        <w:rPr>
          <w:rStyle w:val="HTMLMarkup"/>
          <w:vanish w:val="0"/>
          <w:color w:val="auto"/>
          <w:sz w:val="20"/>
          <w:szCs w:val="20"/>
          <w:lang w:val="en-GB"/>
        </w:rPr>
      </w:pPr>
      <w:r w:rsidRPr="000A0048">
        <w:rPr>
          <w:bCs w:val="0"/>
          <w:sz w:val="20"/>
          <w:szCs w:val="20"/>
          <w:lang w:val="en-GB"/>
        </w:rPr>
        <w:t>T</w:t>
      </w:r>
      <w:r w:rsidR="000A0048" w:rsidRPr="000A0048">
        <w:rPr>
          <w:bCs w:val="0"/>
          <w:sz w:val="20"/>
          <w:szCs w:val="20"/>
          <w:lang w:val="en-GB"/>
        </w:rPr>
        <w:t>HIRD</w:t>
      </w:r>
      <w:r w:rsidRPr="000A0048">
        <w:rPr>
          <w:bCs w:val="0"/>
          <w:sz w:val="20"/>
          <w:szCs w:val="20"/>
          <w:lang w:val="en-GB"/>
        </w:rPr>
        <w:t xml:space="preserve">. </w:t>
      </w:r>
      <w:r w:rsidR="000A0048" w:rsidRPr="000A0048">
        <w:rPr>
          <w:bCs w:val="0"/>
          <w:sz w:val="20"/>
          <w:szCs w:val="20"/>
          <w:lang w:val="en-GB"/>
        </w:rPr>
        <w:t>–</w:t>
      </w:r>
      <w:r w:rsidR="00E65226" w:rsidRPr="000A0048">
        <w:rPr>
          <w:bCs w:val="0"/>
          <w:sz w:val="20"/>
          <w:szCs w:val="20"/>
          <w:lang w:val="en-GB"/>
        </w:rPr>
        <w:t xml:space="preserve"> </w:t>
      </w:r>
      <w:r w:rsidR="000A0048" w:rsidRPr="000A0048">
        <w:rPr>
          <w:bCs w:val="0"/>
          <w:sz w:val="20"/>
          <w:szCs w:val="20"/>
          <w:lang w:val="en-GB"/>
        </w:rPr>
        <w:t>INSURANCE.</w:t>
      </w:r>
    </w:p>
    <w:p w14:paraId="5B3245A5" w14:textId="77777777" w:rsidR="00C947C4" w:rsidRPr="000A0048" w:rsidRDefault="00C947C4" w:rsidP="00AE43DD">
      <w:pPr>
        <w:pStyle w:val="Ttulo2"/>
        <w:spacing w:line="276" w:lineRule="auto"/>
        <w:ind w:right="-1"/>
        <w:rPr>
          <w:rStyle w:val="HTMLMarkup"/>
          <w:vanish w:val="0"/>
          <w:color w:val="auto"/>
          <w:sz w:val="20"/>
          <w:szCs w:val="20"/>
          <w:lang w:val="en-GB"/>
        </w:rPr>
      </w:pPr>
    </w:p>
    <w:p w14:paraId="763E03F5" w14:textId="77777777" w:rsidR="000A0048" w:rsidRPr="00B160BB" w:rsidRDefault="000A0048" w:rsidP="00AE43DD">
      <w:pPr>
        <w:pStyle w:val="Ttulo2"/>
        <w:spacing w:line="276" w:lineRule="auto"/>
        <w:ind w:right="-1"/>
        <w:rPr>
          <w:b w:val="0"/>
          <w:bCs w:val="0"/>
          <w:sz w:val="20"/>
          <w:szCs w:val="20"/>
          <w:lang w:val="en-GB"/>
        </w:rPr>
      </w:pPr>
      <w:r w:rsidRPr="00B160BB">
        <w:rPr>
          <w:rFonts w:eastAsia="Arial"/>
          <w:b w:val="0"/>
          <w:sz w:val="20"/>
          <w:szCs w:val="20"/>
          <w:lang w:val="en-GB" w:bidi="es-ES"/>
        </w:rPr>
        <w:t>This contract is</w:t>
      </w:r>
      <w:r w:rsidRPr="00B160BB">
        <w:rPr>
          <w:rStyle w:val="HTMLMarkup"/>
          <w:b w:val="0"/>
          <w:bCs w:val="0"/>
          <w:vanish w:val="0"/>
          <w:color w:val="auto"/>
          <w:sz w:val="20"/>
          <w:szCs w:val="20"/>
          <w:lang w:val="en-GB"/>
        </w:rPr>
        <w:t xml:space="preserve"> </w:t>
      </w:r>
      <w:bookmarkStart w:id="10" w:name="Texto26"/>
      <w:r w:rsidRPr="00B160BB">
        <w:rPr>
          <w:b w:val="0"/>
          <w:bCs w:val="0"/>
          <w:sz w:val="20"/>
          <w:szCs w:val="20"/>
        </w:rPr>
        <w:fldChar w:fldCharType="begin">
          <w:ffData>
            <w:name w:val="Texto26"/>
            <w:enabled/>
            <w:calcOnExit w:val="0"/>
            <w:textInput/>
          </w:ffData>
        </w:fldChar>
      </w:r>
      <w:r w:rsidRPr="00B160BB">
        <w:rPr>
          <w:b w:val="0"/>
          <w:bCs w:val="0"/>
          <w:sz w:val="20"/>
          <w:szCs w:val="20"/>
          <w:lang w:val="en-GB"/>
        </w:rPr>
        <w:instrText xml:space="preserve"> FORMTEXT </w:instrText>
      </w:r>
      <w:r w:rsidRPr="00B160BB">
        <w:rPr>
          <w:b w:val="0"/>
          <w:bCs w:val="0"/>
          <w:sz w:val="20"/>
          <w:szCs w:val="20"/>
        </w:rPr>
      </w:r>
      <w:r w:rsidRPr="00B160BB">
        <w:rPr>
          <w:b w:val="0"/>
          <w:bCs w:val="0"/>
          <w:sz w:val="20"/>
          <w:szCs w:val="20"/>
        </w:rPr>
        <w:fldChar w:fldCharType="separate"/>
      </w:r>
      <w:r w:rsidRPr="00B160BB">
        <w:rPr>
          <w:b w:val="0"/>
          <w:bCs w:val="0"/>
          <w:noProof/>
          <w:sz w:val="20"/>
          <w:szCs w:val="20"/>
        </w:rPr>
        <w:t> </w:t>
      </w:r>
      <w:r w:rsidRPr="00B160BB">
        <w:rPr>
          <w:b w:val="0"/>
          <w:bCs w:val="0"/>
          <w:noProof/>
          <w:sz w:val="20"/>
          <w:szCs w:val="20"/>
        </w:rPr>
        <w:t> </w:t>
      </w:r>
      <w:r w:rsidRPr="00B160BB">
        <w:rPr>
          <w:b w:val="0"/>
          <w:bCs w:val="0"/>
          <w:noProof/>
          <w:sz w:val="20"/>
          <w:szCs w:val="20"/>
        </w:rPr>
        <w:t> </w:t>
      </w:r>
      <w:r w:rsidRPr="00B160BB">
        <w:rPr>
          <w:b w:val="0"/>
          <w:bCs w:val="0"/>
          <w:noProof/>
          <w:sz w:val="20"/>
          <w:szCs w:val="20"/>
        </w:rPr>
        <w:t> </w:t>
      </w:r>
      <w:r w:rsidRPr="00B160BB">
        <w:rPr>
          <w:b w:val="0"/>
          <w:bCs w:val="0"/>
          <w:noProof/>
          <w:sz w:val="20"/>
          <w:szCs w:val="20"/>
        </w:rPr>
        <w:t> </w:t>
      </w:r>
      <w:r w:rsidRPr="00B160BB">
        <w:rPr>
          <w:b w:val="0"/>
          <w:bCs w:val="0"/>
          <w:sz w:val="20"/>
          <w:szCs w:val="20"/>
        </w:rPr>
        <w:fldChar w:fldCharType="end"/>
      </w:r>
      <w:bookmarkEnd w:id="10"/>
      <w:r w:rsidRPr="00B160BB">
        <w:rPr>
          <w:b w:val="0"/>
          <w:sz w:val="20"/>
          <w:szCs w:val="20"/>
          <w:lang w:val="en-GB"/>
        </w:rPr>
        <w:t xml:space="preserve"> </w:t>
      </w:r>
      <w:r w:rsidRPr="00B160BB">
        <w:rPr>
          <w:rStyle w:val="HTMLMarkup"/>
          <w:b w:val="0"/>
          <w:bCs w:val="0"/>
          <w:vanish w:val="0"/>
          <w:color w:val="auto"/>
          <w:sz w:val="20"/>
          <w:szCs w:val="20"/>
          <w:lang w:val="en-GB"/>
        </w:rPr>
        <w:t>(</w:t>
      </w:r>
      <w:r w:rsidRPr="00B160BB">
        <w:rPr>
          <w:rStyle w:val="HTMLMarkup"/>
          <w:b w:val="0"/>
          <w:bCs w:val="0"/>
          <w:i/>
          <w:vanish w:val="0"/>
          <w:color w:val="auto"/>
          <w:sz w:val="20"/>
          <w:szCs w:val="20"/>
          <w:lang w:val="en-GB"/>
        </w:rPr>
        <w:t>“</w:t>
      </w:r>
      <w:r w:rsidRPr="00B160BB">
        <w:rPr>
          <w:rFonts w:eastAsia="Arial"/>
          <w:b w:val="0"/>
          <w:i/>
          <w:iCs/>
          <w:sz w:val="20"/>
          <w:szCs w:val="20"/>
          <w:lang w:val="en-GB" w:bidi="es-ES"/>
        </w:rPr>
        <w:t>exempt from” or “subject to” indicate the appropriate option</w:t>
      </w:r>
      <w:r w:rsidRPr="00B160BB">
        <w:rPr>
          <w:rFonts w:eastAsia="Arial"/>
          <w:b w:val="0"/>
          <w:sz w:val="20"/>
          <w:szCs w:val="20"/>
          <w:lang w:val="en-GB" w:bidi="es-ES"/>
        </w:rPr>
        <w:t>) insurance or another financial guarantee</w:t>
      </w:r>
      <w:r w:rsidRPr="00B160BB">
        <w:rPr>
          <w:rStyle w:val="HTMLMarkup"/>
          <w:b w:val="0"/>
          <w:bCs w:val="0"/>
          <w:vanish w:val="0"/>
          <w:color w:val="auto"/>
          <w:sz w:val="20"/>
          <w:szCs w:val="20"/>
          <w:lang w:val="en-GB"/>
        </w:rPr>
        <w:t>.</w:t>
      </w:r>
    </w:p>
    <w:p w14:paraId="442AC3B7" w14:textId="77777777" w:rsidR="000A0048" w:rsidRPr="00B160BB" w:rsidRDefault="000A0048" w:rsidP="00AE43DD">
      <w:pPr>
        <w:pStyle w:val="DefinitionTerm"/>
        <w:spacing w:line="276" w:lineRule="auto"/>
        <w:jc w:val="both"/>
        <w:rPr>
          <w:rFonts w:ascii="Arial" w:hAnsi="Arial" w:cs="Arial"/>
          <w:sz w:val="20"/>
          <w:szCs w:val="20"/>
          <w:lang w:val="en-GB"/>
        </w:rPr>
      </w:pPr>
    </w:p>
    <w:p w14:paraId="37A32B1B" w14:textId="77777777" w:rsidR="000A0048" w:rsidRPr="00B160BB" w:rsidRDefault="000A0048" w:rsidP="00AE43DD">
      <w:pPr>
        <w:spacing w:before="0" w:after="0" w:line="276" w:lineRule="auto"/>
        <w:ind w:right="-1"/>
        <w:jc w:val="both"/>
        <w:rPr>
          <w:rStyle w:val="HTMLMarkup"/>
          <w:rFonts w:ascii="Arial" w:hAnsi="Arial" w:cs="Arial"/>
          <w:vanish w:val="0"/>
          <w:color w:val="auto"/>
          <w:sz w:val="20"/>
          <w:szCs w:val="20"/>
          <w:lang w:val="en-GB"/>
        </w:rPr>
      </w:pPr>
      <w:proofErr w:type="gramStart"/>
      <w:r w:rsidRPr="00B160BB">
        <w:rPr>
          <w:rFonts w:ascii="Arial" w:eastAsia="Arial" w:hAnsi="Arial" w:cs="Arial"/>
          <w:sz w:val="20"/>
          <w:szCs w:val="20"/>
          <w:lang w:val="en-GB" w:bidi="es-ES"/>
        </w:rPr>
        <w:lastRenderedPageBreak/>
        <w:t>In the event that</w:t>
      </w:r>
      <w:proofErr w:type="gramEnd"/>
      <w:r w:rsidRPr="00B160BB">
        <w:rPr>
          <w:rFonts w:ascii="Arial" w:eastAsia="Arial" w:hAnsi="Arial" w:cs="Arial"/>
          <w:sz w:val="20"/>
          <w:szCs w:val="20"/>
          <w:lang w:val="en-GB" w:bidi="es-ES"/>
        </w:rPr>
        <w:t xml:space="preserve"> it is subject to insurance or financial guarantee, under the terms set forth in article 9 of Royal Decree 1090/2015 of 4 December, the sponsor will evidence this though an updated certificate of its validity which is attached as an annex to this contract</w:t>
      </w:r>
      <w:r w:rsidRPr="00B160BB">
        <w:rPr>
          <w:rStyle w:val="HTMLMarkup"/>
          <w:rFonts w:ascii="Arial" w:hAnsi="Arial" w:cs="Arial"/>
          <w:vanish w:val="0"/>
          <w:color w:val="auto"/>
          <w:sz w:val="20"/>
          <w:szCs w:val="20"/>
          <w:lang w:val="en-GB"/>
        </w:rPr>
        <w:t>.</w:t>
      </w:r>
    </w:p>
    <w:p w14:paraId="09B98CAB" w14:textId="77777777" w:rsidR="000A0048" w:rsidRPr="00B160BB" w:rsidRDefault="000A0048" w:rsidP="00AE43DD">
      <w:pPr>
        <w:spacing w:before="0" w:after="0" w:line="276" w:lineRule="auto"/>
        <w:ind w:right="-1"/>
        <w:jc w:val="both"/>
        <w:rPr>
          <w:rStyle w:val="HTMLMarkup"/>
          <w:rFonts w:ascii="Arial" w:hAnsi="Arial" w:cs="Arial"/>
          <w:vanish w:val="0"/>
          <w:color w:val="auto"/>
          <w:sz w:val="20"/>
          <w:szCs w:val="20"/>
          <w:lang w:val="en-GB"/>
        </w:rPr>
      </w:pPr>
    </w:p>
    <w:p w14:paraId="2E563824" w14:textId="77777777" w:rsidR="000A0048" w:rsidRPr="00B160BB" w:rsidRDefault="000A0048" w:rsidP="00AE43DD">
      <w:pPr>
        <w:spacing w:before="0" w:after="0" w:line="276" w:lineRule="auto"/>
        <w:ind w:right="-1"/>
        <w:jc w:val="both"/>
        <w:rPr>
          <w:rFonts w:ascii="Arial" w:hAnsi="Arial" w:cs="Arial"/>
          <w:sz w:val="20"/>
          <w:szCs w:val="20"/>
          <w:lang w:val="en-GB"/>
        </w:rPr>
      </w:pPr>
      <w:r w:rsidRPr="00B160BB">
        <w:rPr>
          <w:rFonts w:ascii="Arial" w:eastAsia="Arial" w:hAnsi="Arial" w:cs="Arial"/>
          <w:sz w:val="20"/>
          <w:szCs w:val="20"/>
          <w:lang w:val="en-GB" w:bidi="es-ES"/>
        </w:rPr>
        <w:t>Insuring entity/Guarantee</w:t>
      </w:r>
      <w:r w:rsidRPr="00B160BB">
        <w:rPr>
          <w:rStyle w:val="HTMLMarkup"/>
          <w:rFonts w:ascii="Arial" w:hAnsi="Arial" w:cs="Arial"/>
          <w:vanish w:val="0"/>
          <w:color w:val="auto"/>
          <w:sz w:val="20"/>
          <w:szCs w:val="20"/>
          <w:lang w:val="en-GB"/>
        </w:rPr>
        <w:t xml:space="preserve">: </w:t>
      </w:r>
      <w:r w:rsidRPr="00B160BB">
        <w:rPr>
          <w:rFonts w:ascii="Arial" w:hAnsi="Arial" w:cs="Arial"/>
          <w:sz w:val="20"/>
          <w:szCs w:val="20"/>
        </w:rPr>
        <w:fldChar w:fldCharType="begin">
          <w:ffData>
            <w:name w:val=""/>
            <w:enabled/>
            <w:calcOnExit w:val="0"/>
            <w:textInput/>
          </w:ffData>
        </w:fldChar>
      </w:r>
      <w:r w:rsidRPr="00B160BB">
        <w:rPr>
          <w:rFonts w:ascii="Arial" w:hAnsi="Arial" w:cs="Arial"/>
          <w:sz w:val="20"/>
          <w:szCs w:val="20"/>
          <w:lang w:val="en-GB"/>
        </w:rPr>
        <w:instrText xml:space="preserve"> FORMTEXT </w:instrText>
      </w:r>
      <w:r w:rsidRPr="00B160BB">
        <w:rPr>
          <w:rFonts w:ascii="Arial" w:hAnsi="Arial" w:cs="Arial"/>
          <w:sz w:val="20"/>
          <w:szCs w:val="20"/>
        </w:rPr>
      </w:r>
      <w:r w:rsidRPr="00B160BB">
        <w:rPr>
          <w:rFonts w:ascii="Arial" w:hAnsi="Arial" w:cs="Arial"/>
          <w:sz w:val="20"/>
          <w:szCs w:val="20"/>
        </w:rPr>
        <w:fldChar w:fldCharType="separate"/>
      </w:r>
      <w:r w:rsidRPr="00B160BB">
        <w:rPr>
          <w:rFonts w:ascii="Arial" w:hAnsi="Arial" w:cs="Arial"/>
          <w:noProof/>
          <w:sz w:val="20"/>
          <w:szCs w:val="20"/>
        </w:rPr>
        <w:t> </w:t>
      </w:r>
      <w:r w:rsidRPr="00B160BB">
        <w:rPr>
          <w:rFonts w:ascii="Arial" w:hAnsi="Arial" w:cs="Arial"/>
          <w:noProof/>
          <w:sz w:val="20"/>
          <w:szCs w:val="20"/>
        </w:rPr>
        <w:t> </w:t>
      </w:r>
      <w:r w:rsidRPr="00B160BB">
        <w:rPr>
          <w:rFonts w:ascii="Arial" w:hAnsi="Arial" w:cs="Arial"/>
          <w:noProof/>
          <w:sz w:val="20"/>
          <w:szCs w:val="20"/>
        </w:rPr>
        <w:t> </w:t>
      </w:r>
      <w:r w:rsidRPr="00B160BB">
        <w:rPr>
          <w:rFonts w:ascii="Arial" w:hAnsi="Arial" w:cs="Arial"/>
          <w:noProof/>
          <w:sz w:val="20"/>
          <w:szCs w:val="20"/>
        </w:rPr>
        <w:t> </w:t>
      </w:r>
      <w:r w:rsidRPr="00B160BB">
        <w:rPr>
          <w:rFonts w:ascii="Arial" w:hAnsi="Arial" w:cs="Arial"/>
          <w:noProof/>
          <w:sz w:val="20"/>
          <w:szCs w:val="20"/>
        </w:rPr>
        <w:t> </w:t>
      </w:r>
      <w:r w:rsidRPr="00B160BB">
        <w:rPr>
          <w:rFonts w:ascii="Arial" w:hAnsi="Arial" w:cs="Arial"/>
          <w:sz w:val="20"/>
          <w:szCs w:val="20"/>
        </w:rPr>
        <w:fldChar w:fldCharType="end"/>
      </w:r>
      <w:r w:rsidRPr="00B160BB">
        <w:rPr>
          <w:rFonts w:ascii="Arial" w:hAnsi="Arial" w:cs="Arial"/>
          <w:sz w:val="20"/>
          <w:szCs w:val="20"/>
          <w:lang w:val="en-GB"/>
        </w:rPr>
        <w:t xml:space="preserve">. </w:t>
      </w:r>
      <w:r w:rsidRPr="00B160BB">
        <w:rPr>
          <w:rFonts w:ascii="Arial" w:eastAsia="Arial" w:hAnsi="Arial" w:cs="Arial"/>
          <w:sz w:val="20"/>
          <w:szCs w:val="20"/>
          <w:lang w:val="en-GB" w:bidi="es-ES"/>
        </w:rPr>
        <w:t>Policy number/Type and guarantee document</w:t>
      </w:r>
      <w:r w:rsidRPr="00B160BB">
        <w:rPr>
          <w:rFonts w:ascii="Arial" w:hAnsi="Arial" w:cs="Arial"/>
          <w:sz w:val="20"/>
          <w:szCs w:val="20"/>
          <w:lang w:val="en-GB"/>
        </w:rPr>
        <w:t xml:space="preserve">: </w:t>
      </w:r>
      <w:r w:rsidRPr="00B160BB">
        <w:rPr>
          <w:rFonts w:ascii="Arial" w:hAnsi="Arial" w:cs="Arial"/>
          <w:sz w:val="20"/>
          <w:szCs w:val="20"/>
        </w:rPr>
        <w:fldChar w:fldCharType="begin">
          <w:ffData>
            <w:name w:val=""/>
            <w:enabled/>
            <w:calcOnExit w:val="0"/>
            <w:textInput/>
          </w:ffData>
        </w:fldChar>
      </w:r>
      <w:r w:rsidRPr="00B160BB">
        <w:rPr>
          <w:rFonts w:ascii="Arial" w:hAnsi="Arial" w:cs="Arial"/>
          <w:sz w:val="20"/>
          <w:szCs w:val="20"/>
          <w:lang w:val="en-GB"/>
        </w:rPr>
        <w:instrText xml:space="preserve"> FORMTEXT </w:instrText>
      </w:r>
      <w:r w:rsidRPr="00B160BB">
        <w:rPr>
          <w:rFonts w:ascii="Arial" w:hAnsi="Arial" w:cs="Arial"/>
          <w:sz w:val="20"/>
          <w:szCs w:val="20"/>
        </w:rPr>
      </w:r>
      <w:r w:rsidRPr="00B160BB">
        <w:rPr>
          <w:rFonts w:ascii="Arial" w:hAnsi="Arial" w:cs="Arial"/>
          <w:sz w:val="20"/>
          <w:szCs w:val="20"/>
        </w:rPr>
        <w:fldChar w:fldCharType="separate"/>
      </w:r>
      <w:r w:rsidRPr="00B160BB">
        <w:rPr>
          <w:rFonts w:ascii="Arial" w:hAnsi="Arial" w:cs="Arial"/>
          <w:noProof/>
          <w:sz w:val="20"/>
          <w:szCs w:val="20"/>
        </w:rPr>
        <w:t> </w:t>
      </w:r>
      <w:r w:rsidRPr="00B160BB">
        <w:rPr>
          <w:rFonts w:ascii="Arial" w:hAnsi="Arial" w:cs="Arial"/>
          <w:noProof/>
          <w:sz w:val="20"/>
          <w:szCs w:val="20"/>
        </w:rPr>
        <w:t> </w:t>
      </w:r>
      <w:r w:rsidRPr="00B160BB">
        <w:rPr>
          <w:rFonts w:ascii="Arial" w:hAnsi="Arial" w:cs="Arial"/>
          <w:noProof/>
          <w:sz w:val="20"/>
          <w:szCs w:val="20"/>
        </w:rPr>
        <w:t> </w:t>
      </w:r>
      <w:r w:rsidRPr="00B160BB">
        <w:rPr>
          <w:rFonts w:ascii="Arial" w:hAnsi="Arial" w:cs="Arial"/>
          <w:noProof/>
          <w:sz w:val="20"/>
          <w:szCs w:val="20"/>
        </w:rPr>
        <w:t> </w:t>
      </w:r>
      <w:r w:rsidRPr="00B160BB">
        <w:rPr>
          <w:rFonts w:ascii="Arial" w:hAnsi="Arial" w:cs="Arial"/>
          <w:noProof/>
          <w:sz w:val="20"/>
          <w:szCs w:val="20"/>
        </w:rPr>
        <w:t> </w:t>
      </w:r>
      <w:r w:rsidRPr="00B160BB">
        <w:rPr>
          <w:rFonts w:ascii="Arial" w:hAnsi="Arial" w:cs="Arial"/>
          <w:sz w:val="20"/>
          <w:szCs w:val="20"/>
        </w:rPr>
        <w:fldChar w:fldCharType="end"/>
      </w:r>
    </w:p>
    <w:p w14:paraId="3CB48383" w14:textId="77777777" w:rsidR="000A0048" w:rsidRPr="00B160BB" w:rsidRDefault="000A0048" w:rsidP="00AE43DD">
      <w:pPr>
        <w:spacing w:before="0" w:after="0" w:line="276" w:lineRule="auto"/>
        <w:ind w:right="-1"/>
        <w:jc w:val="both"/>
        <w:rPr>
          <w:rFonts w:ascii="Arial" w:hAnsi="Arial" w:cs="Arial"/>
          <w:sz w:val="20"/>
          <w:szCs w:val="20"/>
          <w:lang w:val="en-GB"/>
        </w:rPr>
      </w:pPr>
    </w:p>
    <w:p w14:paraId="74260889" w14:textId="77777777" w:rsidR="000A0048" w:rsidRPr="00B160BB" w:rsidRDefault="000A0048" w:rsidP="00AE43DD">
      <w:pPr>
        <w:widowControl/>
        <w:adjustRightInd w:val="0"/>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Likewise, prior to the initiation of the clinical trial, the sponsor will provide a copy of the insurance certificate for the trial</w:t>
      </w:r>
      <w:r w:rsidRPr="00B160BB">
        <w:rPr>
          <w:rFonts w:ascii="Arial" w:hAnsi="Arial" w:cs="Arial"/>
          <w:sz w:val="20"/>
          <w:szCs w:val="20"/>
          <w:lang w:val="en-GB"/>
        </w:rPr>
        <w:t>.</w:t>
      </w:r>
    </w:p>
    <w:p w14:paraId="722268B3" w14:textId="77777777" w:rsidR="000A0048" w:rsidRPr="00B160BB" w:rsidRDefault="000A0048" w:rsidP="00AE43DD">
      <w:pPr>
        <w:widowControl/>
        <w:adjustRightInd w:val="0"/>
        <w:spacing w:before="0" w:after="0" w:line="276" w:lineRule="auto"/>
        <w:jc w:val="both"/>
        <w:rPr>
          <w:rFonts w:ascii="Arial" w:hAnsi="Arial" w:cs="Arial"/>
          <w:sz w:val="20"/>
          <w:szCs w:val="20"/>
          <w:lang w:val="en-GB"/>
        </w:rPr>
      </w:pPr>
    </w:p>
    <w:p w14:paraId="2D17A1D3" w14:textId="77777777" w:rsidR="000A0048" w:rsidRDefault="000A0048" w:rsidP="00AE43DD">
      <w:pPr>
        <w:widowControl/>
        <w:adjustRightInd w:val="0"/>
        <w:spacing w:before="0" w:after="0" w:line="276" w:lineRule="auto"/>
        <w:jc w:val="both"/>
        <w:rPr>
          <w:rFonts w:ascii="Arial" w:hAnsi="Arial" w:cs="Arial"/>
          <w:i/>
          <w:sz w:val="20"/>
          <w:szCs w:val="20"/>
          <w:lang w:val="en-GB"/>
        </w:rPr>
      </w:pPr>
      <w:r w:rsidRPr="000A0048">
        <w:rPr>
          <w:rFonts w:ascii="Arial" w:eastAsia="Arial" w:hAnsi="Arial" w:cs="Arial"/>
          <w:b/>
          <w:bCs/>
          <w:i/>
          <w:iCs/>
          <w:sz w:val="16"/>
          <w:szCs w:val="16"/>
          <w:lang w:val="en-GB" w:bidi="es-ES"/>
        </w:rPr>
        <w:t>Note:</w:t>
      </w:r>
      <w:r w:rsidRPr="000A0048">
        <w:rPr>
          <w:rFonts w:ascii="Arial" w:eastAsia="Arial" w:hAnsi="Arial" w:cs="Arial"/>
          <w:i/>
          <w:iCs/>
          <w:sz w:val="16"/>
          <w:szCs w:val="16"/>
          <w:lang w:val="en-GB" w:bidi="es-ES"/>
        </w:rPr>
        <w:t xml:space="preserve"> For low-intervention clinical trials, it is not necessary to obtain insurance or a financial guarantee if the possible damages and losses are covered by the individual or collective civil liability insurance, or by an equivalent financial guarantee of the healthcare centre where the clinical trial is taking place, in accordance with the provisions of article 9.4 of the aforementioned Royal Decree 1090/2015 of 4 December</w:t>
      </w:r>
      <w:r w:rsidRPr="00B160BB">
        <w:rPr>
          <w:rFonts w:ascii="Arial" w:hAnsi="Arial" w:cs="Arial"/>
          <w:i/>
          <w:sz w:val="20"/>
          <w:szCs w:val="20"/>
          <w:lang w:val="en-GB"/>
        </w:rPr>
        <w:t>.</w:t>
      </w:r>
    </w:p>
    <w:p w14:paraId="186E3A00" w14:textId="77777777" w:rsidR="00074FF4" w:rsidRPr="000A0048" w:rsidRDefault="00074FF4" w:rsidP="00AE43DD">
      <w:pPr>
        <w:widowControl/>
        <w:adjustRightInd w:val="0"/>
        <w:spacing w:before="0" w:after="0" w:line="276" w:lineRule="auto"/>
        <w:jc w:val="both"/>
        <w:rPr>
          <w:rFonts w:ascii="Arial" w:hAnsi="Arial" w:cs="Arial"/>
          <w:sz w:val="20"/>
          <w:szCs w:val="20"/>
          <w:lang w:val="en-GB"/>
        </w:rPr>
      </w:pPr>
    </w:p>
    <w:p w14:paraId="57B3E000" w14:textId="1B1DED30" w:rsidR="00C947C4" w:rsidRPr="008C4541" w:rsidRDefault="000A0048" w:rsidP="00AE43DD">
      <w:pPr>
        <w:widowControl/>
        <w:adjustRightInd w:val="0"/>
        <w:spacing w:before="0" w:after="0" w:line="276" w:lineRule="auto"/>
        <w:jc w:val="both"/>
        <w:rPr>
          <w:rFonts w:ascii="Arial" w:hAnsi="Arial" w:cs="Arial"/>
          <w:b/>
          <w:bCs/>
          <w:sz w:val="20"/>
          <w:szCs w:val="20"/>
          <w:lang w:val="en-GB"/>
        </w:rPr>
      </w:pPr>
      <w:r w:rsidRPr="008C4541">
        <w:rPr>
          <w:rFonts w:ascii="Arial" w:hAnsi="Arial" w:cs="Arial"/>
          <w:b/>
          <w:bCs/>
          <w:sz w:val="20"/>
          <w:szCs w:val="20"/>
          <w:lang w:val="en-GB"/>
        </w:rPr>
        <w:t>FOURT</w:t>
      </w:r>
      <w:r w:rsidR="008C4541" w:rsidRPr="008C4541">
        <w:rPr>
          <w:rFonts w:ascii="Arial" w:hAnsi="Arial" w:cs="Arial"/>
          <w:b/>
          <w:bCs/>
          <w:sz w:val="20"/>
          <w:szCs w:val="20"/>
          <w:lang w:val="en-GB"/>
        </w:rPr>
        <w:t>H</w:t>
      </w:r>
      <w:r w:rsidR="005D3E45" w:rsidRPr="008C4541">
        <w:rPr>
          <w:rFonts w:ascii="Arial" w:hAnsi="Arial" w:cs="Arial"/>
          <w:b/>
          <w:bCs/>
          <w:sz w:val="20"/>
          <w:szCs w:val="20"/>
          <w:lang w:val="en-GB"/>
        </w:rPr>
        <w:t xml:space="preserve">. </w:t>
      </w:r>
      <w:r w:rsidR="008C4541" w:rsidRPr="008C4541">
        <w:rPr>
          <w:rFonts w:ascii="Arial" w:hAnsi="Arial" w:cs="Arial"/>
          <w:b/>
          <w:bCs/>
          <w:sz w:val="20"/>
          <w:szCs w:val="20"/>
          <w:lang w:val="en-GB"/>
        </w:rPr>
        <w:t>–</w:t>
      </w:r>
      <w:r w:rsidR="00E65226" w:rsidRPr="008C4541">
        <w:rPr>
          <w:rFonts w:ascii="Arial" w:hAnsi="Arial" w:cs="Arial"/>
          <w:b/>
          <w:bCs/>
          <w:sz w:val="20"/>
          <w:szCs w:val="20"/>
          <w:lang w:val="en-GB"/>
        </w:rPr>
        <w:t xml:space="preserve"> </w:t>
      </w:r>
      <w:r w:rsidR="008C4541" w:rsidRPr="008C4541">
        <w:rPr>
          <w:rFonts w:ascii="Arial" w:hAnsi="Arial" w:cs="Arial"/>
          <w:b/>
          <w:bCs/>
          <w:sz w:val="20"/>
          <w:szCs w:val="20"/>
          <w:lang w:val="en-GB"/>
        </w:rPr>
        <w:t>FINANCIAL ASPECTS</w:t>
      </w:r>
    </w:p>
    <w:p w14:paraId="2AA53D36" w14:textId="77777777" w:rsidR="00C947C4" w:rsidRPr="008C4541" w:rsidRDefault="00C947C4" w:rsidP="00AE43DD">
      <w:pPr>
        <w:widowControl/>
        <w:adjustRightInd w:val="0"/>
        <w:spacing w:before="0" w:after="0" w:line="276" w:lineRule="auto"/>
        <w:jc w:val="both"/>
        <w:rPr>
          <w:rFonts w:ascii="Arial" w:hAnsi="Arial" w:cs="Arial"/>
          <w:b/>
          <w:bCs/>
          <w:sz w:val="20"/>
          <w:szCs w:val="20"/>
          <w:lang w:val="en-GB"/>
        </w:rPr>
      </w:pPr>
    </w:p>
    <w:p w14:paraId="0F6D55AB" w14:textId="2098A448" w:rsidR="008C4541" w:rsidRPr="00B160BB" w:rsidRDefault="008C4541" w:rsidP="00AE43DD">
      <w:pPr>
        <w:widowControl/>
        <w:adjustRightInd w:val="0"/>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The cost of carrying out the clinical trial in the Centre has been initially quoted as</w:t>
      </w:r>
      <w:r w:rsidRPr="00B160BB">
        <w:rPr>
          <w:rFonts w:ascii="Arial" w:hAnsi="Arial" w:cs="Arial"/>
          <w:sz w:val="20"/>
          <w:szCs w:val="20"/>
          <w:lang w:val="en-GB"/>
        </w:rPr>
        <w:t xml:space="preserve">: </w:t>
      </w:r>
      <w:r w:rsidRPr="00B160BB">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Pr="00B160BB">
        <w:rPr>
          <w:rStyle w:val="HTMLMarkup"/>
          <w:rFonts w:ascii="Arial" w:hAnsi="Arial" w:cs="Arial"/>
          <w:noProof/>
          <w:vanish w:val="0"/>
          <w:color w:val="auto"/>
          <w:sz w:val="20"/>
          <w:szCs w:val="20"/>
          <w:lang w:val="pt-PT"/>
        </w:rPr>
        <w:instrText xml:space="preserve"> FORMTEXT </w:instrText>
      </w:r>
      <w:r w:rsidRPr="00B160BB">
        <w:rPr>
          <w:rStyle w:val="HTMLMarkup"/>
          <w:rFonts w:ascii="Arial" w:hAnsi="Arial" w:cs="Arial"/>
          <w:noProof/>
          <w:vanish w:val="0"/>
          <w:color w:val="auto"/>
          <w:sz w:val="20"/>
          <w:szCs w:val="20"/>
          <w:lang w:val="pt-PT"/>
        </w:rPr>
      </w:r>
      <w:r w:rsidRPr="00B160BB">
        <w:rPr>
          <w:rStyle w:val="HTMLMarkup"/>
          <w:rFonts w:ascii="Arial" w:hAnsi="Arial" w:cs="Arial"/>
          <w:noProof/>
          <w:vanish w:val="0"/>
          <w:color w:val="auto"/>
          <w:sz w:val="20"/>
          <w:szCs w:val="20"/>
          <w:lang w:val="pt-PT"/>
        </w:rPr>
        <w:fldChar w:fldCharType="separate"/>
      </w:r>
      <w:r w:rsidRPr="00B160BB">
        <w:rPr>
          <w:rStyle w:val="HTMLMarkup"/>
          <w:rFonts w:ascii="Arial" w:hAnsi="Arial" w:cs="Arial"/>
          <w:noProof/>
          <w:vanish w:val="0"/>
          <w:color w:val="auto"/>
          <w:sz w:val="20"/>
          <w:szCs w:val="20"/>
          <w:lang w:val="pt-PT"/>
        </w:rPr>
        <w:t> </w:t>
      </w:r>
      <w:r w:rsidRPr="00B160BB">
        <w:rPr>
          <w:rStyle w:val="HTMLMarkup"/>
          <w:rFonts w:ascii="Arial" w:hAnsi="Arial" w:cs="Arial"/>
          <w:noProof/>
          <w:vanish w:val="0"/>
          <w:color w:val="auto"/>
          <w:sz w:val="20"/>
          <w:szCs w:val="20"/>
          <w:lang w:val="pt-PT"/>
        </w:rPr>
        <w:t> </w:t>
      </w:r>
      <w:r w:rsidRPr="00B160BB">
        <w:rPr>
          <w:rStyle w:val="HTMLMarkup"/>
          <w:rFonts w:ascii="Arial" w:hAnsi="Arial" w:cs="Arial"/>
          <w:noProof/>
          <w:vanish w:val="0"/>
          <w:color w:val="auto"/>
          <w:sz w:val="20"/>
          <w:szCs w:val="20"/>
          <w:lang w:val="pt-PT"/>
        </w:rPr>
        <w:t> </w:t>
      </w:r>
      <w:r w:rsidRPr="00B160BB">
        <w:rPr>
          <w:rStyle w:val="HTMLMarkup"/>
          <w:rFonts w:ascii="Arial" w:hAnsi="Arial" w:cs="Arial"/>
          <w:noProof/>
          <w:vanish w:val="0"/>
          <w:color w:val="auto"/>
          <w:sz w:val="20"/>
          <w:szCs w:val="20"/>
          <w:lang w:val="pt-PT"/>
        </w:rPr>
        <w:t> </w:t>
      </w:r>
      <w:r w:rsidRPr="00B160BB">
        <w:rPr>
          <w:rStyle w:val="HTMLMarkup"/>
          <w:rFonts w:ascii="Arial" w:hAnsi="Arial" w:cs="Arial"/>
          <w:noProof/>
          <w:vanish w:val="0"/>
          <w:color w:val="auto"/>
          <w:sz w:val="20"/>
          <w:szCs w:val="20"/>
          <w:lang w:val="pt-PT"/>
        </w:rPr>
        <w:t> </w:t>
      </w:r>
      <w:r w:rsidRPr="00B160BB">
        <w:rPr>
          <w:rStyle w:val="HTMLMarkup"/>
          <w:rFonts w:ascii="Arial" w:hAnsi="Arial" w:cs="Arial"/>
          <w:noProof/>
          <w:vanish w:val="0"/>
          <w:color w:val="auto"/>
          <w:sz w:val="20"/>
          <w:szCs w:val="20"/>
          <w:lang w:val="pt-PT"/>
        </w:rPr>
        <w:fldChar w:fldCharType="end"/>
      </w:r>
      <w:r w:rsidRPr="00B160BB">
        <w:rPr>
          <w:rStyle w:val="HTMLMarkup"/>
          <w:rFonts w:ascii="Arial" w:hAnsi="Arial" w:cs="Arial"/>
          <w:noProof/>
          <w:vanish w:val="0"/>
          <w:color w:val="auto"/>
          <w:sz w:val="20"/>
          <w:szCs w:val="20"/>
          <w:lang w:val="pt-PT"/>
        </w:rPr>
        <w:t xml:space="preserve"> </w:t>
      </w:r>
      <w:r w:rsidRPr="00B160BB">
        <w:rPr>
          <w:rFonts w:ascii="Arial" w:eastAsia="Arial" w:hAnsi="Arial" w:cs="Arial"/>
          <w:sz w:val="20"/>
          <w:szCs w:val="20"/>
          <w:lang w:val="en-GB" w:bidi="es-ES"/>
        </w:rPr>
        <w:t xml:space="preserve">euros </w:t>
      </w:r>
      <w:r w:rsidRPr="00B160BB">
        <w:rPr>
          <w:rFonts w:ascii="Arial" w:eastAsia="Arial" w:hAnsi="Arial" w:cs="Arial"/>
          <w:i/>
          <w:iCs/>
          <w:sz w:val="20"/>
          <w:szCs w:val="20"/>
          <w:lang w:val="en-GB" w:bidi="es-ES"/>
        </w:rPr>
        <w:t xml:space="preserve">(Indicate total amount in numbers). </w:t>
      </w:r>
      <w:r w:rsidRPr="00B160BB">
        <w:rPr>
          <w:rFonts w:ascii="Arial" w:eastAsia="Arial" w:hAnsi="Arial" w:cs="Arial"/>
          <w:sz w:val="20"/>
          <w:szCs w:val="20"/>
          <w:lang w:val="en-GB" w:bidi="es-ES"/>
        </w:rPr>
        <w:t xml:space="preserve"> As compensation for completing the clinical trial, the sponsor will pay the amount arising from conducting the trial plus that corresponding to indirect taxes, in accordance with the breakdown that is detailed below and the details of which appear in the economic report, and to the breakdown of visits and possible complements that are attached to this contract as </w:t>
      </w:r>
      <w:r>
        <w:rPr>
          <w:rFonts w:ascii="Arial" w:eastAsia="Arial" w:hAnsi="Arial" w:cs="Arial"/>
          <w:b/>
          <w:bCs/>
          <w:sz w:val="20"/>
          <w:szCs w:val="20"/>
          <w:lang w:val="en-GB" w:bidi="es-ES"/>
        </w:rPr>
        <w:t>A</w:t>
      </w:r>
      <w:r w:rsidRPr="00B160BB">
        <w:rPr>
          <w:rFonts w:ascii="Arial" w:eastAsia="Arial" w:hAnsi="Arial" w:cs="Arial"/>
          <w:b/>
          <w:bCs/>
          <w:sz w:val="20"/>
          <w:szCs w:val="20"/>
          <w:lang w:val="en-GB" w:bidi="es-ES"/>
        </w:rPr>
        <w:t>nnexes 1 and 2</w:t>
      </w:r>
      <w:r w:rsidRPr="00B160BB">
        <w:rPr>
          <w:rFonts w:ascii="Arial" w:eastAsia="Arial" w:hAnsi="Arial" w:cs="Arial"/>
          <w:sz w:val="20"/>
          <w:szCs w:val="20"/>
          <w:lang w:val="en-GB" w:bidi="es-ES"/>
        </w:rPr>
        <w:t xml:space="preserve"> respectively, and that form an integral part of it</w:t>
      </w:r>
      <w:r w:rsidRPr="00B160BB">
        <w:rPr>
          <w:rFonts w:ascii="Arial" w:hAnsi="Arial" w:cs="Arial"/>
          <w:sz w:val="20"/>
          <w:szCs w:val="20"/>
          <w:lang w:val="en-GB"/>
        </w:rPr>
        <w:t>:</w:t>
      </w:r>
    </w:p>
    <w:p w14:paraId="0A0C4EC4" w14:textId="77777777" w:rsidR="00C721EA" w:rsidRPr="008C4541" w:rsidRDefault="00C721EA" w:rsidP="00AE43DD">
      <w:pPr>
        <w:widowControl/>
        <w:tabs>
          <w:tab w:val="left" w:pos="284"/>
        </w:tabs>
        <w:adjustRightInd w:val="0"/>
        <w:spacing w:before="0" w:after="0" w:line="276" w:lineRule="auto"/>
        <w:ind w:left="284" w:hanging="284"/>
        <w:jc w:val="both"/>
        <w:rPr>
          <w:rFonts w:ascii="Arial" w:hAnsi="Arial" w:cs="Arial"/>
          <w:sz w:val="20"/>
          <w:szCs w:val="20"/>
          <w:lang w:val="en-GB"/>
        </w:rPr>
      </w:pPr>
    </w:p>
    <w:p w14:paraId="6423E3D4" w14:textId="12125905" w:rsidR="00CB0102" w:rsidRDefault="00DD7EEB" w:rsidP="00AE43DD">
      <w:pPr>
        <w:pStyle w:val="Prrafodelista"/>
        <w:numPr>
          <w:ilvl w:val="0"/>
          <w:numId w:val="16"/>
        </w:numPr>
        <w:tabs>
          <w:tab w:val="left" w:pos="284"/>
        </w:tabs>
        <w:adjustRightInd w:val="0"/>
        <w:spacing w:line="276" w:lineRule="auto"/>
        <w:jc w:val="both"/>
        <w:rPr>
          <w:rFonts w:ascii="Arial" w:hAnsi="Arial" w:cs="Arial"/>
          <w:sz w:val="20"/>
          <w:szCs w:val="20"/>
          <w:lang w:val="en-GB"/>
        </w:rPr>
      </w:pPr>
      <w:bookmarkStart w:id="11" w:name="_Hlk145930530"/>
      <w:bookmarkStart w:id="12" w:name="_Hlk160541035"/>
      <w:bookmarkStart w:id="13" w:name="_Hlk144383720"/>
      <w:r w:rsidRPr="008C4541">
        <w:rPr>
          <w:rFonts w:ascii="Arial" w:hAnsi="Arial" w:cs="Arial"/>
          <w:sz w:val="20"/>
          <w:szCs w:val="20"/>
          <w:lang w:val="en-GB"/>
        </w:rPr>
        <w:t xml:space="preserve"> </w:t>
      </w:r>
      <w:r w:rsidR="008C4541" w:rsidRPr="008C4541">
        <w:rPr>
          <w:rFonts w:ascii="Arial" w:hAnsi="Arial" w:cs="Arial"/>
          <w:b/>
          <w:bCs/>
          <w:sz w:val="20"/>
          <w:szCs w:val="20"/>
          <w:lang w:val="en-GB"/>
        </w:rPr>
        <w:t>For administrative management</w:t>
      </w:r>
      <w:r w:rsidR="00C721EA" w:rsidRPr="008C4541">
        <w:rPr>
          <w:rFonts w:ascii="Arial" w:hAnsi="Arial" w:cs="Arial"/>
          <w:sz w:val="20"/>
          <w:szCs w:val="20"/>
          <w:lang w:val="en-GB"/>
        </w:rPr>
        <w:t>:</w:t>
      </w:r>
      <w:r w:rsidR="007750E1" w:rsidRPr="008C4541">
        <w:rPr>
          <w:rFonts w:ascii="Arial" w:hAnsi="Arial" w:cs="Arial"/>
          <w:sz w:val="20"/>
          <w:szCs w:val="20"/>
          <w:lang w:val="en-GB"/>
        </w:rPr>
        <w:t xml:space="preserve"> </w:t>
      </w:r>
      <w:bookmarkStart w:id="14" w:name="_Hlk160692035"/>
      <w:bookmarkEnd w:id="11"/>
      <w:r w:rsidR="008C4541" w:rsidRPr="008C4541">
        <w:rPr>
          <w:rFonts w:ascii="Arial" w:hAnsi="Arial" w:cs="Arial"/>
          <w:sz w:val="20"/>
          <w:szCs w:val="20"/>
          <w:lang w:val="en-GB"/>
        </w:rPr>
        <w:t>€1,382.25 (one thousand three hundred eighty-two euros and twenty-five cents), plus the applicable VAT. In the event of an amendment to modify the trial, the following amounts shall be payable for each amendment: five hundred forty-four euros and thirty-four cents (€544.34) where the amendment entails a modification to the financial budget, and three hundred forty-five euros and seventy-two cents (€345.72) where it does not entail a modification to the financial budget, plus the corresponding VAT. These costs shall be updated annually in accordance with the Consumer Price Index (CPI).</w:t>
      </w:r>
      <w:bookmarkEnd w:id="12"/>
      <w:bookmarkEnd w:id="14"/>
    </w:p>
    <w:p w14:paraId="112C96CB" w14:textId="77777777" w:rsidR="008C4541" w:rsidRPr="008C4541" w:rsidRDefault="008C4541" w:rsidP="00AE43DD">
      <w:pPr>
        <w:pStyle w:val="Prrafodelista"/>
        <w:tabs>
          <w:tab w:val="left" w:pos="284"/>
        </w:tabs>
        <w:adjustRightInd w:val="0"/>
        <w:spacing w:line="276" w:lineRule="auto"/>
        <w:ind w:left="360"/>
        <w:jc w:val="both"/>
        <w:rPr>
          <w:rFonts w:ascii="Arial" w:hAnsi="Arial" w:cs="Arial"/>
          <w:sz w:val="20"/>
          <w:szCs w:val="20"/>
          <w:lang w:val="en-GB"/>
        </w:rPr>
      </w:pPr>
    </w:p>
    <w:bookmarkEnd w:id="13"/>
    <w:p w14:paraId="759B0D36" w14:textId="63E7080F" w:rsidR="008C4541" w:rsidRPr="00B160BB" w:rsidRDefault="008C4541" w:rsidP="00AE43DD">
      <w:pPr>
        <w:widowControl/>
        <w:tabs>
          <w:tab w:val="left" w:pos="284"/>
        </w:tabs>
        <w:adjustRightInd w:val="0"/>
        <w:spacing w:before="0" w:after="0" w:line="276" w:lineRule="auto"/>
        <w:ind w:left="284" w:hanging="284"/>
        <w:jc w:val="both"/>
        <w:rPr>
          <w:rFonts w:ascii="Arial" w:hAnsi="Arial" w:cs="Arial"/>
          <w:sz w:val="20"/>
          <w:szCs w:val="20"/>
          <w:lang w:val="en-GB"/>
        </w:rPr>
      </w:pPr>
      <w:r>
        <w:rPr>
          <w:rFonts w:ascii="Arial" w:eastAsia="Arial" w:hAnsi="Arial" w:cs="Arial"/>
          <w:iCs/>
          <w:sz w:val="20"/>
          <w:szCs w:val="20"/>
          <w:lang w:val="en-GB" w:bidi="es-ES"/>
        </w:rPr>
        <w:t xml:space="preserve">     </w:t>
      </w:r>
      <w:r w:rsidRPr="00B160BB">
        <w:rPr>
          <w:rFonts w:ascii="Arial" w:eastAsia="Arial" w:hAnsi="Arial" w:cs="Arial"/>
          <w:iCs/>
          <w:sz w:val="20"/>
          <w:szCs w:val="20"/>
          <w:lang w:val="en-GB" w:bidi="es-ES"/>
        </w:rPr>
        <w:t>The managing body, in clinical trials whose financial report is zero euros (€0), sponsored by non-profit institutions or researchers from the Public Health System, can waive the payment of the amount arising from the administrative management, after the corresponding request from the sponsor and when it is duly justified and a responsible declaration for this purpose is provided</w:t>
      </w:r>
      <w:r w:rsidRPr="00B160BB">
        <w:rPr>
          <w:rFonts w:ascii="Arial" w:hAnsi="Arial" w:cs="Arial"/>
          <w:sz w:val="20"/>
          <w:szCs w:val="20"/>
          <w:lang w:val="en-GB"/>
        </w:rPr>
        <w:t>.</w:t>
      </w:r>
    </w:p>
    <w:p w14:paraId="184D2532" w14:textId="77777777" w:rsidR="005C539B" w:rsidRPr="008C4541" w:rsidRDefault="005C539B" w:rsidP="00AE43DD">
      <w:pPr>
        <w:widowControl/>
        <w:tabs>
          <w:tab w:val="left" w:pos="284"/>
        </w:tabs>
        <w:adjustRightInd w:val="0"/>
        <w:spacing w:before="0" w:after="0" w:line="276" w:lineRule="auto"/>
        <w:ind w:left="284" w:hanging="284"/>
        <w:jc w:val="both"/>
        <w:rPr>
          <w:rFonts w:ascii="Arial" w:hAnsi="Arial" w:cs="Arial"/>
          <w:sz w:val="20"/>
          <w:szCs w:val="20"/>
          <w:lang w:val="en-GB"/>
        </w:rPr>
      </w:pPr>
    </w:p>
    <w:p w14:paraId="005A5A21" w14:textId="77777777" w:rsidR="008C4541" w:rsidRPr="00B160BB" w:rsidRDefault="005C539B" w:rsidP="00AE43DD">
      <w:pPr>
        <w:widowControl/>
        <w:tabs>
          <w:tab w:val="left" w:pos="284"/>
        </w:tabs>
        <w:adjustRightInd w:val="0"/>
        <w:spacing w:before="0" w:after="0" w:line="276" w:lineRule="auto"/>
        <w:ind w:left="284" w:hanging="284"/>
        <w:jc w:val="both"/>
        <w:rPr>
          <w:rFonts w:ascii="Arial" w:hAnsi="Arial" w:cs="Arial"/>
          <w:sz w:val="20"/>
          <w:szCs w:val="20"/>
          <w:lang w:val="en-GB"/>
        </w:rPr>
      </w:pPr>
      <w:r w:rsidRPr="008C4541">
        <w:rPr>
          <w:rFonts w:ascii="Arial" w:hAnsi="Arial" w:cs="Arial"/>
          <w:sz w:val="20"/>
          <w:szCs w:val="20"/>
          <w:lang w:val="en-GB"/>
        </w:rPr>
        <w:t>2.</w:t>
      </w:r>
      <w:r w:rsidRPr="008C4541">
        <w:rPr>
          <w:rFonts w:ascii="Arial" w:hAnsi="Arial" w:cs="Arial"/>
          <w:sz w:val="20"/>
          <w:szCs w:val="20"/>
          <w:lang w:val="en-GB"/>
        </w:rPr>
        <w:tab/>
      </w:r>
      <w:r w:rsidR="008C4541" w:rsidRPr="00B160BB">
        <w:rPr>
          <w:rFonts w:ascii="Arial" w:eastAsia="Arial" w:hAnsi="Arial" w:cs="Arial"/>
          <w:b/>
          <w:iCs/>
          <w:sz w:val="20"/>
          <w:szCs w:val="20"/>
          <w:lang w:val="en-GB" w:bidi="es-ES"/>
        </w:rPr>
        <w:t>For extraordinary direct costs</w:t>
      </w:r>
      <w:r w:rsidR="008C4541" w:rsidRPr="00B160BB">
        <w:rPr>
          <w:rFonts w:ascii="Arial" w:eastAsia="Arial" w:hAnsi="Arial" w:cs="Arial"/>
          <w:i/>
          <w:iCs/>
          <w:sz w:val="20"/>
          <w:szCs w:val="20"/>
          <w:lang w:val="en-GB" w:bidi="es-ES"/>
        </w:rPr>
        <w:t xml:space="preserve">: </w:t>
      </w:r>
      <w:r w:rsidR="008C4541" w:rsidRPr="00B160BB">
        <w:rPr>
          <w:rFonts w:ascii="Arial" w:eastAsia="Arial" w:hAnsi="Arial" w:cs="Arial"/>
          <w:sz w:val="20"/>
          <w:szCs w:val="20"/>
          <w:lang w:val="en-GB" w:bidi="es-ES"/>
        </w:rPr>
        <w:t>Initially these costs are estimated as</w:t>
      </w:r>
      <w:r w:rsidR="008C4541" w:rsidRPr="00B160BB">
        <w:rPr>
          <w:rFonts w:ascii="Arial" w:hAnsi="Arial" w:cs="Arial"/>
          <w:sz w:val="20"/>
          <w:szCs w:val="20"/>
          <w:lang w:val="en-GB"/>
        </w:rPr>
        <w:t xml:space="preserve"> </w:t>
      </w:r>
      <w:r w:rsidR="008C4541" w:rsidRPr="00B160BB">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008C4541" w:rsidRPr="00B160BB">
        <w:rPr>
          <w:rStyle w:val="HTMLMarkup"/>
          <w:rFonts w:ascii="Arial" w:hAnsi="Arial" w:cs="Arial"/>
          <w:noProof/>
          <w:vanish w:val="0"/>
          <w:color w:val="auto"/>
          <w:sz w:val="20"/>
          <w:szCs w:val="20"/>
          <w:lang w:val="pt-PT"/>
        </w:rPr>
        <w:instrText xml:space="preserve"> FORMTEXT </w:instrText>
      </w:r>
      <w:r w:rsidR="008C4541" w:rsidRPr="00B160BB">
        <w:rPr>
          <w:rStyle w:val="HTMLMarkup"/>
          <w:rFonts w:ascii="Arial" w:hAnsi="Arial" w:cs="Arial"/>
          <w:noProof/>
          <w:vanish w:val="0"/>
          <w:color w:val="auto"/>
          <w:sz w:val="20"/>
          <w:szCs w:val="20"/>
          <w:lang w:val="pt-PT"/>
        </w:rPr>
      </w:r>
      <w:r w:rsidR="008C4541" w:rsidRPr="00B160BB">
        <w:rPr>
          <w:rStyle w:val="HTMLMarkup"/>
          <w:rFonts w:ascii="Arial" w:hAnsi="Arial" w:cs="Arial"/>
          <w:noProof/>
          <w:vanish w:val="0"/>
          <w:color w:val="auto"/>
          <w:sz w:val="20"/>
          <w:szCs w:val="20"/>
          <w:lang w:val="pt-PT"/>
        </w:rPr>
        <w:fldChar w:fldCharType="separate"/>
      </w:r>
      <w:r w:rsidR="008C4541" w:rsidRPr="00B160BB">
        <w:rPr>
          <w:rStyle w:val="HTMLMarkup"/>
          <w:rFonts w:ascii="Arial" w:hAnsi="Arial" w:cs="Arial"/>
          <w:noProof/>
          <w:vanish w:val="0"/>
          <w:color w:val="auto"/>
          <w:sz w:val="20"/>
          <w:szCs w:val="20"/>
          <w:lang w:val="pt-PT"/>
        </w:rPr>
        <w:t> </w:t>
      </w:r>
      <w:r w:rsidR="008C4541" w:rsidRPr="00B160BB">
        <w:rPr>
          <w:rStyle w:val="HTMLMarkup"/>
          <w:rFonts w:ascii="Arial" w:hAnsi="Arial" w:cs="Arial"/>
          <w:noProof/>
          <w:vanish w:val="0"/>
          <w:color w:val="auto"/>
          <w:sz w:val="20"/>
          <w:szCs w:val="20"/>
          <w:lang w:val="pt-PT"/>
        </w:rPr>
        <w:t> </w:t>
      </w:r>
      <w:r w:rsidR="008C4541" w:rsidRPr="00B160BB">
        <w:rPr>
          <w:rStyle w:val="HTMLMarkup"/>
          <w:rFonts w:ascii="Arial" w:hAnsi="Arial" w:cs="Arial"/>
          <w:noProof/>
          <w:vanish w:val="0"/>
          <w:color w:val="auto"/>
          <w:sz w:val="20"/>
          <w:szCs w:val="20"/>
          <w:lang w:val="pt-PT"/>
        </w:rPr>
        <w:t> </w:t>
      </w:r>
      <w:r w:rsidR="008C4541" w:rsidRPr="00B160BB">
        <w:rPr>
          <w:rStyle w:val="HTMLMarkup"/>
          <w:rFonts w:ascii="Arial" w:hAnsi="Arial" w:cs="Arial"/>
          <w:noProof/>
          <w:vanish w:val="0"/>
          <w:color w:val="auto"/>
          <w:sz w:val="20"/>
          <w:szCs w:val="20"/>
          <w:lang w:val="pt-PT"/>
        </w:rPr>
        <w:t> </w:t>
      </w:r>
      <w:r w:rsidR="008C4541" w:rsidRPr="00B160BB">
        <w:rPr>
          <w:rStyle w:val="HTMLMarkup"/>
          <w:rFonts w:ascii="Arial" w:hAnsi="Arial" w:cs="Arial"/>
          <w:noProof/>
          <w:vanish w:val="0"/>
          <w:color w:val="auto"/>
          <w:sz w:val="20"/>
          <w:szCs w:val="20"/>
          <w:lang w:val="pt-PT"/>
        </w:rPr>
        <w:t> </w:t>
      </w:r>
      <w:r w:rsidR="008C4541" w:rsidRPr="00B160BB">
        <w:rPr>
          <w:rStyle w:val="HTMLMarkup"/>
          <w:rFonts w:ascii="Arial" w:hAnsi="Arial" w:cs="Arial"/>
          <w:noProof/>
          <w:vanish w:val="0"/>
          <w:color w:val="auto"/>
          <w:sz w:val="20"/>
          <w:szCs w:val="20"/>
          <w:lang w:val="pt-PT"/>
        </w:rPr>
        <w:fldChar w:fldCharType="end"/>
      </w:r>
      <w:r w:rsidR="008C4541" w:rsidRPr="00B160BB">
        <w:rPr>
          <w:rStyle w:val="HTMLMarkup"/>
          <w:rFonts w:ascii="Arial" w:hAnsi="Arial" w:cs="Arial"/>
          <w:noProof/>
          <w:vanish w:val="0"/>
          <w:color w:val="auto"/>
          <w:sz w:val="20"/>
          <w:szCs w:val="20"/>
          <w:lang w:val="pt-PT"/>
        </w:rPr>
        <w:t xml:space="preserve"> </w:t>
      </w:r>
      <w:r w:rsidR="008C4541" w:rsidRPr="00B160BB">
        <w:rPr>
          <w:rFonts w:ascii="Arial" w:eastAsia="Arial" w:hAnsi="Arial" w:cs="Arial"/>
          <w:sz w:val="20"/>
          <w:szCs w:val="20"/>
          <w:lang w:val="en-GB" w:bidi="es-ES"/>
        </w:rPr>
        <w:t xml:space="preserve">euros </w:t>
      </w:r>
      <w:r w:rsidR="008C4541" w:rsidRPr="00B160BB">
        <w:rPr>
          <w:rFonts w:ascii="Arial" w:eastAsia="Arial" w:hAnsi="Arial" w:cs="Arial"/>
          <w:i/>
          <w:iCs/>
          <w:sz w:val="20"/>
          <w:szCs w:val="20"/>
          <w:lang w:val="en-GB" w:bidi="es-ES"/>
        </w:rPr>
        <w:t xml:space="preserve">(indicate the amount for extraordinary direct costs in numbers), </w:t>
      </w:r>
      <w:r w:rsidR="008C4541" w:rsidRPr="00B160BB">
        <w:rPr>
          <w:rFonts w:ascii="Arial" w:eastAsia="Arial" w:hAnsi="Arial" w:cs="Arial"/>
          <w:sz w:val="20"/>
          <w:szCs w:val="20"/>
          <w:lang w:val="en-GB" w:bidi="es-ES"/>
        </w:rPr>
        <w:t>understanding as such, those expenses that would not have arisen if there were not participants in the clinical trial, such as analysis and additional added evaluations, a change in the duration of care of the participants, reimbursement of expenses for the participants, purchase of equipment or compensation for the participants.</w:t>
      </w:r>
      <w:r w:rsidR="008C4541" w:rsidRPr="00B160BB">
        <w:rPr>
          <w:rFonts w:ascii="Arial" w:eastAsia="Arial" w:hAnsi="Arial" w:cs="Arial"/>
          <w:i/>
          <w:iCs/>
          <w:sz w:val="20"/>
          <w:szCs w:val="20"/>
          <w:lang w:val="en-GB" w:bidi="es-ES"/>
        </w:rPr>
        <w:t xml:space="preserve"> </w:t>
      </w:r>
      <w:r w:rsidR="008C4541" w:rsidRPr="00B160BB">
        <w:rPr>
          <w:rFonts w:ascii="Arial" w:eastAsia="Arial" w:hAnsi="Arial" w:cs="Arial"/>
          <w:sz w:val="20"/>
          <w:szCs w:val="20"/>
          <w:lang w:val="en-GB" w:bidi="es-ES"/>
        </w:rPr>
        <w:t>Said amount will be reimbursed to the centre to compensate for the expenses incurred extraordinarily from conducting a clinical trial</w:t>
      </w:r>
      <w:r w:rsidR="008C4541" w:rsidRPr="00B160BB">
        <w:rPr>
          <w:rFonts w:ascii="Arial" w:hAnsi="Arial" w:cs="Arial"/>
          <w:sz w:val="20"/>
          <w:szCs w:val="20"/>
          <w:lang w:val="en-GB"/>
        </w:rPr>
        <w:t>.</w:t>
      </w:r>
    </w:p>
    <w:p w14:paraId="25404662" w14:textId="77777777" w:rsidR="008C4541" w:rsidRPr="00B160BB" w:rsidRDefault="008C4541" w:rsidP="00AE43DD">
      <w:pPr>
        <w:widowControl/>
        <w:tabs>
          <w:tab w:val="left" w:pos="284"/>
        </w:tabs>
        <w:adjustRightInd w:val="0"/>
        <w:spacing w:before="0" w:after="0" w:line="276" w:lineRule="auto"/>
        <w:ind w:left="284" w:hanging="284"/>
        <w:jc w:val="both"/>
        <w:rPr>
          <w:rFonts w:ascii="Arial" w:hAnsi="Arial" w:cs="Arial"/>
          <w:sz w:val="20"/>
          <w:szCs w:val="20"/>
          <w:lang w:val="en-GB"/>
        </w:rPr>
      </w:pPr>
    </w:p>
    <w:p w14:paraId="2DD8DF64" w14:textId="77777777" w:rsidR="008C4541" w:rsidRPr="00B160BB" w:rsidRDefault="008C4541" w:rsidP="00AE43DD">
      <w:pPr>
        <w:widowControl/>
        <w:tabs>
          <w:tab w:val="left" w:pos="284"/>
        </w:tabs>
        <w:adjustRightInd w:val="0"/>
        <w:spacing w:before="0" w:after="0" w:line="276" w:lineRule="auto"/>
        <w:ind w:left="284" w:hanging="284"/>
        <w:jc w:val="both"/>
        <w:rPr>
          <w:rFonts w:ascii="Arial" w:hAnsi="Arial" w:cs="Arial"/>
          <w:sz w:val="20"/>
          <w:szCs w:val="20"/>
          <w:lang w:val="en-GB"/>
        </w:rPr>
      </w:pPr>
      <w:r w:rsidRPr="00B160BB">
        <w:rPr>
          <w:rFonts w:ascii="Arial" w:hAnsi="Arial" w:cs="Arial"/>
          <w:sz w:val="20"/>
          <w:szCs w:val="20"/>
          <w:lang w:val="en-GB"/>
        </w:rPr>
        <w:tab/>
      </w:r>
      <w:proofErr w:type="gramStart"/>
      <w:r w:rsidRPr="00B160BB">
        <w:rPr>
          <w:rFonts w:ascii="Arial" w:eastAsia="Arial" w:hAnsi="Arial" w:cs="Arial"/>
          <w:sz w:val="20"/>
          <w:szCs w:val="20"/>
          <w:lang w:val="en-GB" w:bidi="es-ES"/>
        </w:rPr>
        <w:t>In the event that</w:t>
      </w:r>
      <w:proofErr w:type="gramEnd"/>
      <w:r w:rsidRPr="00B160BB">
        <w:rPr>
          <w:rFonts w:ascii="Arial" w:eastAsia="Arial" w:hAnsi="Arial" w:cs="Arial"/>
          <w:sz w:val="20"/>
          <w:szCs w:val="20"/>
          <w:lang w:val="en-GB" w:bidi="es-ES"/>
        </w:rPr>
        <w:t xml:space="preserve"> an expense is incurred and charged to these costs that was not originally estimated, they will be valued according to the prices established with the public prices of the healthcare services provided by dependent and private centres of the Andalusian public health system, published in the Official Gazette of the Regional Government of Andalusia</w:t>
      </w:r>
      <w:r w:rsidRPr="00B160BB">
        <w:rPr>
          <w:rFonts w:ascii="Arial" w:hAnsi="Arial" w:cs="Arial"/>
          <w:sz w:val="20"/>
          <w:szCs w:val="20"/>
          <w:lang w:val="en-GB"/>
        </w:rPr>
        <w:t>.</w:t>
      </w:r>
    </w:p>
    <w:p w14:paraId="73FED39F" w14:textId="77777777" w:rsidR="008C4541" w:rsidRPr="00B160BB" w:rsidRDefault="008C4541" w:rsidP="00AE43DD">
      <w:pPr>
        <w:widowControl/>
        <w:tabs>
          <w:tab w:val="left" w:pos="284"/>
        </w:tabs>
        <w:adjustRightInd w:val="0"/>
        <w:spacing w:before="0" w:after="0" w:line="276" w:lineRule="auto"/>
        <w:ind w:left="284" w:hanging="284"/>
        <w:jc w:val="both"/>
        <w:rPr>
          <w:rFonts w:ascii="Arial" w:hAnsi="Arial" w:cs="Arial"/>
          <w:sz w:val="20"/>
          <w:szCs w:val="20"/>
          <w:lang w:val="en-GB"/>
        </w:rPr>
      </w:pPr>
    </w:p>
    <w:p w14:paraId="120961DE" w14:textId="77777777" w:rsidR="008C4541" w:rsidRPr="00B160BB" w:rsidRDefault="008C4541" w:rsidP="00AE43DD">
      <w:pPr>
        <w:widowControl/>
        <w:tabs>
          <w:tab w:val="left" w:pos="284"/>
        </w:tabs>
        <w:adjustRightInd w:val="0"/>
        <w:spacing w:before="0" w:after="0" w:line="276" w:lineRule="auto"/>
        <w:ind w:left="284" w:hanging="284"/>
        <w:jc w:val="both"/>
        <w:rPr>
          <w:rFonts w:ascii="Arial" w:hAnsi="Arial" w:cs="Arial"/>
          <w:sz w:val="20"/>
          <w:szCs w:val="20"/>
          <w:lang w:val="en-GB"/>
        </w:rPr>
      </w:pPr>
      <w:r w:rsidRPr="00B160BB">
        <w:rPr>
          <w:rFonts w:ascii="Arial" w:hAnsi="Arial" w:cs="Arial"/>
          <w:sz w:val="20"/>
          <w:szCs w:val="20"/>
          <w:lang w:val="en-GB"/>
        </w:rPr>
        <w:lastRenderedPageBreak/>
        <w:tab/>
      </w:r>
      <w:r w:rsidRPr="00B160BB">
        <w:rPr>
          <w:rFonts w:ascii="Arial" w:eastAsia="Arial" w:hAnsi="Arial" w:cs="Arial"/>
          <w:sz w:val="20"/>
          <w:szCs w:val="20"/>
          <w:lang w:val="en-GB" w:bidi="es-ES"/>
        </w:rPr>
        <w:t>The sponsor will supply, or will pay as a concept of direct costs, in which case they will be included in the economic report, the healthcare material, apparatus, hardware and any other necessary elements for the administration of the medicinal products or the execution of the clinical trial and whose use is not contemplated within habitual clinical practice</w:t>
      </w:r>
      <w:r w:rsidRPr="00B160BB">
        <w:rPr>
          <w:rFonts w:ascii="Arial" w:hAnsi="Arial" w:cs="Arial"/>
          <w:sz w:val="20"/>
          <w:szCs w:val="20"/>
          <w:lang w:val="en-GB"/>
        </w:rPr>
        <w:t>.</w:t>
      </w:r>
    </w:p>
    <w:p w14:paraId="0CFC32BB" w14:textId="77777777" w:rsidR="008C4541" w:rsidRPr="00B160BB" w:rsidRDefault="008C4541" w:rsidP="00AE43DD">
      <w:pPr>
        <w:widowControl/>
        <w:tabs>
          <w:tab w:val="left" w:pos="284"/>
        </w:tabs>
        <w:adjustRightInd w:val="0"/>
        <w:spacing w:before="0" w:after="0" w:line="276" w:lineRule="auto"/>
        <w:ind w:left="284" w:hanging="284"/>
        <w:jc w:val="both"/>
        <w:rPr>
          <w:rFonts w:ascii="Arial" w:hAnsi="Arial" w:cs="Arial"/>
          <w:sz w:val="20"/>
          <w:szCs w:val="20"/>
          <w:lang w:val="en-GB"/>
        </w:rPr>
      </w:pPr>
    </w:p>
    <w:p w14:paraId="4232E26F" w14:textId="77777777" w:rsidR="008C4541" w:rsidRPr="00B160BB" w:rsidRDefault="008C4541" w:rsidP="00AE43DD">
      <w:pPr>
        <w:widowControl/>
        <w:tabs>
          <w:tab w:val="left" w:pos="284"/>
        </w:tabs>
        <w:adjustRightInd w:val="0"/>
        <w:spacing w:before="0" w:after="0" w:line="276" w:lineRule="auto"/>
        <w:ind w:left="284" w:hanging="284"/>
        <w:jc w:val="both"/>
        <w:rPr>
          <w:rFonts w:ascii="Arial" w:hAnsi="Arial" w:cs="Arial"/>
          <w:sz w:val="20"/>
          <w:szCs w:val="20"/>
          <w:lang w:val="en-GB"/>
        </w:rPr>
      </w:pPr>
      <w:r w:rsidRPr="00B160BB">
        <w:rPr>
          <w:rFonts w:ascii="Arial" w:hAnsi="Arial" w:cs="Arial"/>
          <w:sz w:val="20"/>
          <w:szCs w:val="20"/>
          <w:lang w:val="en-GB"/>
        </w:rPr>
        <w:tab/>
      </w:r>
      <w:r w:rsidRPr="00B160BB">
        <w:rPr>
          <w:rFonts w:ascii="Arial" w:eastAsia="Arial" w:hAnsi="Arial" w:cs="Arial"/>
          <w:sz w:val="20"/>
          <w:szCs w:val="20"/>
          <w:lang w:val="en-GB" w:bidi="es-ES"/>
        </w:rPr>
        <w:t>The reimbursement for expenses or compensations for the participants, where appropriate, will be completed after the corresponding supporting documents have been submitted to the responsible of the clinical trial</w:t>
      </w:r>
      <w:r w:rsidRPr="00B160BB">
        <w:rPr>
          <w:rFonts w:ascii="Arial" w:hAnsi="Arial" w:cs="Arial"/>
          <w:sz w:val="20"/>
          <w:szCs w:val="20"/>
          <w:lang w:val="en-GB"/>
        </w:rPr>
        <w:t>.</w:t>
      </w:r>
    </w:p>
    <w:p w14:paraId="3523BAB5" w14:textId="3525A680" w:rsidR="005C539B" w:rsidRPr="008C4541" w:rsidRDefault="005C539B" w:rsidP="00AE43DD">
      <w:pPr>
        <w:widowControl/>
        <w:tabs>
          <w:tab w:val="left" w:pos="284"/>
        </w:tabs>
        <w:adjustRightInd w:val="0"/>
        <w:spacing w:before="0" w:after="0" w:line="276" w:lineRule="auto"/>
        <w:ind w:left="284" w:hanging="284"/>
        <w:jc w:val="both"/>
        <w:rPr>
          <w:rFonts w:ascii="Arial" w:hAnsi="Arial" w:cs="Arial"/>
          <w:sz w:val="20"/>
          <w:szCs w:val="20"/>
          <w:lang w:val="en-GB"/>
        </w:rPr>
      </w:pPr>
    </w:p>
    <w:p w14:paraId="27C2C27A" w14:textId="77777777" w:rsidR="008C4541" w:rsidRPr="00B160BB" w:rsidRDefault="008C4541" w:rsidP="00AE43DD">
      <w:pPr>
        <w:widowControl/>
        <w:numPr>
          <w:ilvl w:val="0"/>
          <w:numId w:val="4"/>
        </w:numPr>
        <w:tabs>
          <w:tab w:val="clear" w:pos="720"/>
          <w:tab w:val="left" w:pos="284"/>
        </w:tabs>
        <w:adjustRightInd w:val="0"/>
        <w:spacing w:before="0" w:after="0" w:line="276" w:lineRule="auto"/>
        <w:ind w:left="284" w:hanging="284"/>
        <w:jc w:val="both"/>
        <w:rPr>
          <w:rFonts w:ascii="Arial" w:hAnsi="Arial" w:cs="Arial"/>
          <w:sz w:val="20"/>
          <w:szCs w:val="20"/>
          <w:lang w:val="en-GB"/>
        </w:rPr>
      </w:pPr>
      <w:r w:rsidRPr="00B160BB">
        <w:rPr>
          <w:rFonts w:ascii="Arial" w:eastAsia="Arial" w:hAnsi="Arial" w:cs="Arial"/>
          <w:sz w:val="20"/>
          <w:szCs w:val="20"/>
          <w:lang w:val="en-GB" w:bidi="es-ES"/>
        </w:rPr>
        <w:t>For</w:t>
      </w:r>
      <w:r w:rsidRPr="00B160BB">
        <w:rPr>
          <w:rFonts w:ascii="Arial" w:eastAsia="Arial" w:hAnsi="Arial" w:cs="Arial"/>
          <w:b/>
          <w:sz w:val="20"/>
          <w:szCs w:val="20"/>
          <w:lang w:val="en-GB" w:bidi="es-ES"/>
        </w:rPr>
        <w:t xml:space="preserve"> indirect costs</w:t>
      </w:r>
      <w:r w:rsidRPr="00B160BB">
        <w:rPr>
          <w:rFonts w:ascii="Arial" w:eastAsia="Arial" w:hAnsi="Arial" w:cs="Arial"/>
          <w:sz w:val="20"/>
          <w:szCs w:val="20"/>
          <w:lang w:val="en-GB" w:bidi="es-ES"/>
        </w:rPr>
        <w:t>, 30</w:t>
      </w:r>
      <w:r w:rsidRPr="00B160BB">
        <w:rPr>
          <w:rFonts w:ascii="Arial" w:eastAsia="Arial" w:hAnsi="Arial" w:cs="Arial"/>
          <w:b/>
          <w:bCs/>
          <w:sz w:val="20"/>
          <w:szCs w:val="20"/>
          <w:lang w:val="en-GB" w:bidi="es-ES"/>
        </w:rPr>
        <w:t xml:space="preserve">% </w:t>
      </w:r>
      <w:r w:rsidRPr="00B160BB">
        <w:rPr>
          <w:rFonts w:ascii="Arial" w:eastAsia="Arial" w:hAnsi="Arial" w:cs="Arial"/>
          <w:sz w:val="20"/>
          <w:szCs w:val="20"/>
          <w:lang w:val="en-GB" w:bidi="es-ES"/>
        </w:rPr>
        <w:t>of the budget established for each participant in the clinical trial, resulting from the application by the centre of the cost of the clinical trial</w:t>
      </w:r>
      <w:r w:rsidRPr="00B160BB">
        <w:rPr>
          <w:rFonts w:ascii="Arial" w:hAnsi="Arial" w:cs="Arial"/>
          <w:sz w:val="20"/>
          <w:szCs w:val="20"/>
          <w:lang w:val="en-GB"/>
        </w:rPr>
        <w:t xml:space="preserve">: </w:t>
      </w:r>
      <w:r w:rsidRPr="00B160BB">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Pr="00B160BB">
        <w:rPr>
          <w:rStyle w:val="HTMLMarkup"/>
          <w:rFonts w:ascii="Arial" w:hAnsi="Arial" w:cs="Arial"/>
          <w:noProof/>
          <w:vanish w:val="0"/>
          <w:color w:val="auto"/>
          <w:sz w:val="20"/>
          <w:szCs w:val="20"/>
          <w:lang w:val="pt-PT"/>
        </w:rPr>
        <w:instrText xml:space="preserve"> FORMTEXT </w:instrText>
      </w:r>
      <w:r w:rsidRPr="00B160BB">
        <w:rPr>
          <w:rStyle w:val="HTMLMarkup"/>
          <w:rFonts w:ascii="Arial" w:hAnsi="Arial" w:cs="Arial"/>
          <w:noProof/>
          <w:vanish w:val="0"/>
          <w:color w:val="auto"/>
          <w:sz w:val="20"/>
          <w:szCs w:val="20"/>
          <w:lang w:val="pt-PT"/>
        </w:rPr>
      </w:r>
      <w:r w:rsidRPr="00B160BB">
        <w:rPr>
          <w:rStyle w:val="HTMLMarkup"/>
          <w:rFonts w:ascii="Arial" w:hAnsi="Arial" w:cs="Arial"/>
          <w:noProof/>
          <w:vanish w:val="0"/>
          <w:color w:val="auto"/>
          <w:sz w:val="20"/>
          <w:szCs w:val="20"/>
          <w:lang w:val="pt-PT"/>
        </w:rPr>
        <w:fldChar w:fldCharType="separate"/>
      </w:r>
      <w:r w:rsidRPr="00B160BB">
        <w:rPr>
          <w:rStyle w:val="HTMLMarkup"/>
          <w:rFonts w:ascii="Arial" w:hAnsi="Arial" w:cs="Arial"/>
          <w:noProof/>
          <w:vanish w:val="0"/>
          <w:color w:val="auto"/>
          <w:sz w:val="20"/>
          <w:szCs w:val="20"/>
          <w:lang w:val="pt-PT"/>
        </w:rPr>
        <w:t> </w:t>
      </w:r>
      <w:r w:rsidRPr="00B160BB">
        <w:rPr>
          <w:rStyle w:val="HTMLMarkup"/>
          <w:rFonts w:ascii="Arial" w:hAnsi="Arial" w:cs="Arial"/>
          <w:noProof/>
          <w:vanish w:val="0"/>
          <w:color w:val="auto"/>
          <w:sz w:val="20"/>
          <w:szCs w:val="20"/>
          <w:lang w:val="pt-PT"/>
        </w:rPr>
        <w:t> </w:t>
      </w:r>
      <w:r w:rsidRPr="00B160BB">
        <w:rPr>
          <w:rStyle w:val="HTMLMarkup"/>
          <w:rFonts w:ascii="Arial" w:hAnsi="Arial" w:cs="Arial"/>
          <w:noProof/>
          <w:vanish w:val="0"/>
          <w:color w:val="auto"/>
          <w:sz w:val="20"/>
          <w:szCs w:val="20"/>
          <w:lang w:val="pt-PT"/>
        </w:rPr>
        <w:t> </w:t>
      </w:r>
      <w:r w:rsidRPr="00B160BB">
        <w:rPr>
          <w:rStyle w:val="HTMLMarkup"/>
          <w:rFonts w:ascii="Arial" w:hAnsi="Arial" w:cs="Arial"/>
          <w:noProof/>
          <w:vanish w:val="0"/>
          <w:color w:val="auto"/>
          <w:sz w:val="20"/>
          <w:szCs w:val="20"/>
          <w:lang w:val="pt-PT"/>
        </w:rPr>
        <w:t> </w:t>
      </w:r>
      <w:r w:rsidRPr="00B160BB">
        <w:rPr>
          <w:rStyle w:val="HTMLMarkup"/>
          <w:rFonts w:ascii="Arial" w:hAnsi="Arial" w:cs="Arial"/>
          <w:noProof/>
          <w:vanish w:val="0"/>
          <w:color w:val="auto"/>
          <w:sz w:val="20"/>
          <w:szCs w:val="20"/>
          <w:lang w:val="pt-PT"/>
        </w:rPr>
        <w:t> </w:t>
      </w:r>
      <w:r w:rsidRPr="00B160BB">
        <w:rPr>
          <w:rStyle w:val="HTMLMarkup"/>
          <w:rFonts w:ascii="Arial" w:hAnsi="Arial" w:cs="Arial"/>
          <w:noProof/>
          <w:vanish w:val="0"/>
          <w:color w:val="auto"/>
          <w:sz w:val="20"/>
          <w:szCs w:val="20"/>
          <w:lang w:val="pt-PT"/>
        </w:rPr>
        <w:fldChar w:fldCharType="end"/>
      </w:r>
      <w:r w:rsidRPr="00B160BB">
        <w:rPr>
          <w:rStyle w:val="HTMLMarkup"/>
          <w:rFonts w:ascii="Arial" w:hAnsi="Arial" w:cs="Arial"/>
          <w:noProof/>
          <w:vanish w:val="0"/>
          <w:color w:val="auto"/>
          <w:sz w:val="20"/>
          <w:szCs w:val="20"/>
          <w:lang w:val="pt-PT"/>
        </w:rPr>
        <w:t xml:space="preserve"> </w:t>
      </w:r>
      <w:r w:rsidRPr="00B160BB">
        <w:rPr>
          <w:rFonts w:ascii="Arial" w:eastAsia="Arial" w:hAnsi="Arial" w:cs="Arial"/>
          <w:sz w:val="20"/>
          <w:szCs w:val="20"/>
          <w:lang w:val="en-GB" w:bidi="es-ES"/>
        </w:rPr>
        <w:t xml:space="preserve">euros for each participant </w:t>
      </w:r>
      <w:r w:rsidRPr="00B160BB">
        <w:rPr>
          <w:rFonts w:ascii="Arial" w:eastAsia="Arial" w:hAnsi="Arial" w:cs="Arial"/>
          <w:i/>
          <w:iCs/>
          <w:sz w:val="20"/>
          <w:szCs w:val="20"/>
          <w:lang w:val="en-GB" w:bidi="es-ES"/>
        </w:rPr>
        <w:t xml:space="preserve">(indicate the amount as a concept of indirect costs for each participant in numbers) </w:t>
      </w:r>
      <w:r w:rsidRPr="00B160BB">
        <w:rPr>
          <w:rFonts w:ascii="Arial" w:eastAsia="Arial" w:hAnsi="Arial" w:cs="Arial"/>
          <w:sz w:val="20"/>
          <w:szCs w:val="20"/>
          <w:lang w:val="en-GB" w:bidi="es-ES"/>
        </w:rPr>
        <w:t>which supposes a total cost of</w:t>
      </w:r>
      <w:r w:rsidRPr="00B160BB">
        <w:rPr>
          <w:rFonts w:ascii="Arial" w:hAnsi="Arial" w:cs="Arial"/>
          <w:sz w:val="20"/>
          <w:szCs w:val="20"/>
          <w:lang w:val="en-GB"/>
        </w:rPr>
        <w:t xml:space="preserve"> </w:t>
      </w:r>
      <w:r w:rsidRPr="00B160BB">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Pr="00B160BB">
        <w:rPr>
          <w:rStyle w:val="HTMLMarkup"/>
          <w:rFonts w:ascii="Arial" w:hAnsi="Arial" w:cs="Arial"/>
          <w:noProof/>
          <w:vanish w:val="0"/>
          <w:color w:val="auto"/>
          <w:sz w:val="20"/>
          <w:szCs w:val="20"/>
          <w:lang w:val="pt-PT"/>
        </w:rPr>
        <w:instrText xml:space="preserve"> FORMTEXT </w:instrText>
      </w:r>
      <w:r w:rsidRPr="00B160BB">
        <w:rPr>
          <w:rStyle w:val="HTMLMarkup"/>
          <w:rFonts w:ascii="Arial" w:hAnsi="Arial" w:cs="Arial"/>
          <w:noProof/>
          <w:vanish w:val="0"/>
          <w:color w:val="auto"/>
          <w:sz w:val="20"/>
          <w:szCs w:val="20"/>
          <w:lang w:val="pt-PT"/>
        </w:rPr>
      </w:r>
      <w:r w:rsidRPr="00B160BB">
        <w:rPr>
          <w:rStyle w:val="HTMLMarkup"/>
          <w:rFonts w:ascii="Arial" w:hAnsi="Arial" w:cs="Arial"/>
          <w:noProof/>
          <w:vanish w:val="0"/>
          <w:color w:val="auto"/>
          <w:sz w:val="20"/>
          <w:szCs w:val="20"/>
          <w:lang w:val="pt-PT"/>
        </w:rPr>
        <w:fldChar w:fldCharType="separate"/>
      </w:r>
      <w:r w:rsidRPr="00B160BB">
        <w:rPr>
          <w:rStyle w:val="HTMLMarkup"/>
          <w:rFonts w:ascii="Arial" w:hAnsi="Arial" w:cs="Arial"/>
          <w:noProof/>
          <w:vanish w:val="0"/>
          <w:color w:val="auto"/>
          <w:sz w:val="20"/>
          <w:szCs w:val="20"/>
          <w:lang w:val="pt-PT"/>
        </w:rPr>
        <w:t> </w:t>
      </w:r>
      <w:r w:rsidRPr="00B160BB">
        <w:rPr>
          <w:rStyle w:val="HTMLMarkup"/>
          <w:rFonts w:ascii="Arial" w:hAnsi="Arial" w:cs="Arial"/>
          <w:noProof/>
          <w:vanish w:val="0"/>
          <w:color w:val="auto"/>
          <w:sz w:val="20"/>
          <w:szCs w:val="20"/>
          <w:lang w:val="pt-PT"/>
        </w:rPr>
        <w:t> </w:t>
      </w:r>
      <w:r w:rsidRPr="00B160BB">
        <w:rPr>
          <w:rStyle w:val="HTMLMarkup"/>
          <w:rFonts w:ascii="Arial" w:hAnsi="Arial" w:cs="Arial"/>
          <w:noProof/>
          <w:vanish w:val="0"/>
          <w:color w:val="auto"/>
          <w:sz w:val="20"/>
          <w:szCs w:val="20"/>
          <w:lang w:val="pt-PT"/>
        </w:rPr>
        <w:t> </w:t>
      </w:r>
      <w:r w:rsidRPr="00B160BB">
        <w:rPr>
          <w:rStyle w:val="HTMLMarkup"/>
          <w:rFonts w:ascii="Arial" w:hAnsi="Arial" w:cs="Arial"/>
          <w:noProof/>
          <w:vanish w:val="0"/>
          <w:color w:val="auto"/>
          <w:sz w:val="20"/>
          <w:szCs w:val="20"/>
          <w:lang w:val="pt-PT"/>
        </w:rPr>
        <w:t> </w:t>
      </w:r>
      <w:r w:rsidRPr="00B160BB">
        <w:rPr>
          <w:rStyle w:val="HTMLMarkup"/>
          <w:rFonts w:ascii="Arial" w:hAnsi="Arial" w:cs="Arial"/>
          <w:noProof/>
          <w:vanish w:val="0"/>
          <w:color w:val="auto"/>
          <w:sz w:val="20"/>
          <w:szCs w:val="20"/>
          <w:lang w:val="pt-PT"/>
        </w:rPr>
        <w:t> </w:t>
      </w:r>
      <w:r w:rsidRPr="00B160BB">
        <w:rPr>
          <w:rStyle w:val="HTMLMarkup"/>
          <w:rFonts w:ascii="Arial" w:hAnsi="Arial" w:cs="Arial"/>
          <w:noProof/>
          <w:vanish w:val="0"/>
          <w:color w:val="auto"/>
          <w:sz w:val="20"/>
          <w:szCs w:val="20"/>
          <w:lang w:val="pt-PT"/>
        </w:rPr>
        <w:fldChar w:fldCharType="end"/>
      </w:r>
      <w:r w:rsidRPr="00B160BB">
        <w:rPr>
          <w:rStyle w:val="HTMLMarkup"/>
          <w:rFonts w:ascii="Arial" w:hAnsi="Arial" w:cs="Arial"/>
          <w:noProof/>
          <w:vanish w:val="0"/>
          <w:color w:val="auto"/>
          <w:sz w:val="20"/>
          <w:szCs w:val="20"/>
          <w:lang w:val="pt-PT"/>
        </w:rPr>
        <w:t xml:space="preserve"> </w:t>
      </w:r>
      <w:r w:rsidRPr="00B160BB">
        <w:rPr>
          <w:rFonts w:ascii="Arial" w:eastAsia="Arial" w:hAnsi="Arial" w:cs="Arial"/>
          <w:sz w:val="20"/>
          <w:szCs w:val="20"/>
          <w:lang w:val="en-GB" w:bidi="es-ES"/>
        </w:rPr>
        <w:t xml:space="preserve">euros </w:t>
      </w:r>
      <w:r w:rsidRPr="00B160BB">
        <w:rPr>
          <w:rFonts w:ascii="Arial" w:eastAsia="Arial" w:hAnsi="Arial" w:cs="Arial"/>
          <w:i/>
          <w:iCs/>
          <w:sz w:val="20"/>
          <w:szCs w:val="20"/>
          <w:lang w:val="en-GB" w:bidi="es-ES"/>
        </w:rPr>
        <w:t>(indicate the total for the concept of indirect costs in numbers)</w:t>
      </w:r>
      <w:r w:rsidRPr="00B160BB">
        <w:rPr>
          <w:rFonts w:ascii="Arial" w:eastAsia="Arial" w:hAnsi="Arial" w:cs="Arial"/>
          <w:sz w:val="20"/>
          <w:szCs w:val="20"/>
          <w:lang w:val="en-GB" w:bidi="es-ES"/>
        </w:rPr>
        <w:t>, corresponding to the totality of the participants that are estimated to be included in the study. The resulting amount will be used for supporting activities for research, development and innovation of the centre, preferably supporting clinical investigations</w:t>
      </w:r>
      <w:r w:rsidRPr="00B160BB">
        <w:rPr>
          <w:rFonts w:ascii="Arial" w:hAnsi="Arial" w:cs="Arial"/>
          <w:sz w:val="20"/>
          <w:szCs w:val="20"/>
          <w:lang w:val="en-GB"/>
        </w:rPr>
        <w:t>.</w:t>
      </w:r>
    </w:p>
    <w:p w14:paraId="484B88E3" w14:textId="77777777" w:rsidR="00960026" w:rsidRPr="008C4541" w:rsidRDefault="00960026" w:rsidP="00AE43DD">
      <w:pPr>
        <w:widowControl/>
        <w:tabs>
          <w:tab w:val="left" w:pos="284"/>
        </w:tabs>
        <w:adjustRightInd w:val="0"/>
        <w:spacing w:before="0" w:after="0" w:line="276" w:lineRule="auto"/>
        <w:ind w:left="284" w:hanging="284"/>
        <w:jc w:val="both"/>
        <w:rPr>
          <w:rFonts w:ascii="Arial" w:hAnsi="Arial" w:cs="Arial"/>
          <w:sz w:val="20"/>
          <w:szCs w:val="20"/>
          <w:lang w:val="en-GB"/>
        </w:rPr>
      </w:pPr>
    </w:p>
    <w:p w14:paraId="14CF5A8A" w14:textId="7FDB1455" w:rsidR="000E4D83" w:rsidRPr="008C4541" w:rsidRDefault="00960026" w:rsidP="00AE43DD">
      <w:pPr>
        <w:widowControl/>
        <w:tabs>
          <w:tab w:val="left" w:pos="284"/>
        </w:tabs>
        <w:adjustRightInd w:val="0"/>
        <w:spacing w:before="0" w:after="0" w:line="276" w:lineRule="auto"/>
        <w:ind w:left="284" w:hanging="284"/>
        <w:jc w:val="both"/>
        <w:rPr>
          <w:rFonts w:ascii="Arial" w:hAnsi="Arial" w:cs="Arial"/>
          <w:sz w:val="20"/>
          <w:szCs w:val="20"/>
          <w:lang w:val="en-GB"/>
        </w:rPr>
      </w:pPr>
      <w:r w:rsidRPr="008C4541">
        <w:rPr>
          <w:rFonts w:ascii="Arial" w:hAnsi="Arial" w:cs="Arial"/>
          <w:sz w:val="20"/>
          <w:szCs w:val="20"/>
          <w:lang w:val="en-GB"/>
        </w:rPr>
        <w:t>4.</w:t>
      </w:r>
      <w:r w:rsidRPr="008C4541">
        <w:rPr>
          <w:rFonts w:ascii="Arial" w:hAnsi="Arial" w:cs="Arial"/>
          <w:sz w:val="20"/>
          <w:szCs w:val="20"/>
          <w:lang w:val="en-GB"/>
        </w:rPr>
        <w:tab/>
      </w:r>
      <w:r w:rsidR="008C4541" w:rsidRPr="00B160BB">
        <w:rPr>
          <w:rFonts w:ascii="Arial" w:eastAsia="Arial" w:hAnsi="Arial" w:cs="Arial"/>
          <w:sz w:val="20"/>
          <w:szCs w:val="20"/>
          <w:lang w:val="en-GB" w:bidi="es-ES"/>
        </w:rPr>
        <w:t xml:space="preserve">As </w:t>
      </w:r>
      <w:r w:rsidR="008C4541" w:rsidRPr="00B160BB">
        <w:rPr>
          <w:rFonts w:ascii="Arial" w:eastAsia="Arial" w:hAnsi="Arial" w:cs="Arial"/>
          <w:b/>
          <w:bCs/>
          <w:sz w:val="20"/>
          <w:szCs w:val="20"/>
          <w:lang w:val="en-GB" w:bidi="es-ES"/>
        </w:rPr>
        <w:t>compensation for the investigative team</w:t>
      </w:r>
      <w:r w:rsidR="008C4541" w:rsidRPr="00B160BB">
        <w:rPr>
          <w:rFonts w:ascii="Arial" w:eastAsia="Arial" w:hAnsi="Arial" w:cs="Arial"/>
          <w:sz w:val="20"/>
          <w:szCs w:val="20"/>
          <w:lang w:val="en-GB" w:bidi="es-ES"/>
        </w:rPr>
        <w:t xml:space="preserve"> (principal investigators and collaborators that feature in the protocol of the clinical investigation), 35% of the budget calculated for each participant</w:t>
      </w:r>
      <w:r w:rsidR="008C4541" w:rsidRPr="00B160BB">
        <w:rPr>
          <w:rFonts w:ascii="Arial" w:hAnsi="Arial" w:cs="Arial"/>
          <w:sz w:val="20"/>
          <w:szCs w:val="20"/>
          <w:lang w:val="en-GB"/>
        </w:rPr>
        <w:t xml:space="preserve">, </w:t>
      </w:r>
      <w:r w:rsidR="008C4541" w:rsidRPr="00B160BB">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008C4541" w:rsidRPr="00B160BB">
        <w:rPr>
          <w:rStyle w:val="HTMLMarkup"/>
          <w:rFonts w:ascii="Arial" w:hAnsi="Arial" w:cs="Arial"/>
          <w:noProof/>
          <w:vanish w:val="0"/>
          <w:color w:val="auto"/>
          <w:sz w:val="20"/>
          <w:szCs w:val="20"/>
          <w:lang w:val="pt-PT"/>
        </w:rPr>
        <w:instrText xml:space="preserve"> FORMTEXT </w:instrText>
      </w:r>
      <w:r w:rsidR="008C4541" w:rsidRPr="00B160BB">
        <w:rPr>
          <w:rStyle w:val="HTMLMarkup"/>
          <w:rFonts w:ascii="Arial" w:hAnsi="Arial" w:cs="Arial"/>
          <w:noProof/>
          <w:vanish w:val="0"/>
          <w:color w:val="auto"/>
          <w:sz w:val="20"/>
          <w:szCs w:val="20"/>
          <w:lang w:val="pt-PT"/>
        </w:rPr>
      </w:r>
      <w:r w:rsidR="008C4541" w:rsidRPr="00B160BB">
        <w:rPr>
          <w:rStyle w:val="HTMLMarkup"/>
          <w:rFonts w:ascii="Arial" w:hAnsi="Arial" w:cs="Arial"/>
          <w:noProof/>
          <w:vanish w:val="0"/>
          <w:color w:val="auto"/>
          <w:sz w:val="20"/>
          <w:szCs w:val="20"/>
          <w:lang w:val="pt-PT"/>
        </w:rPr>
        <w:fldChar w:fldCharType="separate"/>
      </w:r>
      <w:r w:rsidR="008C4541" w:rsidRPr="00B160BB">
        <w:rPr>
          <w:rStyle w:val="HTMLMarkup"/>
          <w:rFonts w:ascii="Arial" w:hAnsi="Arial" w:cs="Arial"/>
          <w:noProof/>
          <w:vanish w:val="0"/>
          <w:color w:val="auto"/>
          <w:sz w:val="20"/>
          <w:szCs w:val="20"/>
          <w:lang w:val="pt-PT"/>
        </w:rPr>
        <w:t> </w:t>
      </w:r>
      <w:r w:rsidR="008C4541" w:rsidRPr="00B160BB">
        <w:rPr>
          <w:rStyle w:val="HTMLMarkup"/>
          <w:rFonts w:ascii="Arial" w:hAnsi="Arial" w:cs="Arial"/>
          <w:noProof/>
          <w:vanish w:val="0"/>
          <w:color w:val="auto"/>
          <w:sz w:val="20"/>
          <w:szCs w:val="20"/>
          <w:lang w:val="pt-PT"/>
        </w:rPr>
        <w:t> </w:t>
      </w:r>
      <w:r w:rsidR="008C4541" w:rsidRPr="00B160BB">
        <w:rPr>
          <w:rStyle w:val="HTMLMarkup"/>
          <w:rFonts w:ascii="Arial" w:hAnsi="Arial" w:cs="Arial"/>
          <w:noProof/>
          <w:vanish w:val="0"/>
          <w:color w:val="auto"/>
          <w:sz w:val="20"/>
          <w:szCs w:val="20"/>
          <w:lang w:val="pt-PT"/>
        </w:rPr>
        <w:t> </w:t>
      </w:r>
      <w:r w:rsidR="008C4541" w:rsidRPr="00B160BB">
        <w:rPr>
          <w:rStyle w:val="HTMLMarkup"/>
          <w:rFonts w:ascii="Arial" w:hAnsi="Arial" w:cs="Arial"/>
          <w:noProof/>
          <w:vanish w:val="0"/>
          <w:color w:val="auto"/>
          <w:sz w:val="20"/>
          <w:szCs w:val="20"/>
          <w:lang w:val="pt-PT"/>
        </w:rPr>
        <w:t> </w:t>
      </w:r>
      <w:r w:rsidR="008C4541" w:rsidRPr="00B160BB">
        <w:rPr>
          <w:rStyle w:val="HTMLMarkup"/>
          <w:rFonts w:ascii="Arial" w:hAnsi="Arial" w:cs="Arial"/>
          <w:noProof/>
          <w:vanish w:val="0"/>
          <w:color w:val="auto"/>
          <w:sz w:val="20"/>
          <w:szCs w:val="20"/>
          <w:lang w:val="pt-PT"/>
        </w:rPr>
        <w:t> </w:t>
      </w:r>
      <w:r w:rsidR="008C4541" w:rsidRPr="00B160BB">
        <w:rPr>
          <w:rStyle w:val="HTMLMarkup"/>
          <w:rFonts w:ascii="Arial" w:hAnsi="Arial" w:cs="Arial"/>
          <w:noProof/>
          <w:vanish w:val="0"/>
          <w:color w:val="auto"/>
          <w:sz w:val="20"/>
          <w:szCs w:val="20"/>
          <w:lang w:val="pt-PT"/>
        </w:rPr>
        <w:fldChar w:fldCharType="end"/>
      </w:r>
      <w:r w:rsidR="008C4541" w:rsidRPr="00B160BB">
        <w:rPr>
          <w:rStyle w:val="HTMLMarkup"/>
          <w:rFonts w:ascii="Arial" w:hAnsi="Arial" w:cs="Arial"/>
          <w:noProof/>
          <w:vanish w:val="0"/>
          <w:color w:val="auto"/>
          <w:sz w:val="20"/>
          <w:szCs w:val="20"/>
          <w:lang w:val="pt-PT"/>
        </w:rPr>
        <w:t xml:space="preserve"> </w:t>
      </w:r>
      <w:r w:rsidR="008C4541" w:rsidRPr="00B160BB">
        <w:rPr>
          <w:rFonts w:ascii="Arial" w:eastAsia="Arial" w:hAnsi="Arial" w:cs="Arial"/>
          <w:sz w:val="20"/>
          <w:szCs w:val="20"/>
          <w:lang w:val="en-GB" w:bidi="es-ES"/>
        </w:rPr>
        <w:t xml:space="preserve">euros for each assessable participant recruited that completes the clinical investigation according to the protocol </w:t>
      </w:r>
      <w:r w:rsidR="008C4541" w:rsidRPr="00B160BB">
        <w:rPr>
          <w:rFonts w:ascii="Arial" w:eastAsia="Arial" w:hAnsi="Arial" w:cs="Arial"/>
          <w:i/>
          <w:iCs/>
          <w:sz w:val="20"/>
          <w:szCs w:val="20"/>
          <w:lang w:val="en-GB" w:bidi="es-ES"/>
        </w:rPr>
        <w:t>(indicate the amount as a concept for compensation to the investigative team for each participant in numbers)</w:t>
      </w:r>
      <w:r w:rsidR="008C4541" w:rsidRPr="00B160BB">
        <w:rPr>
          <w:rFonts w:ascii="Arial" w:eastAsia="Arial" w:hAnsi="Arial" w:cs="Arial"/>
          <w:sz w:val="20"/>
          <w:szCs w:val="20"/>
          <w:lang w:val="en-GB" w:bidi="es-ES"/>
        </w:rPr>
        <w:t>, which supposes a total of</w:t>
      </w:r>
      <w:r w:rsidR="008C4541" w:rsidRPr="00B160BB">
        <w:rPr>
          <w:rFonts w:ascii="Arial" w:hAnsi="Arial" w:cs="Arial"/>
          <w:sz w:val="20"/>
          <w:szCs w:val="20"/>
          <w:lang w:val="en-GB"/>
        </w:rPr>
        <w:t xml:space="preserve"> </w:t>
      </w:r>
      <w:r w:rsidR="008C4541" w:rsidRPr="00B160BB">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008C4541" w:rsidRPr="00B160BB">
        <w:rPr>
          <w:rStyle w:val="HTMLMarkup"/>
          <w:rFonts w:ascii="Arial" w:hAnsi="Arial" w:cs="Arial"/>
          <w:noProof/>
          <w:vanish w:val="0"/>
          <w:color w:val="auto"/>
          <w:sz w:val="20"/>
          <w:szCs w:val="20"/>
          <w:lang w:val="pt-PT"/>
        </w:rPr>
        <w:instrText xml:space="preserve"> FORMTEXT </w:instrText>
      </w:r>
      <w:r w:rsidR="008C4541" w:rsidRPr="00B160BB">
        <w:rPr>
          <w:rStyle w:val="HTMLMarkup"/>
          <w:rFonts w:ascii="Arial" w:hAnsi="Arial" w:cs="Arial"/>
          <w:noProof/>
          <w:vanish w:val="0"/>
          <w:color w:val="auto"/>
          <w:sz w:val="20"/>
          <w:szCs w:val="20"/>
          <w:lang w:val="pt-PT"/>
        </w:rPr>
      </w:r>
      <w:r w:rsidR="008C4541" w:rsidRPr="00B160BB">
        <w:rPr>
          <w:rStyle w:val="HTMLMarkup"/>
          <w:rFonts w:ascii="Arial" w:hAnsi="Arial" w:cs="Arial"/>
          <w:noProof/>
          <w:vanish w:val="0"/>
          <w:color w:val="auto"/>
          <w:sz w:val="20"/>
          <w:szCs w:val="20"/>
          <w:lang w:val="pt-PT"/>
        </w:rPr>
        <w:fldChar w:fldCharType="separate"/>
      </w:r>
      <w:r w:rsidR="008C4541" w:rsidRPr="00B160BB">
        <w:rPr>
          <w:rStyle w:val="HTMLMarkup"/>
          <w:rFonts w:ascii="Arial" w:hAnsi="Arial" w:cs="Arial"/>
          <w:noProof/>
          <w:vanish w:val="0"/>
          <w:color w:val="auto"/>
          <w:sz w:val="20"/>
          <w:szCs w:val="20"/>
          <w:lang w:val="pt-PT"/>
        </w:rPr>
        <w:t> </w:t>
      </w:r>
      <w:r w:rsidR="008C4541" w:rsidRPr="00B160BB">
        <w:rPr>
          <w:rStyle w:val="HTMLMarkup"/>
          <w:rFonts w:ascii="Arial" w:hAnsi="Arial" w:cs="Arial"/>
          <w:noProof/>
          <w:vanish w:val="0"/>
          <w:color w:val="auto"/>
          <w:sz w:val="20"/>
          <w:szCs w:val="20"/>
          <w:lang w:val="pt-PT"/>
        </w:rPr>
        <w:t> </w:t>
      </w:r>
      <w:r w:rsidR="008C4541" w:rsidRPr="00B160BB">
        <w:rPr>
          <w:rStyle w:val="HTMLMarkup"/>
          <w:rFonts w:ascii="Arial" w:hAnsi="Arial" w:cs="Arial"/>
          <w:noProof/>
          <w:vanish w:val="0"/>
          <w:color w:val="auto"/>
          <w:sz w:val="20"/>
          <w:szCs w:val="20"/>
          <w:lang w:val="pt-PT"/>
        </w:rPr>
        <w:t> </w:t>
      </w:r>
      <w:r w:rsidR="008C4541" w:rsidRPr="00B160BB">
        <w:rPr>
          <w:rStyle w:val="HTMLMarkup"/>
          <w:rFonts w:ascii="Arial" w:hAnsi="Arial" w:cs="Arial"/>
          <w:noProof/>
          <w:vanish w:val="0"/>
          <w:color w:val="auto"/>
          <w:sz w:val="20"/>
          <w:szCs w:val="20"/>
          <w:lang w:val="pt-PT"/>
        </w:rPr>
        <w:t> </w:t>
      </w:r>
      <w:r w:rsidR="008C4541" w:rsidRPr="00B160BB">
        <w:rPr>
          <w:rStyle w:val="HTMLMarkup"/>
          <w:rFonts w:ascii="Arial" w:hAnsi="Arial" w:cs="Arial"/>
          <w:noProof/>
          <w:vanish w:val="0"/>
          <w:color w:val="auto"/>
          <w:sz w:val="20"/>
          <w:szCs w:val="20"/>
          <w:lang w:val="pt-PT"/>
        </w:rPr>
        <w:t> </w:t>
      </w:r>
      <w:r w:rsidR="008C4541" w:rsidRPr="00B160BB">
        <w:rPr>
          <w:rStyle w:val="HTMLMarkup"/>
          <w:rFonts w:ascii="Arial" w:hAnsi="Arial" w:cs="Arial"/>
          <w:noProof/>
          <w:vanish w:val="0"/>
          <w:color w:val="auto"/>
          <w:sz w:val="20"/>
          <w:szCs w:val="20"/>
          <w:lang w:val="pt-PT"/>
        </w:rPr>
        <w:fldChar w:fldCharType="end"/>
      </w:r>
      <w:r w:rsidR="008C4541" w:rsidRPr="00B160BB">
        <w:rPr>
          <w:rStyle w:val="HTMLMarkup"/>
          <w:rFonts w:ascii="Arial" w:hAnsi="Arial" w:cs="Arial"/>
          <w:noProof/>
          <w:vanish w:val="0"/>
          <w:color w:val="auto"/>
          <w:sz w:val="20"/>
          <w:szCs w:val="20"/>
          <w:lang w:val="pt-PT"/>
        </w:rPr>
        <w:t xml:space="preserve"> </w:t>
      </w:r>
      <w:r w:rsidR="008C4541" w:rsidRPr="00B160BB">
        <w:rPr>
          <w:rFonts w:ascii="Arial" w:eastAsia="Arial" w:hAnsi="Arial" w:cs="Arial"/>
          <w:sz w:val="20"/>
          <w:szCs w:val="20"/>
          <w:lang w:val="en-GB" w:bidi="es-ES"/>
        </w:rPr>
        <w:t xml:space="preserve">euros </w:t>
      </w:r>
      <w:r w:rsidR="008C4541" w:rsidRPr="00B160BB">
        <w:rPr>
          <w:rFonts w:ascii="Arial" w:eastAsia="Arial" w:hAnsi="Arial" w:cs="Arial"/>
          <w:i/>
          <w:iCs/>
          <w:sz w:val="20"/>
          <w:szCs w:val="20"/>
          <w:lang w:val="en-GB" w:bidi="es-ES"/>
        </w:rPr>
        <w:t>(indicate the total for the concept of compensation in numbers)</w:t>
      </w:r>
      <w:r w:rsidR="008C4541" w:rsidRPr="00B160BB">
        <w:rPr>
          <w:rFonts w:ascii="Arial" w:eastAsia="Arial" w:hAnsi="Arial" w:cs="Arial"/>
          <w:sz w:val="20"/>
          <w:szCs w:val="20"/>
          <w:lang w:val="en-GB" w:bidi="es-ES"/>
        </w:rPr>
        <w:t>, corresponding to the totality of the participants that are estimated to be included in the clinical trial. The compensation corresponding to the participants that do not complete the clinical trial is detailed in the economic report annexed to this contract.</w:t>
      </w:r>
    </w:p>
    <w:p w14:paraId="71D10D16" w14:textId="77777777" w:rsidR="00712DA7" w:rsidRPr="008C4541" w:rsidRDefault="00712DA7" w:rsidP="00AE43DD">
      <w:pPr>
        <w:widowControl/>
        <w:tabs>
          <w:tab w:val="left" w:pos="284"/>
        </w:tabs>
        <w:adjustRightInd w:val="0"/>
        <w:spacing w:before="30" w:after="0" w:line="276" w:lineRule="auto"/>
        <w:ind w:left="284" w:right="14" w:hanging="284"/>
        <w:jc w:val="both"/>
        <w:rPr>
          <w:rFonts w:ascii="Arial" w:hAnsi="Arial" w:cs="Arial"/>
          <w:sz w:val="20"/>
          <w:szCs w:val="20"/>
          <w:lang w:val="en-GB"/>
        </w:rPr>
      </w:pPr>
    </w:p>
    <w:p w14:paraId="7BF00497" w14:textId="246FDB31" w:rsidR="00960026" w:rsidRPr="00A8766D" w:rsidRDefault="00EB2600" w:rsidP="00AE43DD">
      <w:pPr>
        <w:widowControl/>
        <w:tabs>
          <w:tab w:val="left" w:pos="284"/>
        </w:tabs>
        <w:adjustRightInd w:val="0"/>
        <w:spacing w:before="30" w:after="0" w:line="276" w:lineRule="auto"/>
        <w:ind w:left="284" w:right="14" w:hanging="284"/>
        <w:jc w:val="both"/>
        <w:rPr>
          <w:rStyle w:val="HTMLMarkup"/>
          <w:rFonts w:ascii="Arial" w:hAnsi="Arial" w:cs="Arial"/>
          <w:noProof/>
          <w:vanish w:val="0"/>
          <w:color w:val="auto"/>
          <w:sz w:val="20"/>
          <w:szCs w:val="20"/>
          <w:lang w:val="pt-PT"/>
        </w:rPr>
      </w:pPr>
      <w:r w:rsidRPr="008C4541">
        <w:rPr>
          <w:rFonts w:ascii="Arial" w:hAnsi="Arial" w:cs="Arial"/>
          <w:sz w:val="20"/>
          <w:szCs w:val="20"/>
          <w:lang w:val="en-GB"/>
        </w:rPr>
        <w:t xml:space="preserve">5. </w:t>
      </w:r>
      <w:r w:rsidR="008C4541">
        <w:rPr>
          <w:rFonts w:ascii="Arial" w:hAnsi="Arial" w:cs="Arial"/>
          <w:sz w:val="20"/>
          <w:szCs w:val="20"/>
          <w:lang w:val="en-GB"/>
        </w:rPr>
        <w:t xml:space="preserve"> </w:t>
      </w:r>
      <w:r w:rsidR="008C4541" w:rsidRPr="00B160BB">
        <w:rPr>
          <w:rFonts w:ascii="Arial" w:eastAsia="Arial" w:hAnsi="Arial" w:cs="Arial"/>
          <w:sz w:val="20"/>
          <w:szCs w:val="20"/>
          <w:lang w:val="en-GB" w:bidi="es-ES"/>
        </w:rPr>
        <w:t xml:space="preserve">For the </w:t>
      </w:r>
      <w:r w:rsidR="008C4541" w:rsidRPr="00B160BB">
        <w:rPr>
          <w:rFonts w:ascii="Arial" w:eastAsia="Arial" w:hAnsi="Arial" w:cs="Arial"/>
          <w:b/>
          <w:bCs/>
          <w:sz w:val="20"/>
          <w:szCs w:val="20"/>
          <w:lang w:val="en-GB" w:bidi="es-ES"/>
        </w:rPr>
        <w:t xml:space="preserve">promotion of the research, development and innovation </w:t>
      </w:r>
      <w:r w:rsidR="008C4541" w:rsidRPr="00B160BB">
        <w:rPr>
          <w:rFonts w:ascii="Arial" w:eastAsia="Arial" w:hAnsi="Arial" w:cs="Arial"/>
          <w:sz w:val="20"/>
          <w:szCs w:val="20"/>
          <w:lang w:val="en-GB" w:bidi="es-ES"/>
        </w:rPr>
        <w:t>(this will be applied according to the objectives established within the contract program or in the corresponding management agreements of the clinical management units and will be orientated to the promotion of the research, development and innovation of the clinical management units or services in which the investigators conduct the clinical trial), 35% of the budget calculated for each participant</w:t>
      </w:r>
      <w:r w:rsidR="008C4541" w:rsidRPr="00B160BB">
        <w:rPr>
          <w:rFonts w:ascii="Arial" w:hAnsi="Arial" w:cs="Arial"/>
          <w:w w:val="97"/>
          <w:position w:val="-1"/>
          <w:sz w:val="20"/>
          <w:szCs w:val="20"/>
          <w:lang w:val="en-GB"/>
        </w:rPr>
        <w:t xml:space="preserve"> </w:t>
      </w:r>
      <w:r w:rsidR="008C4541" w:rsidRPr="00B160BB">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008C4541" w:rsidRPr="00B160BB">
        <w:rPr>
          <w:rStyle w:val="HTMLMarkup"/>
          <w:rFonts w:ascii="Arial" w:hAnsi="Arial" w:cs="Arial"/>
          <w:noProof/>
          <w:vanish w:val="0"/>
          <w:color w:val="auto"/>
          <w:sz w:val="20"/>
          <w:szCs w:val="20"/>
          <w:lang w:val="pt-PT"/>
        </w:rPr>
        <w:instrText xml:space="preserve"> FORMTEXT </w:instrText>
      </w:r>
      <w:r w:rsidR="008C4541" w:rsidRPr="00B160BB">
        <w:rPr>
          <w:rStyle w:val="HTMLMarkup"/>
          <w:rFonts w:ascii="Arial" w:hAnsi="Arial" w:cs="Arial"/>
          <w:noProof/>
          <w:vanish w:val="0"/>
          <w:color w:val="auto"/>
          <w:sz w:val="20"/>
          <w:szCs w:val="20"/>
          <w:lang w:val="pt-PT"/>
        </w:rPr>
      </w:r>
      <w:r w:rsidR="008C4541" w:rsidRPr="00B160BB">
        <w:rPr>
          <w:rStyle w:val="HTMLMarkup"/>
          <w:rFonts w:ascii="Arial" w:hAnsi="Arial" w:cs="Arial"/>
          <w:noProof/>
          <w:vanish w:val="0"/>
          <w:color w:val="auto"/>
          <w:sz w:val="20"/>
          <w:szCs w:val="20"/>
          <w:lang w:val="pt-PT"/>
        </w:rPr>
        <w:fldChar w:fldCharType="separate"/>
      </w:r>
      <w:r w:rsidR="008C4541" w:rsidRPr="00B160BB">
        <w:rPr>
          <w:rStyle w:val="HTMLMarkup"/>
          <w:rFonts w:ascii="Arial" w:hAnsi="Arial" w:cs="Arial"/>
          <w:noProof/>
          <w:vanish w:val="0"/>
          <w:color w:val="auto"/>
          <w:sz w:val="20"/>
          <w:szCs w:val="20"/>
          <w:lang w:val="pt-PT"/>
        </w:rPr>
        <w:t> </w:t>
      </w:r>
      <w:r w:rsidR="008C4541" w:rsidRPr="00B160BB">
        <w:rPr>
          <w:rStyle w:val="HTMLMarkup"/>
          <w:rFonts w:ascii="Arial" w:hAnsi="Arial" w:cs="Arial"/>
          <w:noProof/>
          <w:vanish w:val="0"/>
          <w:color w:val="auto"/>
          <w:sz w:val="20"/>
          <w:szCs w:val="20"/>
          <w:lang w:val="pt-PT"/>
        </w:rPr>
        <w:t> </w:t>
      </w:r>
      <w:r w:rsidR="008C4541" w:rsidRPr="00B160BB">
        <w:rPr>
          <w:rStyle w:val="HTMLMarkup"/>
          <w:rFonts w:ascii="Arial" w:hAnsi="Arial" w:cs="Arial"/>
          <w:noProof/>
          <w:vanish w:val="0"/>
          <w:color w:val="auto"/>
          <w:sz w:val="20"/>
          <w:szCs w:val="20"/>
          <w:lang w:val="pt-PT"/>
        </w:rPr>
        <w:t> </w:t>
      </w:r>
      <w:r w:rsidR="008C4541" w:rsidRPr="00B160BB">
        <w:rPr>
          <w:rStyle w:val="HTMLMarkup"/>
          <w:rFonts w:ascii="Arial" w:hAnsi="Arial" w:cs="Arial"/>
          <w:noProof/>
          <w:vanish w:val="0"/>
          <w:color w:val="auto"/>
          <w:sz w:val="20"/>
          <w:szCs w:val="20"/>
          <w:lang w:val="pt-PT"/>
        </w:rPr>
        <w:t> </w:t>
      </w:r>
      <w:r w:rsidR="008C4541" w:rsidRPr="00B160BB">
        <w:rPr>
          <w:rStyle w:val="HTMLMarkup"/>
          <w:rFonts w:ascii="Arial" w:hAnsi="Arial" w:cs="Arial"/>
          <w:noProof/>
          <w:vanish w:val="0"/>
          <w:color w:val="auto"/>
          <w:sz w:val="20"/>
          <w:szCs w:val="20"/>
          <w:lang w:val="pt-PT"/>
        </w:rPr>
        <w:t> </w:t>
      </w:r>
      <w:r w:rsidR="008C4541" w:rsidRPr="00B160BB">
        <w:rPr>
          <w:rStyle w:val="HTMLMarkup"/>
          <w:rFonts w:ascii="Arial" w:hAnsi="Arial" w:cs="Arial"/>
          <w:noProof/>
          <w:vanish w:val="0"/>
          <w:color w:val="auto"/>
          <w:sz w:val="20"/>
          <w:szCs w:val="20"/>
          <w:lang w:val="pt-PT"/>
        </w:rPr>
        <w:fldChar w:fldCharType="end"/>
      </w:r>
      <w:r w:rsidR="008C4541" w:rsidRPr="00B160BB">
        <w:rPr>
          <w:rStyle w:val="HTMLMarkup"/>
          <w:rFonts w:ascii="Arial" w:hAnsi="Arial" w:cs="Arial"/>
          <w:noProof/>
          <w:vanish w:val="0"/>
          <w:color w:val="auto"/>
          <w:sz w:val="20"/>
          <w:szCs w:val="20"/>
          <w:lang w:val="pt-PT"/>
        </w:rPr>
        <w:t xml:space="preserve"> </w:t>
      </w:r>
      <w:r w:rsidR="008C4541" w:rsidRPr="00B160BB">
        <w:rPr>
          <w:rFonts w:ascii="Arial" w:eastAsia="Arial" w:hAnsi="Arial" w:cs="Arial"/>
          <w:sz w:val="20"/>
          <w:szCs w:val="20"/>
          <w:lang w:val="en-GB" w:bidi="es-ES"/>
        </w:rPr>
        <w:t xml:space="preserve">euros </w:t>
      </w:r>
      <w:r w:rsidR="008C4541" w:rsidRPr="00B160BB">
        <w:rPr>
          <w:rFonts w:ascii="Arial" w:eastAsia="Arial" w:hAnsi="Arial" w:cs="Arial"/>
          <w:i/>
          <w:iCs/>
          <w:sz w:val="20"/>
          <w:szCs w:val="20"/>
          <w:lang w:val="en-GB" w:bidi="es-ES"/>
        </w:rPr>
        <w:t>(indicate the amount as a concept for promotion of the research, development and innovation for each participant in numbers)</w:t>
      </w:r>
      <w:r w:rsidR="008C4541" w:rsidRPr="00B160BB">
        <w:rPr>
          <w:rFonts w:ascii="Arial" w:eastAsia="Arial" w:hAnsi="Arial" w:cs="Arial"/>
          <w:sz w:val="20"/>
          <w:szCs w:val="20"/>
          <w:lang w:val="en-GB" w:bidi="es-ES"/>
        </w:rPr>
        <w:t xml:space="preserve">  for each assessable participant recruited that completes the clinical trial according to the protocol </w:t>
      </w:r>
      <w:r w:rsidR="008C4541" w:rsidRPr="00B160BB">
        <w:rPr>
          <w:rFonts w:ascii="Arial" w:eastAsia="Arial" w:hAnsi="Arial" w:cs="Arial"/>
          <w:i/>
          <w:iCs/>
          <w:sz w:val="20"/>
          <w:szCs w:val="20"/>
          <w:lang w:val="en-GB" w:bidi="es-ES"/>
        </w:rPr>
        <w:t>,</w:t>
      </w:r>
      <w:r w:rsidR="008C4541" w:rsidRPr="00B160BB">
        <w:rPr>
          <w:rFonts w:ascii="Arial" w:eastAsia="Arial" w:hAnsi="Arial" w:cs="Arial"/>
          <w:sz w:val="20"/>
          <w:szCs w:val="20"/>
          <w:lang w:val="en-GB" w:bidi="es-ES"/>
        </w:rPr>
        <w:t xml:space="preserve"> which supposes a total of</w:t>
      </w:r>
      <w:r w:rsidR="008C4541" w:rsidRPr="00B160BB">
        <w:rPr>
          <w:rStyle w:val="HTMLMarkup"/>
          <w:rFonts w:ascii="Arial" w:hAnsi="Arial" w:cs="Arial"/>
          <w:noProof/>
          <w:vanish w:val="0"/>
          <w:color w:val="auto"/>
          <w:sz w:val="20"/>
          <w:szCs w:val="20"/>
          <w:lang w:val="pt-PT"/>
        </w:rPr>
        <w:t xml:space="preserve"> </w:t>
      </w:r>
      <w:r w:rsidR="008C4541" w:rsidRPr="00B160BB">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008C4541" w:rsidRPr="00B160BB">
        <w:rPr>
          <w:rStyle w:val="HTMLMarkup"/>
          <w:rFonts w:ascii="Arial" w:hAnsi="Arial" w:cs="Arial"/>
          <w:noProof/>
          <w:vanish w:val="0"/>
          <w:color w:val="auto"/>
          <w:sz w:val="20"/>
          <w:szCs w:val="20"/>
          <w:lang w:val="pt-PT"/>
        </w:rPr>
        <w:instrText xml:space="preserve"> FORMTEXT </w:instrText>
      </w:r>
      <w:r w:rsidR="008C4541" w:rsidRPr="00B160BB">
        <w:rPr>
          <w:rStyle w:val="HTMLMarkup"/>
          <w:rFonts w:ascii="Arial" w:hAnsi="Arial" w:cs="Arial"/>
          <w:noProof/>
          <w:vanish w:val="0"/>
          <w:color w:val="auto"/>
          <w:sz w:val="20"/>
          <w:szCs w:val="20"/>
          <w:lang w:val="pt-PT"/>
        </w:rPr>
      </w:r>
      <w:r w:rsidR="008C4541" w:rsidRPr="00B160BB">
        <w:rPr>
          <w:rStyle w:val="HTMLMarkup"/>
          <w:rFonts w:ascii="Arial" w:hAnsi="Arial" w:cs="Arial"/>
          <w:noProof/>
          <w:vanish w:val="0"/>
          <w:color w:val="auto"/>
          <w:sz w:val="20"/>
          <w:szCs w:val="20"/>
          <w:lang w:val="pt-PT"/>
        </w:rPr>
        <w:fldChar w:fldCharType="separate"/>
      </w:r>
      <w:r w:rsidR="008C4541" w:rsidRPr="00B160BB">
        <w:rPr>
          <w:rStyle w:val="HTMLMarkup"/>
          <w:rFonts w:ascii="Arial" w:hAnsi="Arial" w:cs="Arial"/>
          <w:noProof/>
          <w:vanish w:val="0"/>
          <w:color w:val="auto"/>
          <w:sz w:val="20"/>
          <w:szCs w:val="20"/>
          <w:lang w:val="pt-PT"/>
        </w:rPr>
        <w:t> </w:t>
      </w:r>
      <w:r w:rsidR="008C4541" w:rsidRPr="00B160BB">
        <w:rPr>
          <w:rStyle w:val="HTMLMarkup"/>
          <w:rFonts w:ascii="Arial" w:hAnsi="Arial" w:cs="Arial"/>
          <w:noProof/>
          <w:vanish w:val="0"/>
          <w:color w:val="auto"/>
          <w:sz w:val="20"/>
          <w:szCs w:val="20"/>
          <w:lang w:val="pt-PT"/>
        </w:rPr>
        <w:t> </w:t>
      </w:r>
      <w:r w:rsidR="008C4541" w:rsidRPr="00B160BB">
        <w:rPr>
          <w:rStyle w:val="HTMLMarkup"/>
          <w:rFonts w:ascii="Arial" w:hAnsi="Arial" w:cs="Arial"/>
          <w:noProof/>
          <w:vanish w:val="0"/>
          <w:color w:val="auto"/>
          <w:sz w:val="20"/>
          <w:szCs w:val="20"/>
          <w:lang w:val="pt-PT"/>
        </w:rPr>
        <w:t> </w:t>
      </w:r>
      <w:r w:rsidR="008C4541" w:rsidRPr="00B160BB">
        <w:rPr>
          <w:rStyle w:val="HTMLMarkup"/>
          <w:rFonts w:ascii="Arial" w:hAnsi="Arial" w:cs="Arial"/>
          <w:noProof/>
          <w:vanish w:val="0"/>
          <w:color w:val="auto"/>
          <w:sz w:val="20"/>
          <w:szCs w:val="20"/>
          <w:lang w:val="pt-PT"/>
        </w:rPr>
        <w:t> </w:t>
      </w:r>
      <w:r w:rsidR="008C4541" w:rsidRPr="00B160BB">
        <w:rPr>
          <w:rStyle w:val="HTMLMarkup"/>
          <w:rFonts w:ascii="Arial" w:hAnsi="Arial" w:cs="Arial"/>
          <w:noProof/>
          <w:vanish w:val="0"/>
          <w:color w:val="auto"/>
          <w:sz w:val="20"/>
          <w:szCs w:val="20"/>
          <w:lang w:val="pt-PT"/>
        </w:rPr>
        <w:t> </w:t>
      </w:r>
      <w:r w:rsidR="008C4541" w:rsidRPr="00B160BB">
        <w:rPr>
          <w:rStyle w:val="HTMLMarkup"/>
          <w:rFonts w:ascii="Arial" w:hAnsi="Arial" w:cs="Arial"/>
          <w:noProof/>
          <w:vanish w:val="0"/>
          <w:color w:val="auto"/>
          <w:sz w:val="20"/>
          <w:szCs w:val="20"/>
          <w:lang w:val="pt-PT"/>
        </w:rPr>
        <w:fldChar w:fldCharType="end"/>
      </w:r>
      <w:r w:rsidR="008C4541" w:rsidRPr="00B160BB">
        <w:rPr>
          <w:rStyle w:val="HTMLMarkup"/>
          <w:rFonts w:ascii="Arial" w:hAnsi="Arial" w:cs="Arial"/>
          <w:noProof/>
          <w:vanish w:val="0"/>
          <w:color w:val="auto"/>
          <w:sz w:val="20"/>
          <w:szCs w:val="20"/>
          <w:lang w:val="pt-PT"/>
        </w:rPr>
        <w:t xml:space="preserve"> </w:t>
      </w:r>
      <w:r w:rsidR="008C4541" w:rsidRPr="00B160BB">
        <w:rPr>
          <w:rFonts w:ascii="Arial" w:eastAsia="Arial" w:hAnsi="Arial" w:cs="Arial"/>
          <w:sz w:val="20"/>
          <w:szCs w:val="20"/>
          <w:lang w:val="en-GB" w:bidi="es-ES"/>
        </w:rPr>
        <w:t>euros (</w:t>
      </w:r>
      <w:r w:rsidR="008C4541" w:rsidRPr="00B160BB">
        <w:rPr>
          <w:rFonts w:ascii="Arial" w:eastAsia="Arial" w:hAnsi="Arial" w:cs="Arial"/>
          <w:i/>
          <w:iCs/>
          <w:sz w:val="20"/>
          <w:szCs w:val="20"/>
          <w:lang w:val="en-GB" w:bidi="es-ES"/>
        </w:rPr>
        <w:t>indicate the total for the concept of promotion of the research, development and innovation in numbers</w:t>
      </w:r>
      <w:r w:rsidR="008C4541" w:rsidRPr="00B160BB">
        <w:rPr>
          <w:rFonts w:ascii="Arial" w:eastAsia="Arial" w:hAnsi="Arial" w:cs="Arial"/>
          <w:sz w:val="20"/>
          <w:szCs w:val="20"/>
          <w:lang w:val="en-GB" w:bidi="es-ES"/>
        </w:rPr>
        <w:t>), corresponding to the totality of the participants that are estimated to be included in the clinical trial. The compensation corresponding to the participants that do not complete the clinical trial is detailed in the economic report annexed to this contract</w:t>
      </w:r>
      <w:r w:rsidR="008C4541" w:rsidRPr="00B160BB">
        <w:rPr>
          <w:rStyle w:val="HTMLMarkup"/>
          <w:rFonts w:ascii="Arial" w:hAnsi="Arial" w:cs="Arial"/>
          <w:noProof/>
          <w:vanish w:val="0"/>
          <w:color w:val="auto"/>
          <w:sz w:val="20"/>
          <w:szCs w:val="20"/>
          <w:lang w:val="pt-PT"/>
        </w:rPr>
        <w:t>.</w:t>
      </w:r>
    </w:p>
    <w:p w14:paraId="41ED21F2" w14:textId="77777777" w:rsidR="00A3732B" w:rsidRPr="00A8766D" w:rsidRDefault="00A3732B" w:rsidP="00AE43DD">
      <w:pPr>
        <w:widowControl/>
        <w:tabs>
          <w:tab w:val="left" w:pos="284"/>
        </w:tabs>
        <w:adjustRightInd w:val="0"/>
        <w:spacing w:before="30" w:after="0" w:line="276" w:lineRule="auto"/>
        <w:ind w:left="284" w:right="14" w:hanging="284"/>
        <w:jc w:val="both"/>
        <w:rPr>
          <w:rStyle w:val="HTMLMarkup"/>
          <w:rFonts w:ascii="Arial" w:hAnsi="Arial" w:cs="Arial"/>
          <w:noProof/>
          <w:vanish w:val="0"/>
          <w:color w:val="auto"/>
          <w:sz w:val="20"/>
          <w:szCs w:val="20"/>
          <w:lang w:val="pt-PT"/>
        </w:rPr>
      </w:pPr>
    </w:p>
    <w:p w14:paraId="413C1BF4" w14:textId="433303FE" w:rsidR="009174EF" w:rsidRPr="00A8766D" w:rsidRDefault="00A3732B" w:rsidP="00AE43DD">
      <w:pPr>
        <w:widowControl/>
        <w:tabs>
          <w:tab w:val="left" w:pos="284"/>
        </w:tabs>
        <w:adjustRightInd w:val="0"/>
        <w:spacing w:before="30" w:after="0" w:line="276" w:lineRule="auto"/>
        <w:ind w:left="284" w:right="14" w:hanging="284"/>
        <w:jc w:val="both"/>
        <w:rPr>
          <w:rStyle w:val="HTMLMarkup"/>
          <w:rFonts w:ascii="Arial" w:hAnsi="Arial" w:cs="Arial"/>
          <w:noProof/>
          <w:vanish w:val="0"/>
          <w:color w:val="auto"/>
          <w:sz w:val="20"/>
          <w:szCs w:val="20"/>
          <w:lang w:val="pt-PT"/>
        </w:rPr>
      </w:pPr>
      <w:r w:rsidRPr="00A8766D">
        <w:rPr>
          <w:rStyle w:val="HTMLMarkup"/>
          <w:rFonts w:ascii="Arial" w:hAnsi="Arial" w:cs="Arial"/>
          <w:noProof/>
          <w:vanish w:val="0"/>
          <w:color w:val="auto"/>
          <w:sz w:val="20"/>
          <w:szCs w:val="20"/>
          <w:lang w:val="pt-PT"/>
        </w:rPr>
        <w:t>6.</w:t>
      </w:r>
      <w:r w:rsidRPr="00A8766D">
        <w:rPr>
          <w:rStyle w:val="HTMLMarkup"/>
          <w:rFonts w:ascii="Arial" w:hAnsi="Arial" w:cs="Arial"/>
          <w:noProof/>
          <w:vanish w:val="0"/>
          <w:color w:val="auto"/>
          <w:sz w:val="20"/>
          <w:szCs w:val="20"/>
          <w:lang w:val="pt-PT"/>
        </w:rPr>
        <w:tab/>
      </w:r>
      <w:proofErr w:type="gramStart"/>
      <w:r w:rsidR="008C4541" w:rsidRPr="00B160BB">
        <w:rPr>
          <w:rFonts w:ascii="Arial" w:eastAsia="Arial" w:hAnsi="Arial" w:cs="Arial"/>
          <w:sz w:val="20"/>
          <w:szCs w:val="20"/>
          <w:lang w:val="en-GB" w:bidi="es-ES"/>
        </w:rPr>
        <w:t>All of</w:t>
      </w:r>
      <w:proofErr w:type="gramEnd"/>
      <w:r w:rsidR="008C4541" w:rsidRPr="00B160BB">
        <w:rPr>
          <w:rFonts w:ascii="Arial" w:eastAsia="Arial" w:hAnsi="Arial" w:cs="Arial"/>
          <w:sz w:val="20"/>
          <w:szCs w:val="20"/>
          <w:lang w:val="en-GB" w:bidi="es-ES"/>
        </w:rPr>
        <w:t xml:space="preserve"> the costs will be paid to the managing body for research, development and innovation, through a bank transfer to the Client Account Code</w:t>
      </w:r>
      <w:r w:rsidR="008C4541" w:rsidRPr="00B160BB">
        <w:rPr>
          <w:rStyle w:val="HTMLMarkup"/>
          <w:rFonts w:ascii="Arial" w:hAnsi="Arial" w:cs="Arial"/>
          <w:noProof/>
          <w:vanish w:val="0"/>
          <w:color w:val="auto"/>
          <w:sz w:val="20"/>
          <w:szCs w:val="20"/>
          <w:lang w:val="pt-PT"/>
        </w:rPr>
        <w:t xml:space="preserve"> </w:t>
      </w:r>
      <w:r w:rsidR="008C4541" w:rsidRPr="00B160BB">
        <w:rPr>
          <w:rFonts w:ascii="Arial" w:hAnsi="Arial" w:cs="Arial"/>
          <w:sz w:val="20"/>
          <w:szCs w:val="20"/>
          <w:lang w:val="en-GB"/>
        </w:rPr>
        <w:t>2103 0234 6100 3000 3128</w:t>
      </w:r>
      <w:r w:rsidR="008C4541" w:rsidRPr="00B160BB">
        <w:rPr>
          <w:rStyle w:val="HTMLMarkup"/>
          <w:rFonts w:ascii="Arial" w:hAnsi="Arial" w:cs="Arial"/>
          <w:noProof/>
          <w:vanish w:val="0"/>
          <w:color w:val="auto"/>
          <w:sz w:val="20"/>
          <w:szCs w:val="20"/>
          <w:lang w:val="pt-PT"/>
        </w:rPr>
        <w:t xml:space="preserve">, IBAN </w:t>
      </w:r>
      <w:r w:rsidR="008C4541" w:rsidRPr="00B160BB">
        <w:rPr>
          <w:rFonts w:ascii="Arial" w:hAnsi="Arial" w:cs="Arial"/>
          <w:sz w:val="20"/>
          <w:szCs w:val="20"/>
          <w:lang w:val="en-GB"/>
        </w:rPr>
        <w:t>ES97 2103 0234 6100 3000 3128</w:t>
      </w:r>
      <w:r w:rsidR="008C4541" w:rsidRPr="00B160BB">
        <w:rPr>
          <w:rStyle w:val="HTMLMarkup"/>
          <w:rFonts w:ascii="Arial" w:hAnsi="Arial" w:cs="Arial"/>
          <w:noProof/>
          <w:vanish w:val="0"/>
          <w:color w:val="auto"/>
          <w:sz w:val="20"/>
          <w:szCs w:val="20"/>
          <w:lang w:val="pt-PT"/>
        </w:rPr>
        <w:t xml:space="preserve"> y código SWIFT </w:t>
      </w:r>
      <w:r w:rsidR="008C4541" w:rsidRPr="00B160BB">
        <w:rPr>
          <w:rFonts w:ascii="Arial" w:hAnsi="Arial" w:cs="Arial"/>
          <w:sz w:val="20"/>
          <w:szCs w:val="20"/>
          <w:lang w:val="en-GB"/>
        </w:rPr>
        <w:t>UCJAES2MXXX</w:t>
      </w:r>
      <w:r w:rsidR="008C4541" w:rsidRPr="00B160BB">
        <w:rPr>
          <w:rStyle w:val="HTMLMarkup"/>
          <w:rFonts w:ascii="Arial" w:hAnsi="Arial" w:cs="Arial"/>
          <w:noProof/>
          <w:vanish w:val="0"/>
          <w:color w:val="auto"/>
          <w:sz w:val="20"/>
          <w:szCs w:val="20"/>
          <w:lang w:val="pt-PT"/>
        </w:rPr>
        <w:t xml:space="preserve">, </w:t>
      </w:r>
      <w:r w:rsidR="008C4541" w:rsidRPr="00B160BB">
        <w:rPr>
          <w:rFonts w:ascii="Arial" w:eastAsia="Arial" w:hAnsi="Arial" w:cs="Arial"/>
          <w:sz w:val="20"/>
          <w:szCs w:val="20"/>
          <w:lang w:val="en-GB" w:bidi="es-ES"/>
        </w:rPr>
        <w:t>whose holder is the managing body, that will give them the destination established in this contract</w:t>
      </w:r>
      <w:r w:rsidR="008C4541" w:rsidRPr="00B160BB">
        <w:rPr>
          <w:rStyle w:val="HTMLMarkup"/>
          <w:rFonts w:ascii="Arial" w:hAnsi="Arial" w:cs="Arial"/>
          <w:noProof/>
          <w:vanish w:val="0"/>
          <w:color w:val="auto"/>
          <w:sz w:val="20"/>
          <w:szCs w:val="20"/>
          <w:lang w:val="pt-PT"/>
        </w:rPr>
        <w:t>.</w:t>
      </w:r>
    </w:p>
    <w:p w14:paraId="3A092DB7" w14:textId="77777777" w:rsidR="009174EF" w:rsidRPr="00A8766D" w:rsidRDefault="009174EF" w:rsidP="00AE43DD">
      <w:pPr>
        <w:widowControl/>
        <w:tabs>
          <w:tab w:val="left" w:pos="284"/>
        </w:tabs>
        <w:adjustRightInd w:val="0"/>
        <w:spacing w:before="30" w:after="0" w:line="276" w:lineRule="auto"/>
        <w:ind w:left="284" w:right="14" w:hanging="284"/>
        <w:jc w:val="both"/>
        <w:rPr>
          <w:rStyle w:val="HTMLMarkup"/>
          <w:rFonts w:ascii="Arial" w:hAnsi="Arial" w:cs="Arial"/>
          <w:noProof/>
          <w:vanish w:val="0"/>
          <w:color w:val="auto"/>
          <w:sz w:val="20"/>
          <w:szCs w:val="20"/>
          <w:lang w:val="pt-PT"/>
        </w:rPr>
      </w:pPr>
    </w:p>
    <w:p w14:paraId="0D2BA9AA" w14:textId="1F462EE2" w:rsidR="009174EF" w:rsidRPr="00A8766D" w:rsidRDefault="009174EF" w:rsidP="00AE43DD">
      <w:pPr>
        <w:widowControl/>
        <w:tabs>
          <w:tab w:val="left" w:pos="284"/>
        </w:tabs>
        <w:adjustRightInd w:val="0"/>
        <w:spacing w:before="0" w:after="0" w:line="276" w:lineRule="auto"/>
        <w:ind w:left="284" w:right="14" w:hanging="284"/>
        <w:jc w:val="both"/>
        <w:rPr>
          <w:rStyle w:val="HTMLMarkup"/>
          <w:rFonts w:ascii="Arial" w:hAnsi="Arial" w:cs="Arial"/>
          <w:noProof/>
          <w:vanish w:val="0"/>
          <w:color w:val="auto"/>
          <w:sz w:val="20"/>
          <w:szCs w:val="20"/>
          <w:lang w:val="pt-PT"/>
        </w:rPr>
      </w:pPr>
      <w:r w:rsidRPr="00A8766D">
        <w:rPr>
          <w:rStyle w:val="HTMLMarkup"/>
          <w:rFonts w:ascii="Arial" w:hAnsi="Arial" w:cs="Arial"/>
          <w:noProof/>
          <w:vanish w:val="0"/>
          <w:color w:val="auto"/>
          <w:sz w:val="20"/>
          <w:szCs w:val="20"/>
          <w:lang w:val="pt-PT"/>
        </w:rPr>
        <w:t>7.</w:t>
      </w:r>
      <w:r w:rsidRPr="00A8766D">
        <w:rPr>
          <w:rStyle w:val="HTMLMarkup"/>
          <w:rFonts w:ascii="Arial" w:hAnsi="Arial" w:cs="Arial"/>
          <w:noProof/>
          <w:vanish w:val="0"/>
          <w:color w:val="auto"/>
          <w:sz w:val="20"/>
          <w:szCs w:val="20"/>
          <w:lang w:val="pt-PT"/>
        </w:rPr>
        <w:tab/>
      </w:r>
      <w:r w:rsidR="008C4541" w:rsidRPr="00B160BB">
        <w:rPr>
          <w:rFonts w:ascii="Arial" w:eastAsia="Arial" w:hAnsi="Arial" w:cs="Arial"/>
          <w:sz w:val="20"/>
          <w:szCs w:val="20"/>
          <w:lang w:val="en-GB" w:bidi="es-ES"/>
        </w:rPr>
        <w:t xml:space="preserve">The administrative management costs will be paid by the sponsor upon the signing of this contract without this, under any circumstances, being susceptible to a refund. The rest of the payments will be paid in accordance with the execution calendar of the clinical trial, in quarterly payments, after the issuance of the corresponding invoices. The amounts will be paid in a maximum period of three months from the date the </w:t>
      </w:r>
      <w:r w:rsidR="008C4541" w:rsidRPr="00B160BB">
        <w:rPr>
          <w:rFonts w:ascii="Arial" w:eastAsia="Arial" w:hAnsi="Arial" w:cs="Arial"/>
          <w:sz w:val="20"/>
          <w:szCs w:val="20"/>
          <w:lang w:val="en-GB" w:bidi="es-ES"/>
        </w:rPr>
        <w:lastRenderedPageBreak/>
        <w:t>invoice was sent. The managing body will provide the appropriate destination, according to that established in this contract. Once said period has passed without payment, the corresponding interest can be claimed from the sponsor</w:t>
      </w:r>
      <w:r w:rsidR="008C4541" w:rsidRPr="00B160BB">
        <w:rPr>
          <w:rStyle w:val="HTMLMarkup"/>
          <w:rFonts w:ascii="Arial" w:hAnsi="Arial" w:cs="Arial"/>
          <w:noProof/>
          <w:vanish w:val="0"/>
          <w:color w:val="auto"/>
          <w:sz w:val="20"/>
          <w:szCs w:val="20"/>
          <w:lang w:val="pt-PT"/>
        </w:rPr>
        <w:t>.</w:t>
      </w:r>
    </w:p>
    <w:p w14:paraId="375EB8BD" w14:textId="77777777" w:rsidR="005263AC" w:rsidRDefault="005263AC" w:rsidP="00AE43DD">
      <w:pPr>
        <w:widowControl/>
        <w:tabs>
          <w:tab w:val="left" w:pos="284"/>
        </w:tabs>
        <w:adjustRightInd w:val="0"/>
        <w:spacing w:before="0" w:after="0" w:line="276" w:lineRule="auto"/>
        <w:ind w:right="14"/>
        <w:jc w:val="both"/>
        <w:rPr>
          <w:rStyle w:val="HTMLMarkup"/>
          <w:rFonts w:ascii="Arial" w:hAnsi="Arial" w:cs="Arial"/>
          <w:noProof/>
          <w:vanish w:val="0"/>
          <w:color w:val="auto"/>
          <w:sz w:val="20"/>
          <w:szCs w:val="20"/>
          <w:lang w:val="pt-PT"/>
        </w:rPr>
      </w:pPr>
    </w:p>
    <w:p w14:paraId="0E293A0E" w14:textId="54D5B2A8" w:rsidR="008C4541" w:rsidRPr="00B160BB" w:rsidRDefault="008C4541" w:rsidP="00AE43DD">
      <w:pPr>
        <w:widowControl/>
        <w:tabs>
          <w:tab w:val="left" w:pos="284"/>
        </w:tabs>
        <w:adjustRightInd w:val="0"/>
        <w:spacing w:before="0" w:after="0" w:line="276" w:lineRule="auto"/>
        <w:ind w:right="14"/>
        <w:jc w:val="both"/>
        <w:rPr>
          <w:rFonts w:ascii="Arial" w:hAnsi="Arial" w:cs="Arial"/>
          <w:sz w:val="20"/>
          <w:szCs w:val="20"/>
          <w:lang w:val="en-GB"/>
        </w:rPr>
      </w:pPr>
      <w:r w:rsidRPr="00B160BB">
        <w:rPr>
          <w:rFonts w:ascii="Arial" w:eastAsia="Arial" w:hAnsi="Arial" w:cs="Arial"/>
          <w:sz w:val="20"/>
          <w:szCs w:val="20"/>
          <w:lang w:val="en-GB" w:bidi="es-ES"/>
        </w:rPr>
        <w:t>For this purpose, the sponsor will formally inform the research, development and innovation managing body of the clinical trial, of the number of participants recruited, visits made and the amounts and concepts to invoice. The information provided by the sponsor must coincide with the established execution calendar of the clinical trial</w:t>
      </w:r>
      <w:r w:rsidRPr="00B160BB">
        <w:rPr>
          <w:rStyle w:val="HTMLMarkup"/>
          <w:rFonts w:ascii="Arial" w:hAnsi="Arial" w:cs="Arial"/>
          <w:noProof/>
          <w:vanish w:val="0"/>
          <w:color w:val="auto"/>
          <w:sz w:val="20"/>
          <w:szCs w:val="20"/>
          <w:lang w:val="pt-PT"/>
        </w:rPr>
        <w:t>.</w:t>
      </w:r>
    </w:p>
    <w:p w14:paraId="1C38A430" w14:textId="77777777" w:rsidR="00A72A2C" w:rsidRPr="008C4541" w:rsidRDefault="00A3732B" w:rsidP="00AE43DD">
      <w:pPr>
        <w:widowControl/>
        <w:tabs>
          <w:tab w:val="left" w:pos="284"/>
        </w:tabs>
        <w:adjustRightInd w:val="0"/>
        <w:spacing w:before="0" w:after="0" w:line="276" w:lineRule="auto"/>
        <w:ind w:right="14"/>
        <w:jc w:val="both"/>
        <w:rPr>
          <w:rFonts w:ascii="Arial" w:hAnsi="Arial" w:cs="Arial"/>
          <w:sz w:val="20"/>
          <w:szCs w:val="20"/>
          <w:lang w:val="en-GB"/>
        </w:rPr>
      </w:pPr>
      <w:r w:rsidRPr="008C4541">
        <w:rPr>
          <w:rFonts w:ascii="Arial" w:hAnsi="Arial" w:cs="Arial"/>
          <w:sz w:val="20"/>
          <w:szCs w:val="20"/>
          <w:lang w:val="en-GB"/>
        </w:rPr>
        <w:t xml:space="preserve"> </w:t>
      </w:r>
    </w:p>
    <w:p w14:paraId="43FF7791" w14:textId="7EB81688" w:rsidR="00A72A2C" w:rsidRPr="008C4541" w:rsidRDefault="008C4541" w:rsidP="00AE43DD">
      <w:pPr>
        <w:spacing w:before="0" w:after="0" w:line="276" w:lineRule="auto"/>
        <w:ind w:right="-1"/>
        <w:jc w:val="both"/>
        <w:rPr>
          <w:rFonts w:ascii="Arial" w:hAnsi="Arial" w:cs="Arial"/>
          <w:b/>
          <w:sz w:val="20"/>
          <w:szCs w:val="20"/>
          <w:lang w:val="en-GB"/>
        </w:rPr>
      </w:pPr>
      <w:r w:rsidRPr="008C4541">
        <w:rPr>
          <w:rFonts w:ascii="Arial" w:hAnsi="Arial" w:cs="Arial"/>
          <w:b/>
          <w:sz w:val="20"/>
          <w:szCs w:val="20"/>
          <w:lang w:val="en-GB"/>
        </w:rPr>
        <w:t>FIFTH</w:t>
      </w:r>
      <w:r w:rsidR="005D3E45" w:rsidRPr="008C4541">
        <w:rPr>
          <w:rFonts w:ascii="Arial" w:hAnsi="Arial" w:cs="Arial"/>
          <w:b/>
          <w:sz w:val="20"/>
          <w:szCs w:val="20"/>
          <w:lang w:val="en-GB"/>
        </w:rPr>
        <w:t>.</w:t>
      </w:r>
      <w:r w:rsidR="005D3E45" w:rsidRPr="008C4541">
        <w:rPr>
          <w:rFonts w:ascii="Arial" w:hAnsi="Arial" w:cs="Arial"/>
          <w:sz w:val="20"/>
          <w:szCs w:val="20"/>
          <w:lang w:val="en-GB"/>
        </w:rPr>
        <w:t xml:space="preserve"> </w:t>
      </w:r>
      <w:r w:rsidRPr="008C4541">
        <w:rPr>
          <w:rFonts w:ascii="Arial" w:hAnsi="Arial" w:cs="Arial"/>
          <w:sz w:val="20"/>
          <w:szCs w:val="20"/>
          <w:lang w:val="en-GB"/>
        </w:rPr>
        <w:t>–</w:t>
      </w:r>
      <w:r w:rsidR="005E6F60" w:rsidRPr="008C4541">
        <w:rPr>
          <w:rFonts w:ascii="Arial" w:hAnsi="Arial" w:cs="Arial"/>
          <w:sz w:val="20"/>
          <w:szCs w:val="20"/>
          <w:lang w:val="en-GB"/>
        </w:rPr>
        <w:t xml:space="preserve"> </w:t>
      </w:r>
      <w:r w:rsidRPr="008C4541">
        <w:rPr>
          <w:rFonts w:ascii="Arial" w:hAnsi="Arial" w:cs="Arial"/>
          <w:b/>
          <w:sz w:val="20"/>
          <w:szCs w:val="20"/>
          <w:lang w:val="en-GB"/>
        </w:rPr>
        <w:t>VALIDITY OF THE C</w:t>
      </w:r>
      <w:r>
        <w:rPr>
          <w:rFonts w:ascii="Arial" w:hAnsi="Arial" w:cs="Arial"/>
          <w:b/>
          <w:sz w:val="20"/>
          <w:szCs w:val="20"/>
          <w:lang w:val="en-GB"/>
        </w:rPr>
        <w:t>ONTRACT AND ENTRY INTO FORCE.</w:t>
      </w:r>
    </w:p>
    <w:p w14:paraId="3A9ABD02" w14:textId="77777777" w:rsidR="00A72A2C" w:rsidRPr="008C4541" w:rsidRDefault="00A72A2C" w:rsidP="00AE43DD">
      <w:pPr>
        <w:spacing w:before="0" w:after="0" w:line="276" w:lineRule="auto"/>
        <w:ind w:right="-1"/>
        <w:jc w:val="both"/>
        <w:rPr>
          <w:rFonts w:ascii="Arial" w:hAnsi="Arial" w:cs="Arial"/>
          <w:b/>
          <w:sz w:val="20"/>
          <w:szCs w:val="20"/>
          <w:lang w:val="en-GB"/>
        </w:rPr>
      </w:pPr>
    </w:p>
    <w:p w14:paraId="78B1EFB4" w14:textId="77777777" w:rsidR="008C4541" w:rsidRPr="00B160BB" w:rsidRDefault="008C4541" w:rsidP="00AE43DD">
      <w:pPr>
        <w:spacing w:before="0" w:after="0" w:line="276" w:lineRule="auto"/>
        <w:ind w:right="-1"/>
        <w:jc w:val="both"/>
        <w:rPr>
          <w:rFonts w:ascii="Arial" w:hAnsi="Arial" w:cs="Arial"/>
          <w:sz w:val="20"/>
          <w:szCs w:val="20"/>
          <w:lang w:val="en-GB"/>
        </w:rPr>
      </w:pPr>
      <w:r w:rsidRPr="00B160BB">
        <w:rPr>
          <w:rFonts w:ascii="Arial" w:eastAsia="Arial" w:hAnsi="Arial" w:cs="Arial"/>
          <w:sz w:val="20"/>
          <w:szCs w:val="20"/>
          <w:lang w:val="en-GB" w:bidi="es-ES"/>
        </w:rPr>
        <w:t xml:space="preserve">The contract will be effective from the date of its signing and will be valid until the completion of the clinical trial, without prejudice to those obligations contracted by the parties that may remain valid after its completion or </w:t>
      </w:r>
      <w:bookmarkStart w:id="15" w:name="_Hlk182228409"/>
      <w:r w:rsidRPr="00B160BB">
        <w:rPr>
          <w:rFonts w:ascii="Arial" w:eastAsia="Arial" w:hAnsi="Arial" w:cs="Arial"/>
          <w:sz w:val="20"/>
          <w:szCs w:val="20"/>
          <w:lang w:val="en-GB" w:bidi="es-ES"/>
        </w:rPr>
        <w:t>after the premature resolution of the contract</w:t>
      </w:r>
      <w:bookmarkEnd w:id="15"/>
      <w:r w:rsidRPr="00B160BB">
        <w:rPr>
          <w:rFonts w:ascii="Arial" w:eastAsia="Arial" w:hAnsi="Arial" w:cs="Arial"/>
          <w:sz w:val="20"/>
          <w:szCs w:val="20"/>
          <w:lang w:val="en-GB" w:bidi="es-ES"/>
        </w:rPr>
        <w:t>, as set forth in the sixteenth clause</w:t>
      </w:r>
      <w:r w:rsidRPr="00B160BB">
        <w:rPr>
          <w:rFonts w:ascii="Arial" w:hAnsi="Arial" w:cs="Arial"/>
          <w:sz w:val="20"/>
          <w:szCs w:val="20"/>
          <w:lang w:val="en-GB"/>
        </w:rPr>
        <w:t>.</w:t>
      </w:r>
    </w:p>
    <w:p w14:paraId="5D45C9BF" w14:textId="77777777" w:rsidR="008C4541" w:rsidRPr="00B160BB" w:rsidRDefault="008C4541" w:rsidP="00AE43DD">
      <w:pPr>
        <w:spacing w:before="0" w:after="0" w:line="276" w:lineRule="auto"/>
        <w:ind w:right="-1"/>
        <w:jc w:val="both"/>
        <w:rPr>
          <w:rFonts w:ascii="Arial" w:hAnsi="Arial" w:cs="Arial"/>
          <w:sz w:val="20"/>
          <w:szCs w:val="20"/>
          <w:lang w:val="en-GB"/>
        </w:rPr>
      </w:pPr>
    </w:p>
    <w:p w14:paraId="595979E1" w14:textId="77777777" w:rsidR="008C4541" w:rsidRPr="00B160BB" w:rsidRDefault="008C4541" w:rsidP="00AE43DD">
      <w:pPr>
        <w:spacing w:before="0" w:after="0" w:line="276" w:lineRule="auto"/>
        <w:ind w:right="-1"/>
        <w:jc w:val="both"/>
        <w:rPr>
          <w:rFonts w:ascii="Arial" w:hAnsi="Arial" w:cs="Arial"/>
          <w:sz w:val="20"/>
          <w:szCs w:val="20"/>
          <w:lang w:val="en-GB"/>
        </w:rPr>
      </w:pPr>
      <w:bookmarkStart w:id="16" w:name="_Hlk182227398"/>
      <w:r w:rsidRPr="00B160BB">
        <w:rPr>
          <w:rFonts w:ascii="Arial" w:eastAsia="Arial" w:hAnsi="Arial" w:cs="Arial"/>
          <w:sz w:val="20"/>
          <w:szCs w:val="20"/>
          <w:lang w:val="en-GB" w:bidi="es-ES"/>
        </w:rPr>
        <w:t>In all circumstances, the economic obligations arising from the completion of the clinical trial that would have been accrued upon the completion of the contract will remain valid, as well as the obligations protection of personal data and the confidentiality of information provided for the completion of the clinical trial and that obtained during its completion, as well as any other obligation arising from the development of the clinical trial</w:t>
      </w:r>
      <w:r w:rsidRPr="00B160BB">
        <w:rPr>
          <w:rFonts w:ascii="Arial" w:hAnsi="Arial" w:cs="Arial"/>
          <w:sz w:val="20"/>
          <w:szCs w:val="20"/>
          <w:lang w:val="en-GB"/>
        </w:rPr>
        <w:t>.</w:t>
      </w:r>
    </w:p>
    <w:bookmarkEnd w:id="16"/>
    <w:p w14:paraId="58A5903E" w14:textId="77777777" w:rsidR="008C4541" w:rsidRPr="00B160BB" w:rsidRDefault="008C4541" w:rsidP="00AE43DD">
      <w:pPr>
        <w:spacing w:before="0" w:after="0" w:line="276" w:lineRule="auto"/>
        <w:ind w:right="-1"/>
        <w:jc w:val="both"/>
        <w:rPr>
          <w:rFonts w:ascii="Arial" w:hAnsi="Arial" w:cs="Arial"/>
          <w:sz w:val="20"/>
          <w:szCs w:val="20"/>
          <w:lang w:val="en-GB"/>
        </w:rPr>
      </w:pPr>
    </w:p>
    <w:p w14:paraId="629B7CC1" w14:textId="77777777" w:rsidR="008C4541" w:rsidRPr="00B160BB" w:rsidRDefault="008C4541" w:rsidP="00AE43DD">
      <w:pPr>
        <w:widowControl/>
        <w:adjustRightInd w:val="0"/>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Notwithstanding the provisions of the first paragraph, the validity of this contract is conditional upon the authorisation of the Spanish National Agency of Medicines and Medical Devices, and the favourable ruling of the Research Ethics Committee with medicinal products.</w:t>
      </w:r>
    </w:p>
    <w:p w14:paraId="7F891CF7" w14:textId="77777777" w:rsidR="0090169C" w:rsidRPr="008C4541" w:rsidRDefault="0090169C" w:rsidP="00AE43DD">
      <w:pPr>
        <w:widowControl/>
        <w:adjustRightInd w:val="0"/>
        <w:spacing w:before="0" w:after="0" w:line="276" w:lineRule="auto"/>
        <w:jc w:val="both"/>
        <w:rPr>
          <w:rFonts w:ascii="Arial" w:hAnsi="Arial" w:cs="Arial"/>
          <w:b/>
          <w:sz w:val="20"/>
          <w:szCs w:val="20"/>
          <w:lang w:val="en-GB"/>
        </w:rPr>
      </w:pPr>
    </w:p>
    <w:p w14:paraId="7607586A" w14:textId="0A817D3E" w:rsidR="00042EFD" w:rsidRPr="008C4541" w:rsidRDefault="008C4541" w:rsidP="00AE43DD">
      <w:pPr>
        <w:widowControl/>
        <w:adjustRightInd w:val="0"/>
        <w:spacing w:before="0" w:after="0" w:line="276" w:lineRule="auto"/>
        <w:jc w:val="both"/>
        <w:rPr>
          <w:rFonts w:ascii="Arial" w:hAnsi="Arial" w:cs="Arial"/>
          <w:b/>
          <w:sz w:val="20"/>
          <w:szCs w:val="20"/>
          <w:lang w:val="en-GB"/>
        </w:rPr>
      </w:pPr>
      <w:r w:rsidRPr="008C4541">
        <w:rPr>
          <w:rFonts w:ascii="Arial" w:hAnsi="Arial" w:cs="Arial"/>
          <w:b/>
          <w:sz w:val="20"/>
          <w:szCs w:val="20"/>
          <w:lang w:val="en-GB"/>
        </w:rPr>
        <w:t>SIXTH</w:t>
      </w:r>
      <w:r w:rsidR="005D3E45" w:rsidRPr="008C4541">
        <w:rPr>
          <w:rFonts w:ascii="Arial" w:hAnsi="Arial" w:cs="Arial"/>
          <w:b/>
          <w:sz w:val="20"/>
          <w:szCs w:val="20"/>
          <w:lang w:val="en-GB"/>
        </w:rPr>
        <w:t xml:space="preserve">. </w:t>
      </w:r>
      <w:r w:rsidRPr="008C4541">
        <w:rPr>
          <w:rFonts w:ascii="Arial" w:hAnsi="Arial" w:cs="Arial"/>
          <w:b/>
          <w:sz w:val="20"/>
          <w:szCs w:val="20"/>
          <w:lang w:val="en-GB"/>
        </w:rPr>
        <w:t>–</w:t>
      </w:r>
      <w:r w:rsidR="00DD7EEB" w:rsidRPr="008C4541">
        <w:rPr>
          <w:rFonts w:ascii="Arial" w:hAnsi="Arial" w:cs="Arial"/>
          <w:b/>
          <w:sz w:val="20"/>
          <w:szCs w:val="20"/>
          <w:lang w:val="en-GB"/>
        </w:rPr>
        <w:t xml:space="preserve"> </w:t>
      </w:r>
      <w:r w:rsidRPr="008C4541">
        <w:rPr>
          <w:rFonts w:ascii="Arial" w:hAnsi="Arial" w:cs="Arial"/>
          <w:b/>
          <w:sz w:val="20"/>
          <w:szCs w:val="20"/>
          <w:lang w:val="en-GB"/>
        </w:rPr>
        <w:t>MODIFICATIONS.</w:t>
      </w:r>
    </w:p>
    <w:p w14:paraId="12D7CEA6" w14:textId="77777777" w:rsidR="00BF0AC3" w:rsidRPr="008C4541" w:rsidRDefault="00BF0AC3" w:rsidP="00AE43DD">
      <w:pPr>
        <w:widowControl/>
        <w:adjustRightInd w:val="0"/>
        <w:spacing w:before="0" w:after="0" w:line="276" w:lineRule="auto"/>
        <w:jc w:val="both"/>
        <w:rPr>
          <w:rFonts w:ascii="Arial" w:hAnsi="Arial" w:cs="Arial"/>
          <w:b/>
          <w:sz w:val="20"/>
          <w:szCs w:val="20"/>
          <w:lang w:val="en-GB"/>
        </w:rPr>
      </w:pPr>
    </w:p>
    <w:p w14:paraId="46761CCE" w14:textId="77777777" w:rsidR="008C4541" w:rsidRDefault="008C4541" w:rsidP="00AE43DD">
      <w:pPr>
        <w:spacing w:before="0" w:after="0" w:line="276" w:lineRule="auto"/>
        <w:ind w:right="-7"/>
        <w:jc w:val="both"/>
        <w:rPr>
          <w:rFonts w:ascii="Arial" w:eastAsia="Arial" w:hAnsi="Arial" w:cs="Arial"/>
          <w:sz w:val="20"/>
          <w:szCs w:val="20"/>
          <w:lang w:val="en-GB" w:bidi="es-ES"/>
        </w:rPr>
      </w:pPr>
      <w:r w:rsidRPr="00B160BB">
        <w:rPr>
          <w:rFonts w:ascii="Arial" w:eastAsia="Arial" w:hAnsi="Arial" w:cs="Arial"/>
          <w:sz w:val="20"/>
          <w:szCs w:val="20"/>
          <w:lang w:val="en-GB" w:bidi="es-ES"/>
        </w:rPr>
        <w:t>In the event that, after signing this contract the role of the sponsor changes, it will be rescinded and a new contract will be signed with the individual or company that occupies the role of sponsor, except when there is a corporate merger or takeover and as a result of the same, the resulting entity assumes the rights and obligations of the previous, or if the role of the sponsor is assumed by a company of the same group.</w:t>
      </w:r>
    </w:p>
    <w:p w14:paraId="274AC294" w14:textId="77777777" w:rsidR="008C4541" w:rsidRPr="00B160BB" w:rsidRDefault="008C4541" w:rsidP="00AE43DD">
      <w:pPr>
        <w:spacing w:before="0" w:after="0" w:line="276" w:lineRule="auto"/>
        <w:ind w:right="-7"/>
        <w:jc w:val="both"/>
        <w:rPr>
          <w:rFonts w:ascii="Arial" w:eastAsia="Arial" w:hAnsi="Arial" w:cs="Arial"/>
          <w:sz w:val="20"/>
          <w:szCs w:val="20"/>
          <w:lang w:val="en-GB" w:bidi="es-ES"/>
        </w:rPr>
      </w:pPr>
    </w:p>
    <w:p w14:paraId="3C3BF1A3" w14:textId="471F86A0" w:rsidR="008C4541" w:rsidRPr="00B160BB" w:rsidRDefault="008C4541" w:rsidP="00AE43DD">
      <w:pPr>
        <w:spacing w:before="0" w:after="0" w:line="276" w:lineRule="auto"/>
        <w:ind w:right="-7"/>
        <w:jc w:val="both"/>
        <w:rPr>
          <w:rFonts w:ascii="Arial" w:eastAsia="Arial" w:hAnsi="Arial" w:cs="Arial"/>
          <w:sz w:val="20"/>
          <w:szCs w:val="20"/>
          <w:lang w:val="en-GB" w:bidi="es-ES"/>
        </w:rPr>
      </w:pPr>
      <w:r w:rsidRPr="00B160BB">
        <w:rPr>
          <w:rFonts w:ascii="Arial" w:eastAsia="Arial" w:hAnsi="Arial" w:cs="Arial"/>
          <w:sz w:val="20"/>
          <w:szCs w:val="20"/>
          <w:lang w:val="en-GB" w:bidi="es-ES"/>
        </w:rPr>
        <w:t xml:space="preserve">In situations such as </w:t>
      </w:r>
      <w:proofErr w:type="gramStart"/>
      <w:r w:rsidRPr="00B160BB">
        <w:rPr>
          <w:rFonts w:ascii="Arial" w:eastAsia="Arial" w:hAnsi="Arial" w:cs="Arial"/>
          <w:sz w:val="20"/>
          <w:szCs w:val="20"/>
          <w:lang w:val="en-GB" w:bidi="es-ES"/>
        </w:rPr>
        <w:t>the aforementioned, the</w:t>
      </w:r>
      <w:proofErr w:type="gramEnd"/>
      <w:r w:rsidRPr="00B160BB">
        <w:rPr>
          <w:rFonts w:ascii="Arial" w:eastAsia="Arial" w:hAnsi="Arial" w:cs="Arial"/>
          <w:sz w:val="20"/>
          <w:szCs w:val="20"/>
          <w:lang w:val="en-GB" w:bidi="es-ES"/>
        </w:rPr>
        <w:t xml:space="preserve"> sponsor will inform the need for the change, so that the centres and the managing entities are aware of this circumstance and can begin the necessary management as soon as possible.</w:t>
      </w:r>
    </w:p>
    <w:p w14:paraId="62B1DC25" w14:textId="77777777" w:rsidR="008C4541" w:rsidRPr="00B160BB" w:rsidRDefault="008C4541" w:rsidP="00AE43DD">
      <w:pPr>
        <w:spacing w:before="0" w:after="0" w:line="276" w:lineRule="auto"/>
        <w:ind w:right="-7"/>
        <w:jc w:val="both"/>
        <w:rPr>
          <w:rFonts w:ascii="Arial" w:eastAsia="Arial" w:hAnsi="Arial" w:cs="Arial"/>
          <w:sz w:val="20"/>
          <w:szCs w:val="20"/>
          <w:lang w:val="en-GB" w:bidi="es-ES"/>
        </w:rPr>
      </w:pPr>
    </w:p>
    <w:p w14:paraId="5C5760CA" w14:textId="77777777" w:rsidR="008C4541" w:rsidRPr="00B160BB" w:rsidRDefault="008C4541" w:rsidP="00AE43DD">
      <w:pPr>
        <w:widowControl/>
        <w:adjustRightInd w:val="0"/>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If, on the contrary, there is a change in the collaborators, the monitor or of the company that, if applicable, may be charged with the execution and management of the same, if any other circumstance that does not imply economic repercussions, it will be communicated in a reliable manner to the competent bodies, as well as to the managing body, with it not being necessary to formalise an additional clause or document to this contract. In accordance with article 15 of Regulation EU 536/2014, the modification of the principal investigator will lead to the modification, through an addendum to the contract and it may only be carried out if it has been previously authorised</w:t>
      </w:r>
      <w:r w:rsidRPr="00B160BB">
        <w:rPr>
          <w:rFonts w:ascii="Arial" w:hAnsi="Arial" w:cs="Arial"/>
          <w:sz w:val="20"/>
          <w:szCs w:val="20"/>
          <w:lang w:val="en-GB"/>
        </w:rPr>
        <w:t xml:space="preserve">. </w:t>
      </w:r>
    </w:p>
    <w:p w14:paraId="1F290E0F" w14:textId="77777777" w:rsidR="008C4541" w:rsidRPr="00B160BB" w:rsidRDefault="008C4541" w:rsidP="00AE43DD">
      <w:pPr>
        <w:widowControl/>
        <w:adjustRightInd w:val="0"/>
        <w:spacing w:before="0" w:after="0" w:line="276" w:lineRule="auto"/>
        <w:jc w:val="both"/>
        <w:rPr>
          <w:rFonts w:ascii="Arial" w:hAnsi="Arial" w:cs="Arial"/>
          <w:sz w:val="20"/>
          <w:szCs w:val="20"/>
          <w:lang w:val="en-GB"/>
        </w:rPr>
      </w:pPr>
      <w:r w:rsidRPr="00B160BB">
        <w:rPr>
          <w:rFonts w:ascii="Arial" w:hAnsi="Arial" w:cs="Arial"/>
          <w:sz w:val="20"/>
          <w:szCs w:val="20"/>
          <w:lang w:val="en-GB"/>
        </w:rPr>
        <w:t xml:space="preserve"> </w:t>
      </w:r>
    </w:p>
    <w:p w14:paraId="050D25C7" w14:textId="05989DA8" w:rsidR="008C4541" w:rsidRPr="00B160BB" w:rsidRDefault="008C4541" w:rsidP="00AE43DD">
      <w:pPr>
        <w:widowControl/>
        <w:adjustRightInd w:val="0"/>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 xml:space="preserve">Any variation in the number of participants and any other circumstances that lead to economic repercussions will be communicated in a reliable way to the appropriate bodies. In these situations, the official model of the economic model will be completed, which reflects the corresponding concepts and amounts, which will be </w:t>
      </w:r>
      <w:r w:rsidRPr="00B160BB">
        <w:rPr>
          <w:rFonts w:ascii="Arial" w:eastAsia="Arial" w:hAnsi="Arial" w:cs="Arial"/>
          <w:sz w:val="20"/>
          <w:szCs w:val="20"/>
          <w:lang w:val="en-GB" w:bidi="es-ES"/>
        </w:rPr>
        <w:lastRenderedPageBreak/>
        <w:t>annexed to the body of the contract and to the previously signed report, forming an integral part of the contract. Said updated economic report will not substitute the previous but complement it</w:t>
      </w:r>
      <w:r w:rsidRPr="00B160BB">
        <w:rPr>
          <w:rFonts w:ascii="Arial" w:hAnsi="Arial" w:cs="Arial"/>
          <w:sz w:val="20"/>
          <w:szCs w:val="20"/>
          <w:lang w:val="en-GB"/>
        </w:rPr>
        <w:t>.</w:t>
      </w:r>
    </w:p>
    <w:p w14:paraId="6897BD9A" w14:textId="77777777" w:rsidR="00E65226" w:rsidRPr="008C4541" w:rsidRDefault="00E65226" w:rsidP="00AE43DD">
      <w:pPr>
        <w:widowControl/>
        <w:adjustRightInd w:val="0"/>
        <w:spacing w:before="0" w:after="0" w:line="276" w:lineRule="auto"/>
        <w:jc w:val="both"/>
        <w:rPr>
          <w:rFonts w:ascii="Arial" w:hAnsi="Arial" w:cs="Arial"/>
          <w:sz w:val="20"/>
          <w:szCs w:val="20"/>
          <w:lang w:val="en-GB"/>
        </w:rPr>
      </w:pPr>
    </w:p>
    <w:p w14:paraId="29E7E1D9" w14:textId="295BFD67" w:rsidR="009D7F9F" w:rsidRPr="008C4541" w:rsidRDefault="008C4541" w:rsidP="00AE43DD">
      <w:pPr>
        <w:tabs>
          <w:tab w:val="left" w:pos="284"/>
        </w:tabs>
        <w:spacing w:before="0" w:after="0" w:line="276" w:lineRule="auto"/>
        <w:ind w:right="-1"/>
        <w:jc w:val="both"/>
        <w:rPr>
          <w:rFonts w:ascii="Arial" w:hAnsi="Arial" w:cs="Arial"/>
          <w:b/>
          <w:sz w:val="20"/>
          <w:szCs w:val="20"/>
          <w:lang w:val="en-GB"/>
        </w:rPr>
      </w:pPr>
      <w:r w:rsidRPr="008C4541">
        <w:rPr>
          <w:rFonts w:ascii="Arial" w:hAnsi="Arial" w:cs="Arial"/>
          <w:b/>
          <w:sz w:val="20"/>
          <w:szCs w:val="20"/>
          <w:lang w:val="en-GB"/>
        </w:rPr>
        <w:t>SEVENTH</w:t>
      </w:r>
      <w:r w:rsidR="00E65226" w:rsidRPr="008C4541">
        <w:rPr>
          <w:rFonts w:ascii="Arial" w:hAnsi="Arial" w:cs="Arial"/>
          <w:b/>
          <w:sz w:val="20"/>
          <w:szCs w:val="20"/>
          <w:lang w:val="en-GB"/>
        </w:rPr>
        <w:t>.</w:t>
      </w:r>
      <w:r w:rsidR="00E65226" w:rsidRPr="008C4541">
        <w:rPr>
          <w:rFonts w:ascii="Arial" w:hAnsi="Arial" w:cs="Arial"/>
          <w:sz w:val="20"/>
          <w:szCs w:val="20"/>
          <w:lang w:val="en-GB"/>
        </w:rPr>
        <w:t xml:space="preserve"> </w:t>
      </w:r>
      <w:r w:rsidRPr="008C4541">
        <w:rPr>
          <w:rFonts w:ascii="Arial" w:hAnsi="Arial" w:cs="Arial"/>
          <w:sz w:val="20"/>
          <w:szCs w:val="20"/>
          <w:lang w:val="en-GB"/>
        </w:rPr>
        <w:t>–</w:t>
      </w:r>
      <w:r w:rsidR="009D7F9F" w:rsidRPr="008C4541">
        <w:rPr>
          <w:rFonts w:ascii="Arial" w:hAnsi="Arial" w:cs="Arial"/>
          <w:sz w:val="20"/>
          <w:szCs w:val="20"/>
          <w:lang w:val="en-GB"/>
        </w:rPr>
        <w:t xml:space="preserve"> </w:t>
      </w:r>
      <w:r w:rsidRPr="008C4541">
        <w:rPr>
          <w:rFonts w:ascii="Arial" w:hAnsi="Arial" w:cs="Arial"/>
          <w:b/>
          <w:sz w:val="20"/>
          <w:szCs w:val="20"/>
          <w:lang w:val="en-GB"/>
        </w:rPr>
        <w:t>EQUIPAMENT SUPPLIED BY THE SPONSOR.</w:t>
      </w:r>
      <w:r w:rsidR="009D7F9F" w:rsidRPr="008C4541">
        <w:rPr>
          <w:rFonts w:ascii="Arial" w:hAnsi="Arial" w:cs="Arial"/>
          <w:b/>
          <w:sz w:val="20"/>
          <w:szCs w:val="20"/>
          <w:lang w:val="en-GB"/>
        </w:rPr>
        <w:t xml:space="preserve">  </w:t>
      </w:r>
    </w:p>
    <w:p w14:paraId="3FD0177A" w14:textId="77777777" w:rsidR="009D7F9F" w:rsidRPr="008C4541" w:rsidRDefault="009D7F9F" w:rsidP="00AE43DD">
      <w:pPr>
        <w:tabs>
          <w:tab w:val="left" w:pos="284"/>
        </w:tabs>
        <w:spacing w:before="0" w:after="0" w:line="276" w:lineRule="auto"/>
        <w:ind w:right="-1"/>
        <w:jc w:val="both"/>
        <w:rPr>
          <w:rFonts w:ascii="Arial" w:hAnsi="Arial" w:cs="Arial"/>
          <w:b/>
          <w:sz w:val="20"/>
          <w:szCs w:val="20"/>
          <w:lang w:val="en-GB"/>
        </w:rPr>
      </w:pPr>
    </w:p>
    <w:p w14:paraId="7193EC7E" w14:textId="77777777" w:rsidR="008C4541" w:rsidRPr="00B160BB" w:rsidRDefault="008C4541" w:rsidP="00AE43DD">
      <w:pPr>
        <w:spacing w:before="0" w:after="0" w:line="276" w:lineRule="auto"/>
        <w:ind w:right="-7"/>
        <w:jc w:val="both"/>
        <w:rPr>
          <w:rFonts w:ascii="Arial" w:eastAsia="Arial" w:hAnsi="Arial" w:cs="Arial"/>
          <w:sz w:val="20"/>
          <w:szCs w:val="20"/>
          <w:lang w:val="en-GB" w:bidi="es-ES"/>
        </w:rPr>
      </w:pPr>
      <w:proofErr w:type="gramStart"/>
      <w:r w:rsidRPr="00B160BB">
        <w:rPr>
          <w:rFonts w:ascii="Arial" w:eastAsia="Arial" w:hAnsi="Arial" w:cs="Arial"/>
          <w:sz w:val="20"/>
          <w:szCs w:val="20"/>
          <w:lang w:val="en-GB" w:bidi="es-ES"/>
        </w:rPr>
        <w:t>All of</w:t>
      </w:r>
      <w:proofErr w:type="gramEnd"/>
      <w:r w:rsidRPr="00B160BB">
        <w:rPr>
          <w:rFonts w:ascii="Arial" w:eastAsia="Arial" w:hAnsi="Arial" w:cs="Arial"/>
          <w:sz w:val="20"/>
          <w:szCs w:val="20"/>
          <w:lang w:val="en-GB" w:bidi="es-ES"/>
        </w:rPr>
        <w:t xml:space="preserve"> the equipment supplied by the sponsor for development of the clinical trial will be ceded for use in the centre, which will use it exclusively for the completion of the abovementioned clinical trial and will be identified in a way that distinguishes it from the centre’s own equipment. The sponsor will be responsible for costs for the installation, maintenance, calibration, staff training, and where appropriate, any other expense relating to the cession of the equipment and during the clinical trial, as well as, where appropriate, for the expenses arising from the removal of the equipment.</w:t>
      </w:r>
    </w:p>
    <w:p w14:paraId="52E48FAA" w14:textId="77777777" w:rsidR="008C4541" w:rsidRPr="00B160BB" w:rsidRDefault="008C4541" w:rsidP="00AE43DD">
      <w:pPr>
        <w:spacing w:before="0" w:after="0" w:line="276" w:lineRule="auto"/>
        <w:ind w:right="-7"/>
        <w:jc w:val="both"/>
        <w:rPr>
          <w:rFonts w:ascii="Arial" w:eastAsia="Arial" w:hAnsi="Arial" w:cs="Arial"/>
          <w:sz w:val="20"/>
          <w:szCs w:val="20"/>
          <w:lang w:val="en-GB" w:bidi="es-ES"/>
        </w:rPr>
      </w:pPr>
    </w:p>
    <w:p w14:paraId="25684A32" w14:textId="77777777" w:rsidR="008C4541" w:rsidRPr="00B160BB" w:rsidRDefault="008C4541" w:rsidP="00AE43DD">
      <w:pPr>
        <w:spacing w:before="0" w:after="0" w:line="276" w:lineRule="auto"/>
        <w:ind w:right="-7"/>
        <w:jc w:val="both"/>
        <w:rPr>
          <w:rFonts w:ascii="Arial" w:eastAsia="Arial" w:hAnsi="Arial" w:cs="Arial"/>
          <w:sz w:val="20"/>
          <w:szCs w:val="20"/>
          <w:lang w:val="en-GB" w:bidi="es-ES"/>
        </w:rPr>
      </w:pPr>
      <w:r w:rsidRPr="00B160BB">
        <w:rPr>
          <w:rFonts w:ascii="Arial" w:eastAsia="Arial" w:hAnsi="Arial" w:cs="Arial"/>
          <w:sz w:val="20"/>
          <w:szCs w:val="20"/>
          <w:lang w:val="en-GB" w:bidi="es-ES"/>
        </w:rPr>
        <w:t>For this purpose, they will sign the corresponding agreement for the cession of the equipment.</w:t>
      </w:r>
    </w:p>
    <w:p w14:paraId="2CF3270C" w14:textId="77777777" w:rsidR="008C4541" w:rsidRPr="00B160BB" w:rsidRDefault="008C4541" w:rsidP="00AE43DD">
      <w:pPr>
        <w:spacing w:before="0" w:after="0" w:line="276" w:lineRule="auto"/>
        <w:ind w:right="-7"/>
        <w:jc w:val="both"/>
        <w:rPr>
          <w:rFonts w:ascii="Arial" w:eastAsia="Arial" w:hAnsi="Arial" w:cs="Arial"/>
          <w:sz w:val="20"/>
          <w:szCs w:val="20"/>
          <w:lang w:val="en-GB" w:bidi="es-ES"/>
        </w:rPr>
      </w:pPr>
    </w:p>
    <w:p w14:paraId="072DCAC2" w14:textId="77777777" w:rsidR="008C4541" w:rsidRPr="00B160BB" w:rsidRDefault="008C4541" w:rsidP="00AE43DD">
      <w:pPr>
        <w:widowControl/>
        <w:adjustRightInd w:val="0"/>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The sponsor commits, once this contract has been finalised, to removing the equipment or ceding it indefinitely, communicating this to the centre and/or the managing body, for the purpose of carrying out the necessary actions</w:t>
      </w:r>
      <w:r w:rsidRPr="00B160BB">
        <w:rPr>
          <w:rFonts w:ascii="Arial" w:hAnsi="Arial" w:cs="Arial"/>
          <w:sz w:val="20"/>
          <w:szCs w:val="20"/>
          <w:lang w:val="en-GB"/>
        </w:rPr>
        <w:t>.</w:t>
      </w:r>
    </w:p>
    <w:p w14:paraId="0173738C" w14:textId="77777777" w:rsidR="00956E9C" w:rsidRPr="008C4541" w:rsidRDefault="00956E9C" w:rsidP="00AE43DD">
      <w:pPr>
        <w:widowControl/>
        <w:adjustRightInd w:val="0"/>
        <w:spacing w:before="0" w:after="0" w:line="276" w:lineRule="auto"/>
        <w:jc w:val="both"/>
        <w:rPr>
          <w:rFonts w:ascii="Arial" w:hAnsi="Arial" w:cs="Arial"/>
          <w:sz w:val="20"/>
          <w:szCs w:val="20"/>
          <w:lang w:val="en-GB"/>
        </w:rPr>
      </w:pPr>
    </w:p>
    <w:p w14:paraId="45247290" w14:textId="485420C6" w:rsidR="00956E9C" w:rsidRPr="008C4541" w:rsidRDefault="008C4541" w:rsidP="00AE43DD">
      <w:pPr>
        <w:widowControl/>
        <w:adjustRightInd w:val="0"/>
        <w:spacing w:before="0" w:after="0" w:line="276" w:lineRule="auto"/>
        <w:jc w:val="both"/>
        <w:rPr>
          <w:rFonts w:ascii="Arial" w:hAnsi="Arial" w:cs="Arial"/>
          <w:b/>
          <w:sz w:val="20"/>
          <w:szCs w:val="20"/>
          <w:lang w:val="en-GB"/>
        </w:rPr>
      </w:pPr>
      <w:r w:rsidRPr="008C4541">
        <w:rPr>
          <w:rFonts w:ascii="Arial" w:hAnsi="Arial" w:cs="Arial"/>
          <w:b/>
          <w:sz w:val="20"/>
          <w:szCs w:val="20"/>
          <w:lang w:val="en-GB"/>
        </w:rPr>
        <w:t>EIGHTH</w:t>
      </w:r>
      <w:r w:rsidR="005D3E45" w:rsidRPr="008C4541">
        <w:rPr>
          <w:rFonts w:ascii="Arial" w:hAnsi="Arial" w:cs="Arial"/>
          <w:b/>
          <w:sz w:val="20"/>
          <w:szCs w:val="20"/>
          <w:lang w:val="en-GB"/>
        </w:rPr>
        <w:t xml:space="preserve">. </w:t>
      </w:r>
      <w:r w:rsidRPr="008C4541">
        <w:rPr>
          <w:rFonts w:ascii="Arial" w:hAnsi="Arial" w:cs="Arial"/>
          <w:b/>
          <w:sz w:val="20"/>
          <w:szCs w:val="20"/>
          <w:lang w:val="en-GB"/>
        </w:rPr>
        <w:t>–</w:t>
      </w:r>
      <w:r w:rsidR="00956E9C" w:rsidRPr="008C4541">
        <w:rPr>
          <w:rFonts w:ascii="Arial" w:hAnsi="Arial" w:cs="Arial"/>
          <w:b/>
          <w:sz w:val="20"/>
          <w:szCs w:val="20"/>
          <w:lang w:val="en-GB"/>
        </w:rPr>
        <w:t xml:space="preserve"> </w:t>
      </w:r>
      <w:r w:rsidRPr="008C4541">
        <w:rPr>
          <w:rFonts w:ascii="Arial" w:hAnsi="Arial" w:cs="Arial"/>
          <w:b/>
          <w:sz w:val="20"/>
          <w:szCs w:val="20"/>
          <w:lang w:val="en-GB"/>
        </w:rPr>
        <w:t>ACCESS OF THE MONITOR.</w:t>
      </w:r>
      <w:r w:rsidR="00956E9C" w:rsidRPr="008C4541">
        <w:rPr>
          <w:rFonts w:ascii="Arial" w:hAnsi="Arial" w:cs="Arial"/>
          <w:b/>
          <w:sz w:val="20"/>
          <w:szCs w:val="20"/>
          <w:lang w:val="en-GB"/>
        </w:rPr>
        <w:t xml:space="preserve"> </w:t>
      </w:r>
    </w:p>
    <w:p w14:paraId="0707E7B8" w14:textId="7838768C" w:rsidR="008C4541" w:rsidRPr="00B160BB" w:rsidRDefault="00956E9C" w:rsidP="00AE43DD">
      <w:pPr>
        <w:widowControl/>
        <w:adjustRightInd w:val="0"/>
        <w:spacing w:before="0" w:after="0" w:line="276" w:lineRule="auto"/>
        <w:jc w:val="both"/>
        <w:rPr>
          <w:rFonts w:ascii="Arial" w:hAnsi="Arial" w:cs="Arial"/>
          <w:sz w:val="20"/>
          <w:szCs w:val="20"/>
          <w:lang w:val="en-GB"/>
        </w:rPr>
      </w:pPr>
      <w:r w:rsidRPr="008C4541">
        <w:rPr>
          <w:rFonts w:ascii="Arial" w:hAnsi="Arial" w:cs="Arial"/>
          <w:sz w:val="20"/>
          <w:szCs w:val="20"/>
          <w:lang w:val="en-GB"/>
        </w:rPr>
        <w:t xml:space="preserve"> </w:t>
      </w:r>
    </w:p>
    <w:p w14:paraId="55514001" w14:textId="77777777" w:rsidR="008C4541" w:rsidRPr="00B160BB" w:rsidRDefault="008C4541" w:rsidP="00AE43DD">
      <w:pPr>
        <w:spacing w:before="0" w:after="0" w:line="276" w:lineRule="auto"/>
        <w:ind w:right="-7"/>
        <w:jc w:val="both"/>
        <w:rPr>
          <w:rFonts w:ascii="Arial" w:eastAsia="Arial" w:hAnsi="Arial" w:cs="Arial"/>
          <w:sz w:val="20"/>
          <w:szCs w:val="20"/>
          <w:lang w:val="en-GB" w:bidi="es-ES"/>
        </w:rPr>
      </w:pPr>
      <w:r w:rsidRPr="00B160BB">
        <w:rPr>
          <w:rFonts w:ascii="Arial" w:eastAsia="Arial" w:hAnsi="Arial" w:cs="Arial"/>
          <w:sz w:val="20"/>
          <w:szCs w:val="20"/>
          <w:lang w:val="en-GB" w:bidi="es-ES"/>
        </w:rPr>
        <w:t>The sponsor can designate a monitor that will have the obligations included in article 40 of Royal Decree 1090/2015, of 4 of December and that, in each visit made to the centre, they will be able to access the pertinent clinical documents of the patients included in the clinical trial, under the supervision of the investigators and for the sole purpose of verifying the data provided by them with regards to compliance with protocol, to guarantee that the data is registered correctly and fully, as well ensuring that informed consent has been obtained from all participants prior to their inclusion in the clinical trial.</w:t>
      </w:r>
    </w:p>
    <w:p w14:paraId="29114F1D" w14:textId="77777777" w:rsidR="008C4541" w:rsidRPr="00B160BB" w:rsidRDefault="008C4541" w:rsidP="00AE43DD">
      <w:pPr>
        <w:spacing w:before="0" w:after="0" w:line="276" w:lineRule="auto"/>
        <w:ind w:right="-7"/>
        <w:jc w:val="both"/>
        <w:rPr>
          <w:rFonts w:ascii="Arial" w:eastAsia="Arial" w:hAnsi="Arial" w:cs="Arial"/>
          <w:sz w:val="20"/>
          <w:szCs w:val="20"/>
          <w:lang w:val="en-GB" w:bidi="es-ES"/>
        </w:rPr>
      </w:pPr>
    </w:p>
    <w:p w14:paraId="1814E2D4" w14:textId="77777777" w:rsidR="008C4541" w:rsidRPr="00B160BB" w:rsidRDefault="008C4541" w:rsidP="00AE43DD">
      <w:pPr>
        <w:spacing w:before="0" w:after="0" w:line="276" w:lineRule="auto"/>
        <w:ind w:right="-7"/>
        <w:jc w:val="both"/>
        <w:rPr>
          <w:rFonts w:ascii="Arial" w:eastAsia="Arial" w:hAnsi="Arial" w:cs="Arial"/>
          <w:sz w:val="20"/>
          <w:szCs w:val="20"/>
          <w:lang w:val="en-GB" w:bidi="es-ES"/>
        </w:rPr>
      </w:pPr>
      <w:r w:rsidRPr="00B160BB">
        <w:rPr>
          <w:rFonts w:ascii="Arial" w:eastAsia="Arial" w:hAnsi="Arial" w:cs="Arial"/>
          <w:sz w:val="20"/>
          <w:szCs w:val="20"/>
          <w:lang w:val="en-GB" w:bidi="es-ES"/>
        </w:rPr>
        <w:t xml:space="preserve">The sponsor will agree the dates of the monitoring visits with the Principal Investigator, so that they can prepare </w:t>
      </w:r>
      <w:proofErr w:type="gramStart"/>
      <w:r w:rsidRPr="00B160BB">
        <w:rPr>
          <w:rFonts w:ascii="Arial" w:eastAsia="Arial" w:hAnsi="Arial" w:cs="Arial"/>
          <w:sz w:val="20"/>
          <w:szCs w:val="20"/>
          <w:lang w:val="en-GB" w:bidi="es-ES"/>
        </w:rPr>
        <w:t>all of</w:t>
      </w:r>
      <w:proofErr w:type="gramEnd"/>
      <w:r w:rsidRPr="00B160BB">
        <w:rPr>
          <w:rFonts w:ascii="Arial" w:eastAsia="Arial" w:hAnsi="Arial" w:cs="Arial"/>
          <w:sz w:val="20"/>
          <w:szCs w:val="20"/>
          <w:lang w:val="en-GB" w:bidi="es-ES"/>
        </w:rPr>
        <w:t xml:space="preserve"> the necessary documentation and information and so that the normal activity of the unit is not negatively affected due to the monitoring.</w:t>
      </w:r>
    </w:p>
    <w:p w14:paraId="744EA9F1" w14:textId="77777777" w:rsidR="008C4541" w:rsidRPr="00B160BB" w:rsidRDefault="008C4541" w:rsidP="00AE43DD">
      <w:pPr>
        <w:spacing w:before="0" w:after="0" w:line="276" w:lineRule="auto"/>
        <w:ind w:right="-7"/>
        <w:jc w:val="both"/>
        <w:rPr>
          <w:rFonts w:ascii="Arial" w:eastAsia="Arial" w:hAnsi="Arial" w:cs="Arial"/>
          <w:sz w:val="20"/>
          <w:szCs w:val="20"/>
          <w:lang w:val="en-GB" w:bidi="es-ES"/>
        </w:rPr>
      </w:pPr>
    </w:p>
    <w:p w14:paraId="08DA74F8" w14:textId="77777777" w:rsidR="008C4541" w:rsidRPr="00B160BB" w:rsidRDefault="008C4541" w:rsidP="00AE43DD">
      <w:pPr>
        <w:widowControl/>
        <w:adjustRightInd w:val="0"/>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The centre will provide, through the Principal Investigator, the monitor’s access to the clinical documentation, for the development of their roles, respecting the applicable regulations.</w:t>
      </w:r>
    </w:p>
    <w:p w14:paraId="4F30AB2F" w14:textId="77777777" w:rsidR="005D3E45" w:rsidRPr="008C4541" w:rsidRDefault="005D3E45" w:rsidP="00AE43DD">
      <w:pPr>
        <w:spacing w:before="0" w:after="0" w:line="276" w:lineRule="auto"/>
        <w:ind w:right="-1"/>
        <w:jc w:val="both"/>
        <w:rPr>
          <w:rFonts w:ascii="Arial" w:hAnsi="Arial" w:cs="Arial"/>
          <w:b/>
          <w:bCs/>
          <w:sz w:val="20"/>
          <w:szCs w:val="20"/>
          <w:lang w:val="en-GB"/>
        </w:rPr>
      </w:pPr>
    </w:p>
    <w:p w14:paraId="1143BFE3" w14:textId="776B925C" w:rsidR="00E155F3" w:rsidRPr="008C4541" w:rsidRDefault="008C4541" w:rsidP="00AE43DD">
      <w:pPr>
        <w:spacing w:before="0" w:after="0" w:line="276" w:lineRule="auto"/>
        <w:ind w:right="-1"/>
        <w:jc w:val="both"/>
        <w:rPr>
          <w:rFonts w:ascii="Arial" w:hAnsi="Arial" w:cs="Arial"/>
          <w:b/>
          <w:bCs/>
          <w:sz w:val="20"/>
          <w:szCs w:val="20"/>
          <w:lang w:val="en-GB"/>
        </w:rPr>
      </w:pPr>
      <w:r w:rsidRPr="008C4541">
        <w:rPr>
          <w:rFonts w:ascii="Arial" w:hAnsi="Arial" w:cs="Arial"/>
          <w:b/>
          <w:bCs/>
          <w:sz w:val="20"/>
          <w:szCs w:val="20"/>
          <w:lang w:val="en-GB"/>
        </w:rPr>
        <w:t>NINTH</w:t>
      </w:r>
      <w:r w:rsidR="005D3E45" w:rsidRPr="008C4541">
        <w:rPr>
          <w:rFonts w:ascii="Arial" w:hAnsi="Arial" w:cs="Arial"/>
          <w:b/>
          <w:bCs/>
          <w:sz w:val="20"/>
          <w:szCs w:val="20"/>
          <w:lang w:val="en-GB"/>
        </w:rPr>
        <w:t xml:space="preserve">. </w:t>
      </w:r>
      <w:r w:rsidRPr="008C4541">
        <w:rPr>
          <w:rFonts w:ascii="Arial" w:hAnsi="Arial" w:cs="Arial"/>
          <w:b/>
          <w:bCs/>
          <w:sz w:val="20"/>
          <w:szCs w:val="20"/>
          <w:lang w:val="en-GB"/>
        </w:rPr>
        <w:t>–</w:t>
      </w:r>
      <w:r w:rsidR="00E155F3" w:rsidRPr="008C4541">
        <w:rPr>
          <w:rFonts w:ascii="Arial" w:hAnsi="Arial" w:cs="Arial"/>
          <w:b/>
          <w:bCs/>
          <w:sz w:val="20"/>
          <w:szCs w:val="20"/>
          <w:lang w:val="en-GB"/>
        </w:rPr>
        <w:t xml:space="preserve"> </w:t>
      </w:r>
      <w:r w:rsidRPr="008C4541">
        <w:rPr>
          <w:rFonts w:ascii="Arial" w:hAnsi="Arial" w:cs="Arial"/>
          <w:b/>
          <w:bCs/>
          <w:sz w:val="20"/>
          <w:szCs w:val="20"/>
          <w:lang w:val="en-GB"/>
        </w:rPr>
        <w:t>CONFIDENTIALITY AND ACCESS TO INFORMATION.</w:t>
      </w:r>
      <w:r w:rsidR="00E155F3" w:rsidRPr="008C4541">
        <w:rPr>
          <w:rFonts w:ascii="Arial" w:hAnsi="Arial" w:cs="Arial"/>
          <w:b/>
          <w:bCs/>
          <w:sz w:val="20"/>
          <w:szCs w:val="20"/>
          <w:lang w:val="en-GB"/>
        </w:rPr>
        <w:t xml:space="preserve"> </w:t>
      </w:r>
    </w:p>
    <w:p w14:paraId="58E31488" w14:textId="69412145" w:rsidR="008C4541" w:rsidRPr="00B160BB" w:rsidRDefault="00E155F3" w:rsidP="00AE43DD">
      <w:pPr>
        <w:spacing w:before="0" w:after="0" w:line="276" w:lineRule="auto"/>
        <w:ind w:right="-1"/>
        <w:jc w:val="both"/>
        <w:rPr>
          <w:rFonts w:ascii="Arial" w:hAnsi="Arial" w:cs="Arial"/>
          <w:bCs/>
          <w:sz w:val="20"/>
          <w:szCs w:val="20"/>
          <w:lang w:val="en-GB"/>
        </w:rPr>
      </w:pPr>
      <w:r w:rsidRPr="008C4541">
        <w:rPr>
          <w:rFonts w:ascii="Arial" w:hAnsi="Arial" w:cs="Arial"/>
          <w:bCs/>
          <w:sz w:val="20"/>
          <w:szCs w:val="20"/>
          <w:lang w:val="en-GB"/>
        </w:rPr>
        <w:t xml:space="preserve"> </w:t>
      </w:r>
    </w:p>
    <w:p w14:paraId="1A978B89" w14:textId="77777777" w:rsidR="008C4541" w:rsidRPr="00B160BB" w:rsidRDefault="008C4541" w:rsidP="00AE43DD">
      <w:pPr>
        <w:spacing w:before="0" w:after="0" w:line="276" w:lineRule="auto"/>
        <w:ind w:right="-1"/>
        <w:jc w:val="both"/>
        <w:rPr>
          <w:rFonts w:ascii="Arial" w:hAnsi="Arial" w:cs="Arial"/>
          <w:bCs/>
          <w:sz w:val="20"/>
          <w:szCs w:val="20"/>
          <w:lang w:val="en-GB"/>
        </w:rPr>
      </w:pPr>
      <w:r w:rsidRPr="00B160BB">
        <w:rPr>
          <w:rFonts w:ascii="Arial" w:eastAsia="Arial" w:hAnsi="Arial" w:cs="Arial"/>
          <w:sz w:val="20"/>
          <w:szCs w:val="20"/>
          <w:lang w:val="en-GB" w:bidi="es-ES"/>
        </w:rPr>
        <w:t xml:space="preserve">The parties intervening in the completion of the clinical trial commit to employ </w:t>
      </w:r>
      <w:proofErr w:type="gramStart"/>
      <w:r w:rsidRPr="00B160BB">
        <w:rPr>
          <w:rFonts w:ascii="Arial" w:eastAsia="Arial" w:hAnsi="Arial" w:cs="Arial"/>
          <w:sz w:val="20"/>
          <w:szCs w:val="20"/>
          <w:lang w:val="en-GB" w:bidi="es-ES"/>
        </w:rPr>
        <w:t>all of</w:t>
      </w:r>
      <w:proofErr w:type="gramEnd"/>
      <w:r w:rsidRPr="00B160BB">
        <w:rPr>
          <w:rFonts w:ascii="Arial" w:eastAsia="Arial" w:hAnsi="Arial" w:cs="Arial"/>
          <w:sz w:val="20"/>
          <w:szCs w:val="20"/>
          <w:lang w:val="en-GB" w:bidi="es-ES"/>
        </w:rPr>
        <w:t xml:space="preserve"> the resources within their reach to guarantee the confidentiality of the information provided for its completion as well as that contained during its development. In this sense, they will treat all documents, data, information supplied and potential results in accordance with their confidential and secret nature, committing to the restricted circulation of said information and making themselves responsible for ensuring that this obligation is complied with by all those who have access to it, in accordance with the agreements set forth in this contract</w:t>
      </w:r>
      <w:r w:rsidRPr="00B160BB">
        <w:rPr>
          <w:rFonts w:ascii="Arial" w:hAnsi="Arial" w:cs="Arial"/>
          <w:bCs/>
          <w:sz w:val="20"/>
          <w:szCs w:val="20"/>
          <w:lang w:val="en-GB"/>
        </w:rPr>
        <w:t xml:space="preserve">. </w:t>
      </w:r>
    </w:p>
    <w:p w14:paraId="42D0D059" w14:textId="77777777" w:rsidR="008C4541" w:rsidRPr="00B160BB" w:rsidRDefault="008C4541" w:rsidP="00AE43DD">
      <w:pPr>
        <w:spacing w:before="0" w:after="0" w:line="276" w:lineRule="auto"/>
        <w:ind w:right="-1"/>
        <w:jc w:val="both"/>
        <w:rPr>
          <w:rFonts w:ascii="Arial" w:hAnsi="Arial" w:cs="Arial"/>
          <w:bCs/>
          <w:sz w:val="20"/>
          <w:szCs w:val="20"/>
          <w:lang w:val="en-GB"/>
        </w:rPr>
      </w:pPr>
      <w:r w:rsidRPr="00B160BB">
        <w:rPr>
          <w:rFonts w:ascii="Arial" w:hAnsi="Arial" w:cs="Arial"/>
          <w:bCs/>
          <w:sz w:val="20"/>
          <w:szCs w:val="20"/>
          <w:lang w:val="en-GB"/>
        </w:rPr>
        <w:t xml:space="preserve"> </w:t>
      </w:r>
    </w:p>
    <w:p w14:paraId="5FD5CE68" w14:textId="77777777" w:rsidR="008C4541" w:rsidRPr="00B160BB" w:rsidRDefault="008C4541" w:rsidP="00AE43DD">
      <w:pPr>
        <w:spacing w:before="0" w:after="0" w:line="276" w:lineRule="auto"/>
        <w:ind w:right="-1"/>
        <w:jc w:val="both"/>
        <w:rPr>
          <w:rFonts w:ascii="Arial" w:hAnsi="Arial" w:cs="Arial"/>
          <w:bCs/>
          <w:sz w:val="20"/>
          <w:szCs w:val="20"/>
          <w:lang w:val="en-GB"/>
        </w:rPr>
      </w:pPr>
      <w:r w:rsidRPr="00B160BB">
        <w:rPr>
          <w:rFonts w:ascii="Arial" w:eastAsia="Arial" w:hAnsi="Arial" w:cs="Arial"/>
          <w:sz w:val="20"/>
          <w:szCs w:val="20"/>
          <w:lang w:val="en-GB" w:bidi="es-ES"/>
        </w:rPr>
        <w:t xml:space="preserve">In accordance with the provisions of article 56 of the Regulation EU No. 536/2014, of the European Parliament and Council of 16 April, on clinical trials with medicinal products for human use, and which repeals the Directive 2001/20/EC, or where appropriate, the Principal Investigator will register, process, handle, and conserve all of the information for the clinical trial in a way that this can be communicated, interpreted and verified exactly, at </w:t>
      </w:r>
      <w:r w:rsidRPr="00B160BB">
        <w:rPr>
          <w:rFonts w:ascii="Arial" w:eastAsia="Arial" w:hAnsi="Arial" w:cs="Arial"/>
          <w:sz w:val="20"/>
          <w:szCs w:val="20"/>
          <w:lang w:val="en-GB" w:bidi="es-ES"/>
        </w:rPr>
        <w:lastRenderedPageBreak/>
        <w:t>the same time as protecting the confidentiality of the clinical records and the personal data of participants in the trial in accordance with the applicable regulation</w:t>
      </w:r>
      <w:r w:rsidRPr="00B160BB">
        <w:rPr>
          <w:rFonts w:ascii="Arial" w:hAnsi="Arial" w:cs="Arial"/>
          <w:bCs/>
          <w:sz w:val="20"/>
          <w:szCs w:val="20"/>
          <w:lang w:val="en-GB"/>
        </w:rPr>
        <w:t xml:space="preserve">. </w:t>
      </w:r>
    </w:p>
    <w:p w14:paraId="285C5116" w14:textId="77777777" w:rsidR="008C4541" w:rsidRPr="00B160BB" w:rsidRDefault="008C4541" w:rsidP="00AE43DD">
      <w:pPr>
        <w:spacing w:before="0" w:after="0" w:line="276" w:lineRule="auto"/>
        <w:ind w:right="-1"/>
        <w:jc w:val="both"/>
        <w:rPr>
          <w:rFonts w:ascii="Arial" w:hAnsi="Arial" w:cs="Arial"/>
          <w:bCs/>
          <w:sz w:val="20"/>
          <w:szCs w:val="20"/>
          <w:lang w:val="en-GB"/>
        </w:rPr>
      </w:pPr>
      <w:r w:rsidRPr="00B160BB">
        <w:rPr>
          <w:rFonts w:ascii="Arial" w:hAnsi="Arial" w:cs="Arial"/>
          <w:bCs/>
          <w:sz w:val="20"/>
          <w:szCs w:val="20"/>
          <w:lang w:val="en-GB"/>
        </w:rPr>
        <w:t xml:space="preserve"> </w:t>
      </w:r>
    </w:p>
    <w:p w14:paraId="789F82A5" w14:textId="77777777" w:rsidR="008C4541" w:rsidRPr="00B160BB" w:rsidRDefault="008C4541" w:rsidP="00AE43DD">
      <w:pPr>
        <w:spacing w:before="0" w:after="0" w:line="276" w:lineRule="auto"/>
        <w:ind w:right="-1"/>
        <w:jc w:val="both"/>
        <w:rPr>
          <w:rFonts w:ascii="Arial" w:hAnsi="Arial" w:cs="Arial"/>
          <w:bCs/>
          <w:sz w:val="20"/>
          <w:szCs w:val="20"/>
          <w:lang w:val="en-GB"/>
        </w:rPr>
      </w:pPr>
      <w:r w:rsidRPr="00B160BB">
        <w:rPr>
          <w:rFonts w:ascii="Arial" w:eastAsia="Arial" w:hAnsi="Arial" w:cs="Arial"/>
          <w:sz w:val="20"/>
          <w:szCs w:val="20"/>
          <w:lang w:val="en-GB" w:bidi="es-ES"/>
        </w:rPr>
        <w:t>In this way, the appropriate technical and organisational measures will be taken so that the information and personal details that are handled are protected and to avoid them being accessed, disclosed, leaked, modified or destroyed in an unauthorised or illegal manner or to avoid it being accidentally lost, above all when it is sent via a network</w:t>
      </w:r>
      <w:r w:rsidRPr="00B160BB">
        <w:rPr>
          <w:rFonts w:ascii="Arial" w:hAnsi="Arial" w:cs="Arial"/>
          <w:bCs/>
          <w:sz w:val="20"/>
          <w:szCs w:val="20"/>
          <w:lang w:val="en-GB"/>
        </w:rPr>
        <w:t xml:space="preserve">. </w:t>
      </w:r>
    </w:p>
    <w:p w14:paraId="1A63E2FD" w14:textId="77777777" w:rsidR="008C4541" w:rsidRPr="00B160BB" w:rsidRDefault="008C4541" w:rsidP="00AE43DD">
      <w:pPr>
        <w:spacing w:before="0" w:after="0" w:line="276" w:lineRule="auto"/>
        <w:ind w:right="-1"/>
        <w:jc w:val="both"/>
        <w:rPr>
          <w:rFonts w:ascii="Arial" w:hAnsi="Arial" w:cs="Arial"/>
          <w:bCs/>
          <w:sz w:val="20"/>
          <w:szCs w:val="20"/>
          <w:lang w:val="en-GB"/>
        </w:rPr>
      </w:pPr>
      <w:r w:rsidRPr="00B160BB">
        <w:rPr>
          <w:rFonts w:ascii="Arial" w:hAnsi="Arial" w:cs="Arial"/>
          <w:bCs/>
          <w:sz w:val="20"/>
          <w:szCs w:val="20"/>
          <w:lang w:val="en-GB"/>
        </w:rPr>
        <w:t xml:space="preserve"> </w:t>
      </w:r>
    </w:p>
    <w:p w14:paraId="49C59F01" w14:textId="23A453FA" w:rsidR="005D3E45" w:rsidRPr="008C4541" w:rsidRDefault="008C4541" w:rsidP="00AE43DD">
      <w:pPr>
        <w:spacing w:before="0" w:after="0" w:line="276" w:lineRule="auto"/>
        <w:ind w:right="-1"/>
        <w:jc w:val="both"/>
        <w:rPr>
          <w:rFonts w:ascii="Arial" w:hAnsi="Arial" w:cs="Arial"/>
          <w:bCs/>
          <w:sz w:val="20"/>
          <w:szCs w:val="20"/>
          <w:lang w:val="en-GB"/>
        </w:rPr>
      </w:pPr>
      <w:r w:rsidRPr="00B160BB">
        <w:rPr>
          <w:rFonts w:ascii="Arial" w:eastAsia="Arial" w:hAnsi="Arial" w:cs="Arial"/>
          <w:sz w:val="20"/>
          <w:szCs w:val="20"/>
          <w:lang w:val="en-GB" w:bidi="es-ES"/>
        </w:rPr>
        <w:t>Specifically, the parties agree to</w:t>
      </w:r>
      <w:r w:rsidR="005D3E45" w:rsidRPr="008C4541">
        <w:rPr>
          <w:rFonts w:ascii="Arial" w:hAnsi="Arial" w:cs="Arial"/>
          <w:sz w:val="20"/>
          <w:szCs w:val="20"/>
          <w:lang w:val="en-GB"/>
        </w:rPr>
        <w:t>:</w:t>
      </w:r>
    </w:p>
    <w:p w14:paraId="1356450D" w14:textId="77777777" w:rsidR="008C4541" w:rsidRDefault="008C4541" w:rsidP="00AE43DD">
      <w:pPr>
        <w:pStyle w:val="Prrafodelista"/>
        <w:numPr>
          <w:ilvl w:val="0"/>
          <w:numId w:val="17"/>
        </w:numPr>
        <w:tabs>
          <w:tab w:val="left" w:pos="284"/>
          <w:tab w:val="left" w:pos="709"/>
        </w:tabs>
        <w:spacing w:line="276" w:lineRule="auto"/>
        <w:jc w:val="both"/>
        <w:rPr>
          <w:rFonts w:ascii="Arial" w:hAnsi="Arial" w:cs="Arial"/>
          <w:bCs/>
          <w:sz w:val="20"/>
          <w:szCs w:val="20"/>
          <w:lang w:val="en-GB"/>
        </w:rPr>
      </w:pPr>
      <w:r w:rsidRPr="008C4541">
        <w:rPr>
          <w:rFonts w:ascii="Arial" w:hAnsi="Arial" w:cs="Arial"/>
          <w:bCs/>
          <w:sz w:val="20"/>
          <w:szCs w:val="20"/>
          <w:lang w:val="en-GB"/>
        </w:rPr>
        <w:t xml:space="preserve">Receive and store all information confidentially. </w:t>
      </w:r>
    </w:p>
    <w:p w14:paraId="1A92BEBD" w14:textId="1BF7F2E7" w:rsidR="005D3E45" w:rsidRPr="008C4541" w:rsidRDefault="008C4541" w:rsidP="00AE43DD">
      <w:pPr>
        <w:pStyle w:val="Prrafodelista"/>
        <w:numPr>
          <w:ilvl w:val="0"/>
          <w:numId w:val="17"/>
        </w:numPr>
        <w:tabs>
          <w:tab w:val="left" w:pos="284"/>
          <w:tab w:val="left" w:pos="709"/>
        </w:tabs>
        <w:spacing w:line="276" w:lineRule="auto"/>
        <w:jc w:val="both"/>
        <w:rPr>
          <w:rFonts w:ascii="Arial" w:hAnsi="Arial" w:cs="Arial"/>
          <w:bCs/>
          <w:sz w:val="20"/>
          <w:szCs w:val="20"/>
          <w:lang w:val="en-GB"/>
        </w:rPr>
      </w:pPr>
      <w:r w:rsidRPr="008C4541">
        <w:rPr>
          <w:rFonts w:ascii="Arial" w:hAnsi="Arial" w:cs="Arial"/>
          <w:bCs/>
          <w:sz w:val="20"/>
          <w:szCs w:val="20"/>
          <w:lang w:val="en-GB"/>
        </w:rPr>
        <w:t xml:space="preserve">To use the information that they receive exclusively for the purposes and objectives outlined in this contract. Only reveal said information to third parties, with the prior written consent of the Coordinating Investigator and </w:t>
      </w:r>
      <w:proofErr w:type="gramStart"/>
      <w:r w:rsidRPr="008C4541">
        <w:rPr>
          <w:rFonts w:ascii="Arial" w:hAnsi="Arial" w:cs="Arial"/>
          <w:bCs/>
          <w:sz w:val="20"/>
          <w:szCs w:val="20"/>
          <w:lang w:val="en-GB"/>
        </w:rPr>
        <w:t>as long as</w:t>
      </w:r>
      <w:proofErr w:type="gramEnd"/>
      <w:r w:rsidRPr="008C4541">
        <w:rPr>
          <w:rFonts w:ascii="Arial" w:hAnsi="Arial" w:cs="Arial"/>
          <w:bCs/>
          <w:sz w:val="20"/>
          <w:szCs w:val="20"/>
          <w:lang w:val="en-GB"/>
        </w:rPr>
        <w:t xml:space="preserve"> the third party is involved in the clinical trial and additionally agrees to the maintain the confidentiality required by this contract.</w:t>
      </w:r>
    </w:p>
    <w:p w14:paraId="34292253" w14:textId="77777777" w:rsidR="008C4541" w:rsidRPr="008C4541" w:rsidRDefault="008C4541" w:rsidP="00AE43DD">
      <w:pPr>
        <w:pStyle w:val="Prrafodelista"/>
        <w:tabs>
          <w:tab w:val="left" w:pos="284"/>
          <w:tab w:val="left" w:pos="709"/>
        </w:tabs>
        <w:spacing w:line="276" w:lineRule="auto"/>
        <w:ind w:left="360"/>
        <w:jc w:val="both"/>
        <w:rPr>
          <w:rFonts w:ascii="Arial" w:hAnsi="Arial" w:cs="Arial"/>
          <w:b/>
          <w:bCs/>
          <w:sz w:val="20"/>
          <w:szCs w:val="20"/>
          <w:lang w:val="en-GB"/>
        </w:rPr>
      </w:pPr>
    </w:p>
    <w:p w14:paraId="5EF5EC0F" w14:textId="440E1542" w:rsidR="008C4541" w:rsidRPr="00B160BB" w:rsidRDefault="008C4541" w:rsidP="00A12F60">
      <w:pPr>
        <w:tabs>
          <w:tab w:val="left" w:pos="284"/>
          <w:tab w:val="left" w:pos="567"/>
          <w:tab w:val="left" w:pos="709"/>
        </w:tabs>
        <w:spacing w:before="0" w:after="0" w:line="276" w:lineRule="auto"/>
        <w:ind w:left="567" w:hanging="567"/>
        <w:jc w:val="both"/>
        <w:rPr>
          <w:rFonts w:ascii="Arial" w:hAnsi="Arial" w:cs="Arial"/>
          <w:bCs/>
          <w:sz w:val="20"/>
          <w:szCs w:val="20"/>
          <w:lang w:val="en-GB"/>
        </w:rPr>
      </w:pPr>
      <w:r w:rsidRPr="00B160BB">
        <w:rPr>
          <w:rFonts w:ascii="Arial" w:hAnsi="Arial" w:cs="Arial"/>
          <w:bCs/>
          <w:sz w:val="20"/>
          <w:szCs w:val="20"/>
          <w:lang w:val="en-GB"/>
        </w:rPr>
        <w:t xml:space="preserve">The foregoing will not be applicable to any information that: </w:t>
      </w:r>
    </w:p>
    <w:p w14:paraId="1B6DE374" w14:textId="77777777" w:rsidR="008C4541" w:rsidRPr="00B160BB" w:rsidRDefault="008C4541" w:rsidP="00AE43DD">
      <w:pPr>
        <w:numPr>
          <w:ilvl w:val="0"/>
          <w:numId w:val="5"/>
        </w:numPr>
        <w:tabs>
          <w:tab w:val="clear" w:pos="1005"/>
          <w:tab w:val="left" w:pos="284"/>
          <w:tab w:val="left" w:pos="709"/>
        </w:tabs>
        <w:spacing w:before="0" w:after="0" w:line="276" w:lineRule="auto"/>
        <w:ind w:left="709" w:hanging="425"/>
        <w:jc w:val="both"/>
        <w:rPr>
          <w:rFonts w:ascii="Arial" w:hAnsi="Arial" w:cs="Arial"/>
          <w:bCs/>
          <w:sz w:val="20"/>
          <w:szCs w:val="20"/>
          <w:lang w:val="en-GB"/>
        </w:rPr>
      </w:pPr>
      <w:r w:rsidRPr="00B160BB">
        <w:rPr>
          <w:rFonts w:ascii="Arial" w:eastAsia="Arial" w:hAnsi="Arial" w:cs="Arial"/>
          <w:sz w:val="20"/>
          <w:szCs w:val="20"/>
          <w:lang w:val="en-GB" w:bidi="es-ES"/>
        </w:rPr>
        <w:t>Is, or becomes public knowledge without responsibility to either party</w:t>
      </w:r>
      <w:r w:rsidRPr="00B160BB">
        <w:rPr>
          <w:rFonts w:ascii="Arial" w:hAnsi="Arial" w:cs="Arial"/>
          <w:bCs/>
          <w:sz w:val="20"/>
          <w:szCs w:val="20"/>
          <w:lang w:val="en-GB"/>
        </w:rPr>
        <w:t xml:space="preserve">. </w:t>
      </w:r>
    </w:p>
    <w:p w14:paraId="61BB911C" w14:textId="77777777" w:rsidR="008C4541" w:rsidRPr="00B160BB" w:rsidRDefault="008C4541" w:rsidP="00AE43DD">
      <w:pPr>
        <w:numPr>
          <w:ilvl w:val="0"/>
          <w:numId w:val="5"/>
        </w:numPr>
        <w:tabs>
          <w:tab w:val="clear" w:pos="1005"/>
          <w:tab w:val="left" w:pos="284"/>
          <w:tab w:val="left" w:pos="709"/>
        </w:tabs>
        <w:spacing w:before="0" w:after="0" w:line="276" w:lineRule="auto"/>
        <w:ind w:left="709" w:hanging="425"/>
        <w:jc w:val="both"/>
        <w:rPr>
          <w:rFonts w:ascii="Arial" w:hAnsi="Arial" w:cs="Arial"/>
          <w:bCs/>
          <w:sz w:val="20"/>
          <w:szCs w:val="20"/>
          <w:lang w:val="en-GB"/>
        </w:rPr>
      </w:pPr>
      <w:r w:rsidRPr="00B160BB">
        <w:rPr>
          <w:rFonts w:ascii="Arial" w:eastAsia="Arial" w:hAnsi="Arial" w:cs="Arial"/>
          <w:sz w:val="20"/>
          <w:szCs w:val="20"/>
          <w:lang w:val="en-GB" w:bidi="es-ES"/>
        </w:rPr>
        <w:t>Is legitimately received by third parties without either party breaching this confidentiality clause</w:t>
      </w:r>
      <w:r w:rsidRPr="00B160BB">
        <w:rPr>
          <w:rFonts w:ascii="Arial" w:hAnsi="Arial" w:cs="Arial"/>
          <w:bCs/>
          <w:sz w:val="20"/>
          <w:szCs w:val="20"/>
          <w:lang w:val="en-GB"/>
        </w:rPr>
        <w:t xml:space="preserve">. </w:t>
      </w:r>
    </w:p>
    <w:p w14:paraId="73BAD34F" w14:textId="77777777" w:rsidR="008C4541" w:rsidRPr="00B160BB" w:rsidRDefault="008C4541" w:rsidP="00AE43DD">
      <w:pPr>
        <w:numPr>
          <w:ilvl w:val="0"/>
          <w:numId w:val="5"/>
        </w:numPr>
        <w:tabs>
          <w:tab w:val="clear" w:pos="1005"/>
          <w:tab w:val="left" w:pos="284"/>
          <w:tab w:val="left" w:pos="709"/>
        </w:tabs>
        <w:spacing w:before="0" w:after="0" w:line="276" w:lineRule="auto"/>
        <w:ind w:left="709" w:hanging="425"/>
        <w:jc w:val="both"/>
        <w:rPr>
          <w:rFonts w:ascii="Arial" w:hAnsi="Arial" w:cs="Arial"/>
          <w:bCs/>
          <w:sz w:val="20"/>
          <w:szCs w:val="20"/>
          <w:lang w:val="en-GB"/>
        </w:rPr>
      </w:pPr>
      <w:r w:rsidRPr="00B160BB">
        <w:rPr>
          <w:rFonts w:ascii="Arial" w:eastAsia="Arial" w:hAnsi="Arial" w:cs="Arial"/>
          <w:sz w:val="20"/>
          <w:szCs w:val="20"/>
          <w:lang w:val="en-GB" w:bidi="es-ES"/>
        </w:rPr>
        <w:t>It was known to either party at the time of being revealed</w:t>
      </w:r>
      <w:r w:rsidRPr="00B160BB">
        <w:rPr>
          <w:rFonts w:ascii="Arial" w:hAnsi="Arial" w:cs="Arial"/>
          <w:bCs/>
          <w:sz w:val="20"/>
          <w:szCs w:val="20"/>
          <w:lang w:val="en-GB"/>
        </w:rPr>
        <w:t xml:space="preserve">. </w:t>
      </w:r>
    </w:p>
    <w:p w14:paraId="61496C5E" w14:textId="77777777" w:rsidR="008C4541" w:rsidRPr="00B160BB" w:rsidRDefault="008C4541" w:rsidP="00AE43DD">
      <w:pPr>
        <w:numPr>
          <w:ilvl w:val="0"/>
          <w:numId w:val="5"/>
        </w:numPr>
        <w:tabs>
          <w:tab w:val="clear" w:pos="1005"/>
          <w:tab w:val="left" w:pos="284"/>
          <w:tab w:val="left" w:pos="709"/>
        </w:tabs>
        <w:spacing w:before="0" w:after="0" w:line="276" w:lineRule="auto"/>
        <w:ind w:left="709" w:hanging="424"/>
        <w:jc w:val="both"/>
        <w:rPr>
          <w:rFonts w:ascii="Arial" w:hAnsi="Arial" w:cs="Arial"/>
          <w:bCs/>
          <w:sz w:val="20"/>
          <w:szCs w:val="20"/>
          <w:lang w:val="en-GB"/>
        </w:rPr>
      </w:pPr>
      <w:r w:rsidRPr="00B160BB">
        <w:rPr>
          <w:rFonts w:ascii="Arial" w:eastAsia="Arial" w:hAnsi="Arial" w:cs="Arial"/>
          <w:sz w:val="20"/>
          <w:szCs w:val="20"/>
          <w:lang w:val="en-GB" w:bidi="es-ES"/>
        </w:rPr>
        <w:t>It was mandatory to reveal said information due to a legal prescription or a requirement from the corresponding authority</w:t>
      </w:r>
    </w:p>
    <w:p w14:paraId="58CF36ED" w14:textId="77777777" w:rsidR="008C4541" w:rsidRPr="00B160BB" w:rsidRDefault="008C4541" w:rsidP="00AE43DD">
      <w:pPr>
        <w:tabs>
          <w:tab w:val="left" w:pos="284"/>
          <w:tab w:val="left" w:pos="709"/>
        </w:tabs>
        <w:spacing w:before="0" w:after="0" w:line="276" w:lineRule="auto"/>
        <w:ind w:left="285"/>
        <w:jc w:val="both"/>
        <w:rPr>
          <w:rFonts w:ascii="Arial" w:hAnsi="Arial" w:cs="Arial"/>
          <w:bCs/>
          <w:sz w:val="20"/>
          <w:szCs w:val="20"/>
          <w:lang w:val="en-GB"/>
        </w:rPr>
      </w:pPr>
    </w:p>
    <w:p w14:paraId="207B07B4" w14:textId="4B150092" w:rsidR="008C4541" w:rsidRPr="00B160BB" w:rsidRDefault="008C4541" w:rsidP="00AE43DD">
      <w:pPr>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The sponsor and the centre will guarantee the anonymity of the participants of the clinical trial and the protection of their identity before non-authorised third parties. Under no circumstances will the identification details be revealed if details from their medical history is used in publications arising from the clinical trial</w:t>
      </w:r>
      <w:r w:rsidRPr="00B160BB">
        <w:rPr>
          <w:rFonts w:ascii="Arial" w:hAnsi="Arial" w:cs="Arial"/>
          <w:sz w:val="20"/>
          <w:szCs w:val="20"/>
          <w:lang w:val="en-GB"/>
        </w:rPr>
        <w:t>.</w:t>
      </w:r>
    </w:p>
    <w:p w14:paraId="2AE3438F" w14:textId="77777777" w:rsidR="008C4541" w:rsidRPr="00B160BB" w:rsidRDefault="008C4541" w:rsidP="00AE43DD">
      <w:pPr>
        <w:spacing w:before="0" w:after="0" w:line="276" w:lineRule="auto"/>
        <w:jc w:val="both"/>
        <w:rPr>
          <w:rFonts w:ascii="Arial" w:hAnsi="Arial" w:cs="Arial"/>
          <w:sz w:val="20"/>
          <w:szCs w:val="20"/>
          <w:lang w:val="en-GB"/>
        </w:rPr>
      </w:pPr>
      <w:r w:rsidRPr="00B160BB">
        <w:rPr>
          <w:rFonts w:ascii="Arial" w:hAnsi="Arial" w:cs="Arial"/>
          <w:sz w:val="20"/>
          <w:szCs w:val="20"/>
          <w:lang w:val="en-GB"/>
        </w:rPr>
        <w:t xml:space="preserve"> </w:t>
      </w:r>
    </w:p>
    <w:p w14:paraId="6BA37D25" w14:textId="4AA77B17" w:rsidR="008C4541" w:rsidRPr="00B160BB" w:rsidRDefault="008C4541" w:rsidP="00AE43DD">
      <w:pPr>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 xml:space="preserve">Without prejudice to the commitment to guarantee confidentiality, under the terms set forth in this clause, the sponsor accepts that the managing body can publish, where appropriate, the details relating to the clinical trial that are indicated in </w:t>
      </w:r>
      <w:r>
        <w:rPr>
          <w:rFonts w:ascii="Arial" w:eastAsia="Arial" w:hAnsi="Arial" w:cs="Arial"/>
          <w:b/>
          <w:bCs/>
          <w:sz w:val="20"/>
          <w:szCs w:val="20"/>
          <w:lang w:val="en-GB" w:bidi="es-ES"/>
        </w:rPr>
        <w:t>A</w:t>
      </w:r>
      <w:r w:rsidRPr="00B160BB">
        <w:rPr>
          <w:rFonts w:ascii="Arial" w:eastAsia="Arial" w:hAnsi="Arial" w:cs="Arial"/>
          <w:b/>
          <w:bCs/>
          <w:sz w:val="20"/>
          <w:szCs w:val="20"/>
          <w:lang w:val="en-GB" w:bidi="es-ES"/>
        </w:rPr>
        <w:t>nnex 3</w:t>
      </w:r>
      <w:r w:rsidRPr="00B160BB">
        <w:rPr>
          <w:rFonts w:ascii="Arial" w:eastAsia="Arial" w:hAnsi="Arial" w:cs="Arial"/>
          <w:sz w:val="20"/>
          <w:szCs w:val="20"/>
          <w:lang w:val="en-GB" w:bidi="es-ES"/>
        </w:rPr>
        <w:t>, that will be made available to the competent health authority in Andalusia and, in all circumstances, that the health authority has access to all the information regarding the trial, with the managing body providing said documentation, so that said authority can maintain a register of all of the studies conducted in the centres of the Andalusian Public Health System</w:t>
      </w:r>
      <w:r w:rsidRPr="00B160BB">
        <w:rPr>
          <w:rFonts w:ascii="Arial" w:hAnsi="Arial" w:cs="Arial"/>
          <w:sz w:val="20"/>
          <w:szCs w:val="20"/>
          <w:lang w:val="en-GB"/>
        </w:rPr>
        <w:t xml:space="preserve">. </w:t>
      </w:r>
    </w:p>
    <w:p w14:paraId="7A04D71E" w14:textId="77777777" w:rsidR="008C4541" w:rsidRPr="00B160BB" w:rsidRDefault="008C4541" w:rsidP="00AE43DD">
      <w:pPr>
        <w:spacing w:before="0" w:after="0" w:line="276" w:lineRule="auto"/>
        <w:jc w:val="both"/>
        <w:rPr>
          <w:rFonts w:ascii="Arial" w:hAnsi="Arial" w:cs="Arial"/>
          <w:sz w:val="20"/>
          <w:szCs w:val="20"/>
          <w:lang w:val="en-GB"/>
        </w:rPr>
      </w:pPr>
      <w:r w:rsidRPr="00B160BB">
        <w:rPr>
          <w:rFonts w:ascii="Arial" w:hAnsi="Arial" w:cs="Arial"/>
          <w:sz w:val="20"/>
          <w:szCs w:val="20"/>
          <w:lang w:val="en-GB"/>
        </w:rPr>
        <w:t xml:space="preserve"> </w:t>
      </w:r>
    </w:p>
    <w:p w14:paraId="26BDA2A5" w14:textId="65318C57" w:rsidR="008C4541" w:rsidRPr="00B160BB" w:rsidRDefault="008C4541" w:rsidP="00AE43DD">
      <w:pPr>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The centre and/or the managing body will provide the competent health authority, the auditors, and the monitors appointed by the sponsor with access to the documents and data relating to the clinical trial at any time, guaranteeing the confidentiality and the compliance with regulations regarding data protection</w:t>
      </w:r>
      <w:r w:rsidRPr="00B160BB">
        <w:rPr>
          <w:rFonts w:ascii="Arial" w:hAnsi="Arial" w:cs="Arial"/>
          <w:sz w:val="20"/>
          <w:szCs w:val="20"/>
          <w:lang w:val="en-GB"/>
        </w:rPr>
        <w:t>.</w:t>
      </w:r>
    </w:p>
    <w:p w14:paraId="54155A73" w14:textId="77777777" w:rsidR="008C4541" w:rsidRPr="00B160BB" w:rsidRDefault="008C4541" w:rsidP="00AE43DD">
      <w:pPr>
        <w:spacing w:before="0" w:after="0" w:line="276" w:lineRule="auto"/>
        <w:jc w:val="both"/>
        <w:rPr>
          <w:rFonts w:ascii="Arial" w:hAnsi="Arial" w:cs="Arial"/>
          <w:sz w:val="20"/>
          <w:szCs w:val="20"/>
          <w:lang w:val="en-GB"/>
        </w:rPr>
      </w:pPr>
    </w:p>
    <w:p w14:paraId="523BC4B2" w14:textId="77777777" w:rsidR="008C4541" w:rsidRPr="00B160BB" w:rsidRDefault="008C4541" w:rsidP="00AE43DD">
      <w:pPr>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This obligation binds the parties indefinitely</w:t>
      </w:r>
      <w:r w:rsidRPr="00B160BB">
        <w:rPr>
          <w:rFonts w:ascii="Arial" w:hAnsi="Arial" w:cs="Arial"/>
          <w:sz w:val="20"/>
          <w:szCs w:val="20"/>
          <w:lang w:val="en-GB"/>
        </w:rPr>
        <w:t>.</w:t>
      </w:r>
    </w:p>
    <w:p w14:paraId="6E0564C9" w14:textId="77777777" w:rsidR="00E90E08" w:rsidRPr="008E1C91" w:rsidRDefault="00E90E08" w:rsidP="00AE43DD">
      <w:pPr>
        <w:spacing w:before="0" w:after="0" w:line="276" w:lineRule="auto"/>
        <w:jc w:val="both"/>
        <w:rPr>
          <w:rFonts w:ascii="Arial" w:hAnsi="Arial" w:cs="Arial"/>
          <w:sz w:val="20"/>
          <w:szCs w:val="20"/>
          <w:lang w:val="en-GB"/>
        </w:rPr>
      </w:pPr>
    </w:p>
    <w:p w14:paraId="4ABDC279" w14:textId="46220B2C" w:rsidR="005263AC" w:rsidRPr="008C4541" w:rsidRDefault="008C4541" w:rsidP="00AE43DD">
      <w:pPr>
        <w:spacing w:before="0" w:after="0" w:line="276" w:lineRule="auto"/>
        <w:jc w:val="both"/>
        <w:rPr>
          <w:rFonts w:ascii="Arial" w:hAnsi="Arial" w:cs="Arial"/>
          <w:b/>
          <w:sz w:val="20"/>
          <w:szCs w:val="20"/>
          <w:lang w:val="en-GB"/>
        </w:rPr>
      </w:pPr>
      <w:r w:rsidRPr="008C4541">
        <w:rPr>
          <w:rFonts w:ascii="Arial" w:hAnsi="Arial" w:cs="Arial"/>
          <w:b/>
          <w:sz w:val="20"/>
          <w:szCs w:val="20"/>
          <w:lang w:val="en-GB"/>
        </w:rPr>
        <w:t>TENTH</w:t>
      </w:r>
      <w:r w:rsidR="005D3E45" w:rsidRPr="008C4541">
        <w:rPr>
          <w:rFonts w:ascii="Arial" w:hAnsi="Arial" w:cs="Arial"/>
          <w:b/>
          <w:sz w:val="20"/>
          <w:szCs w:val="20"/>
          <w:lang w:val="en-GB"/>
        </w:rPr>
        <w:t xml:space="preserve">. </w:t>
      </w:r>
      <w:r w:rsidRPr="008C4541">
        <w:rPr>
          <w:rFonts w:ascii="Arial" w:hAnsi="Arial" w:cs="Arial"/>
          <w:b/>
          <w:sz w:val="20"/>
          <w:szCs w:val="20"/>
          <w:lang w:val="en-GB"/>
        </w:rPr>
        <w:t>–</w:t>
      </w:r>
      <w:r w:rsidR="00BC41C5" w:rsidRPr="008C4541">
        <w:rPr>
          <w:rFonts w:ascii="Arial" w:hAnsi="Arial" w:cs="Arial"/>
          <w:b/>
          <w:sz w:val="20"/>
          <w:szCs w:val="20"/>
          <w:lang w:val="en-GB"/>
        </w:rPr>
        <w:t xml:space="preserve"> </w:t>
      </w:r>
      <w:r w:rsidRPr="008C4541">
        <w:rPr>
          <w:rFonts w:ascii="Arial" w:hAnsi="Arial" w:cs="Arial"/>
          <w:b/>
          <w:sz w:val="20"/>
          <w:szCs w:val="20"/>
          <w:lang w:val="en-GB"/>
        </w:rPr>
        <w:t>PERSONAL DATA PROTECTION.</w:t>
      </w:r>
      <w:r w:rsidR="00BC41C5" w:rsidRPr="008C4541">
        <w:rPr>
          <w:rFonts w:ascii="Arial" w:hAnsi="Arial" w:cs="Arial"/>
          <w:b/>
          <w:sz w:val="20"/>
          <w:szCs w:val="20"/>
          <w:lang w:val="en-GB"/>
        </w:rPr>
        <w:t xml:space="preserve"> </w:t>
      </w:r>
      <w:bookmarkStart w:id="17" w:name="_Hlk216771689"/>
    </w:p>
    <w:p w14:paraId="5BEC3802" w14:textId="77777777" w:rsidR="005263AC" w:rsidRPr="008C4541" w:rsidRDefault="005263AC" w:rsidP="00AE43DD">
      <w:pPr>
        <w:spacing w:before="0" w:after="0" w:line="276" w:lineRule="auto"/>
        <w:jc w:val="both"/>
        <w:rPr>
          <w:rFonts w:ascii="Arial" w:hAnsi="Arial" w:cs="Arial"/>
          <w:b/>
          <w:sz w:val="20"/>
          <w:szCs w:val="20"/>
          <w:lang w:val="en-GB"/>
        </w:rPr>
      </w:pPr>
    </w:p>
    <w:p w14:paraId="2F6C57A5" w14:textId="77777777" w:rsidR="008C4541" w:rsidRPr="00B160BB" w:rsidRDefault="008C4541" w:rsidP="00AE43DD">
      <w:pPr>
        <w:spacing w:before="0" w:after="0" w:line="276" w:lineRule="auto"/>
        <w:jc w:val="both"/>
        <w:rPr>
          <w:rFonts w:ascii="Arial" w:hAnsi="Arial" w:cs="Arial"/>
          <w:sz w:val="20"/>
          <w:szCs w:val="20"/>
          <w:lang w:val="en-GB"/>
        </w:rPr>
      </w:pPr>
      <w:bookmarkStart w:id="18" w:name="_Hlk216771730"/>
      <w:bookmarkEnd w:id="17"/>
      <w:r w:rsidRPr="00B160BB">
        <w:rPr>
          <w:rFonts w:ascii="Arial" w:eastAsia="Arial" w:hAnsi="Arial" w:cs="Arial"/>
          <w:sz w:val="20"/>
          <w:szCs w:val="20"/>
          <w:lang w:val="en-GB" w:bidi="es-ES"/>
        </w:rPr>
        <w:t xml:space="preserve">All of the personal data necessary for the development of the clinical trial will be gathered and handled in accordance with the provisions of Regulation (EU) No. 536/2014, on clinical trials, Regulation (EU) 2016/679 of the European Parliament and Council of the 27 April 2016, regarding the protection of individuals with regards to the processing of personal data, and the free movement of these data, which repeals Directive 95/46/EC, the valid Spanish regulation regarding data protection, and article 16.3 of the Law 41/2002, of 14 November, basic regulatory of the autonomy of the patient and the rights and obligations regarding medical </w:t>
      </w:r>
      <w:r w:rsidRPr="00B160BB">
        <w:rPr>
          <w:rFonts w:ascii="Arial" w:eastAsia="Arial" w:hAnsi="Arial" w:cs="Arial"/>
          <w:sz w:val="20"/>
          <w:szCs w:val="20"/>
          <w:lang w:val="en-GB" w:bidi="es-ES"/>
        </w:rPr>
        <w:lastRenderedPageBreak/>
        <w:t>information and documentation</w:t>
      </w:r>
      <w:r w:rsidRPr="00B160BB">
        <w:rPr>
          <w:rFonts w:ascii="Arial" w:hAnsi="Arial" w:cs="Arial"/>
          <w:sz w:val="20"/>
          <w:szCs w:val="20"/>
          <w:lang w:val="en-GB"/>
        </w:rPr>
        <w:t xml:space="preserve">. </w:t>
      </w:r>
    </w:p>
    <w:p w14:paraId="6A6B30F3" w14:textId="77777777" w:rsidR="008C4541" w:rsidRPr="00B160BB" w:rsidRDefault="008C4541" w:rsidP="00AE43DD">
      <w:pPr>
        <w:spacing w:before="0" w:after="0" w:line="276" w:lineRule="auto"/>
        <w:jc w:val="both"/>
        <w:rPr>
          <w:rFonts w:ascii="Arial" w:hAnsi="Arial" w:cs="Arial"/>
          <w:sz w:val="20"/>
          <w:szCs w:val="20"/>
          <w:lang w:val="en-GB"/>
        </w:rPr>
      </w:pPr>
      <w:r w:rsidRPr="00B160BB">
        <w:rPr>
          <w:rFonts w:ascii="Arial" w:hAnsi="Arial" w:cs="Arial"/>
          <w:sz w:val="20"/>
          <w:szCs w:val="20"/>
          <w:lang w:val="en-GB"/>
        </w:rPr>
        <w:t xml:space="preserve"> </w:t>
      </w:r>
    </w:p>
    <w:p w14:paraId="2D41DC94" w14:textId="77777777" w:rsidR="008C4541" w:rsidRPr="00B160BB" w:rsidRDefault="008C4541" w:rsidP="00AE43DD">
      <w:pPr>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The Principal Investigator will process the participant’s details in accordance with the protocol. Only those persons indicated on the information sheet and the in the informed consent form will be able to access the personal data of the participants</w:t>
      </w:r>
      <w:r w:rsidRPr="00B160BB">
        <w:rPr>
          <w:rFonts w:ascii="Arial" w:hAnsi="Arial" w:cs="Arial"/>
          <w:sz w:val="20"/>
          <w:szCs w:val="20"/>
          <w:lang w:val="en-GB"/>
        </w:rPr>
        <w:t>.</w:t>
      </w:r>
    </w:p>
    <w:p w14:paraId="52B7EEBC" w14:textId="77777777" w:rsidR="008C4541" w:rsidRPr="00B160BB" w:rsidRDefault="008C4541" w:rsidP="00AE43DD">
      <w:pPr>
        <w:spacing w:before="0" w:after="0" w:line="276" w:lineRule="auto"/>
        <w:jc w:val="both"/>
        <w:rPr>
          <w:rFonts w:ascii="Arial" w:hAnsi="Arial" w:cs="Arial"/>
          <w:sz w:val="20"/>
          <w:szCs w:val="20"/>
          <w:lang w:val="en-GB"/>
        </w:rPr>
      </w:pPr>
    </w:p>
    <w:p w14:paraId="754E7B62" w14:textId="77777777" w:rsidR="008C4541" w:rsidRPr="00B160BB" w:rsidRDefault="008C4541" w:rsidP="00AE43DD">
      <w:pPr>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The sponsor will guarantee that the personal data that is included in the documents relating to the trial have been gathered in accordance with the applicable legislations, transferring the mandatory information, expressly informing of their destination, and obtaining consent from the owners of the data</w:t>
      </w:r>
      <w:r w:rsidRPr="00B160BB">
        <w:rPr>
          <w:rFonts w:ascii="Arial" w:hAnsi="Arial" w:cs="Arial"/>
          <w:sz w:val="20"/>
          <w:szCs w:val="20"/>
          <w:lang w:val="en-GB"/>
        </w:rPr>
        <w:t xml:space="preserve">. </w:t>
      </w:r>
    </w:p>
    <w:p w14:paraId="5EE05DAE" w14:textId="77777777" w:rsidR="008C4541" w:rsidRPr="00B160BB" w:rsidRDefault="008C4541" w:rsidP="00AE43DD">
      <w:pPr>
        <w:spacing w:before="0" w:after="0" w:line="276" w:lineRule="auto"/>
        <w:jc w:val="both"/>
        <w:rPr>
          <w:rFonts w:ascii="Arial" w:hAnsi="Arial" w:cs="Arial"/>
          <w:sz w:val="20"/>
          <w:szCs w:val="20"/>
          <w:lang w:val="en-GB"/>
        </w:rPr>
      </w:pPr>
      <w:r w:rsidRPr="00B160BB">
        <w:rPr>
          <w:rFonts w:ascii="Arial" w:hAnsi="Arial" w:cs="Arial"/>
          <w:sz w:val="20"/>
          <w:szCs w:val="20"/>
          <w:lang w:val="en-GB"/>
        </w:rPr>
        <w:t xml:space="preserve"> </w:t>
      </w:r>
    </w:p>
    <w:p w14:paraId="69091A7E" w14:textId="4E6ABEB9" w:rsidR="005D3E45" w:rsidRPr="008C4541" w:rsidRDefault="008C4541" w:rsidP="00AE43DD">
      <w:pPr>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In accordance with the provisions of Regulation (EU) 2016/679 of the European Parliament and Council, of 27 April 2016, the handling of personal data of the signatories that arise from this contract, is bound by the provisions of the regulation in force, according to which</w:t>
      </w:r>
      <w:r w:rsidRPr="00B160BB">
        <w:rPr>
          <w:rFonts w:ascii="Arial" w:hAnsi="Arial" w:cs="Arial"/>
          <w:sz w:val="20"/>
          <w:szCs w:val="20"/>
          <w:lang w:val="en-GB"/>
        </w:rPr>
        <w:t>:</w:t>
      </w:r>
    </w:p>
    <w:p w14:paraId="1D4A4D03" w14:textId="77777777" w:rsidR="005D3E45" w:rsidRPr="008E1C91" w:rsidRDefault="005D3E45" w:rsidP="00AE43DD">
      <w:pPr>
        <w:tabs>
          <w:tab w:val="left" w:pos="284"/>
          <w:tab w:val="left" w:pos="709"/>
        </w:tabs>
        <w:spacing w:before="0" w:after="0" w:line="276" w:lineRule="auto"/>
        <w:ind w:left="709" w:hanging="709"/>
        <w:jc w:val="both"/>
        <w:rPr>
          <w:rFonts w:ascii="Arial" w:hAnsi="Arial" w:cs="Arial"/>
          <w:sz w:val="20"/>
          <w:szCs w:val="20"/>
          <w:lang w:val="en-GB"/>
        </w:rPr>
      </w:pPr>
    </w:p>
    <w:p w14:paraId="2F219655" w14:textId="50B2AFF5" w:rsidR="005D3E45" w:rsidRPr="00A12F60" w:rsidRDefault="008C4541" w:rsidP="00A12F60">
      <w:pPr>
        <w:pStyle w:val="Prrafodelista"/>
        <w:numPr>
          <w:ilvl w:val="2"/>
          <w:numId w:val="14"/>
        </w:numPr>
        <w:tabs>
          <w:tab w:val="left" w:pos="284"/>
          <w:tab w:val="left" w:pos="709"/>
        </w:tabs>
        <w:spacing w:line="276" w:lineRule="auto"/>
        <w:jc w:val="both"/>
        <w:rPr>
          <w:rFonts w:ascii="Arial" w:hAnsi="Arial" w:cs="Arial"/>
          <w:sz w:val="20"/>
          <w:szCs w:val="20"/>
          <w:lang w:val="en-GB"/>
        </w:rPr>
      </w:pPr>
      <w:bookmarkStart w:id="19" w:name="_Hlk216772372"/>
      <w:r w:rsidRPr="00B160BB">
        <w:rPr>
          <w:rFonts w:ascii="Arial" w:eastAsia="Arial" w:hAnsi="Arial" w:cs="Arial"/>
          <w:sz w:val="20"/>
          <w:szCs w:val="20"/>
          <w:lang w:val="en-GB" w:bidi="es-ES"/>
        </w:rPr>
        <w:t>The personal data provided in relation with the contract will be used for its processing with the purpose of managing the same, to contact, where necessary and for the adequate relationship between the parties, being stored for the time necessary to comply with the stipulated legal obligations</w:t>
      </w:r>
      <w:r w:rsidR="005D3E45" w:rsidRPr="008C4541">
        <w:rPr>
          <w:rFonts w:ascii="Arial" w:hAnsi="Arial" w:cs="Arial"/>
          <w:sz w:val="20"/>
          <w:szCs w:val="20"/>
          <w:lang w:val="en-GB"/>
        </w:rPr>
        <w:t>.</w:t>
      </w:r>
    </w:p>
    <w:p w14:paraId="759E367B" w14:textId="621DDCD6" w:rsidR="005D3E45" w:rsidRPr="00A12F60" w:rsidRDefault="008C4541" w:rsidP="00A12F60">
      <w:pPr>
        <w:pStyle w:val="Prrafodelista"/>
        <w:numPr>
          <w:ilvl w:val="2"/>
          <w:numId w:val="14"/>
        </w:numPr>
        <w:tabs>
          <w:tab w:val="left" w:pos="284"/>
          <w:tab w:val="left" w:pos="709"/>
        </w:tabs>
        <w:spacing w:line="276" w:lineRule="auto"/>
        <w:jc w:val="both"/>
        <w:rPr>
          <w:rFonts w:ascii="Arial" w:hAnsi="Arial" w:cs="Arial"/>
          <w:sz w:val="20"/>
          <w:szCs w:val="20"/>
          <w:lang w:val="en-GB"/>
        </w:rPr>
      </w:pPr>
      <w:r w:rsidRPr="00B160BB">
        <w:rPr>
          <w:rFonts w:ascii="Arial" w:eastAsia="Arial" w:hAnsi="Arial" w:cs="Arial"/>
          <w:sz w:val="20"/>
          <w:szCs w:val="20"/>
          <w:lang w:val="en-GB" w:bidi="es-ES"/>
        </w:rPr>
        <w:t>The legal grounds for the handling of personal data arises from the execution of the contract, the purpose described in the previous section, which cannot be completed without a signature</w:t>
      </w:r>
      <w:r w:rsidR="005D3E45" w:rsidRPr="008C4541">
        <w:rPr>
          <w:rFonts w:ascii="Arial" w:hAnsi="Arial" w:cs="Arial"/>
          <w:sz w:val="20"/>
          <w:szCs w:val="20"/>
          <w:lang w:val="en-GB"/>
        </w:rPr>
        <w:t>.</w:t>
      </w:r>
    </w:p>
    <w:p w14:paraId="56A722FA" w14:textId="444BE5B5" w:rsidR="005D3E45" w:rsidRPr="00A12F60" w:rsidRDefault="008C4541" w:rsidP="00A12F60">
      <w:pPr>
        <w:pStyle w:val="Prrafodelista"/>
        <w:numPr>
          <w:ilvl w:val="2"/>
          <w:numId w:val="14"/>
        </w:numPr>
        <w:tabs>
          <w:tab w:val="left" w:pos="284"/>
          <w:tab w:val="left" w:pos="709"/>
        </w:tabs>
        <w:spacing w:line="276" w:lineRule="auto"/>
        <w:jc w:val="both"/>
        <w:rPr>
          <w:rFonts w:ascii="Arial" w:hAnsi="Arial" w:cs="Arial"/>
          <w:sz w:val="20"/>
          <w:szCs w:val="20"/>
          <w:lang w:val="en-GB"/>
        </w:rPr>
      </w:pPr>
      <w:r w:rsidRPr="00B160BB">
        <w:rPr>
          <w:rFonts w:ascii="Arial" w:eastAsia="Arial" w:hAnsi="Arial" w:cs="Arial"/>
          <w:sz w:val="20"/>
          <w:szCs w:val="20"/>
          <w:lang w:val="en-GB" w:bidi="es-ES"/>
        </w:rPr>
        <w:t>The personal data that are provided in relation to the contract will not be ceded to third parties, except in the event included in the clause relating to the Andalusian Public Foundation for Progress and Health, and the competent health authority in Andalusia, and when it is legally required</w:t>
      </w:r>
      <w:r w:rsidR="005D3E45" w:rsidRPr="008C4541">
        <w:rPr>
          <w:rFonts w:ascii="Arial" w:hAnsi="Arial" w:cs="Arial"/>
          <w:sz w:val="20"/>
          <w:szCs w:val="20"/>
          <w:lang w:val="en-GB"/>
        </w:rPr>
        <w:t>.</w:t>
      </w:r>
      <w:bookmarkEnd w:id="18"/>
    </w:p>
    <w:p w14:paraId="45E789AC" w14:textId="4F23F826" w:rsidR="00B81565" w:rsidRPr="00A71C52" w:rsidRDefault="00A71C52" w:rsidP="00AE43DD">
      <w:pPr>
        <w:pStyle w:val="Prrafodelista"/>
        <w:numPr>
          <w:ilvl w:val="2"/>
          <w:numId w:val="14"/>
        </w:numPr>
        <w:tabs>
          <w:tab w:val="left" w:pos="284"/>
          <w:tab w:val="left" w:pos="709"/>
        </w:tabs>
        <w:spacing w:line="276" w:lineRule="auto"/>
        <w:jc w:val="both"/>
        <w:rPr>
          <w:rFonts w:ascii="Arial" w:hAnsi="Arial" w:cs="Arial"/>
          <w:sz w:val="20"/>
          <w:szCs w:val="20"/>
          <w:lang w:val="en-GB"/>
        </w:rPr>
      </w:pPr>
      <w:r w:rsidRPr="00A71C52">
        <w:rPr>
          <w:rFonts w:ascii="Arial" w:hAnsi="Arial" w:cs="Arial"/>
          <w:sz w:val="20"/>
          <w:szCs w:val="20"/>
          <w:lang w:val="en-GB"/>
        </w:rPr>
        <w:t>The person responsible for data handling (</w:t>
      </w:r>
      <w:r>
        <w:rPr>
          <w:rFonts w:ascii="Arial" w:hAnsi="Arial" w:cs="Arial"/>
          <w:sz w:val="20"/>
          <w:szCs w:val="20"/>
          <w:lang w:val="en-GB"/>
        </w:rPr>
        <w:t>O</w:t>
      </w:r>
      <w:r w:rsidRPr="00A71C52">
        <w:rPr>
          <w:rFonts w:ascii="Arial" w:hAnsi="Arial" w:cs="Arial"/>
          <w:sz w:val="20"/>
          <w:szCs w:val="20"/>
          <w:lang w:val="en-GB"/>
        </w:rPr>
        <w:t>n behalf of the centre) is the</w:t>
      </w:r>
      <w:r w:rsidR="00BF0AC3" w:rsidRPr="00A71C52">
        <w:rPr>
          <w:rFonts w:ascii="Arial" w:hAnsi="Arial" w:cs="Arial"/>
          <w:sz w:val="20"/>
          <w:szCs w:val="20"/>
          <w:lang w:val="en-GB"/>
        </w:rPr>
        <w:t xml:space="preserve"> </w:t>
      </w:r>
      <w:sdt>
        <w:sdtPr>
          <w:alias w:val="Centro4"/>
          <w:tag w:val="Centro4"/>
          <w:id w:val="140710786"/>
          <w:placeholder>
            <w:docPart w:val="DefaultPlaceholder_-1854013440"/>
          </w:placeholder>
        </w:sdtPr>
        <w:sdtEndPr/>
        <w:sdtContent>
          <w:r w:rsidR="0001406F">
            <w:rPr>
              <w:rFonts w:ascii="Arial" w:hAnsi="Arial" w:cs="Arial"/>
              <w:sz w:val="20"/>
              <w:szCs w:val="20"/>
              <w:lang w:val="en-GB"/>
            </w:rPr>
            <w:t>Hospital Universitario Virgen de la Victoria</w:t>
          </w:r>
        </w:sdtContent>
      </w:sdt>
      <w:r w:rsidR="00495612" w:rsidRPr="00A71C52">
        <w:rPr>
          <w:rFonts w:ascii="Arial" w:hAnsi="Arial" w:cs="Arial"/>
          <w:sz w:val="20"/>
          <w:szCs w:val="20"/>
          <w:lang w:val="en-GB"/>
        </w:rPr>
        <w:t xml:space="preserve">, </w:t>
      </w:r>
      <w:r w:rsidRPr="00A71C52">
        <w:rPr>
          <w:rFonts w:ascii="Arial" w:hAnsi="Arial" w:cs="Arial"/>
          <w:sz w:val="20"/>
          <w:szCs w:val="20"/>
          <w:lang w:val="en-GB"/>
        </w:rPr>
        <w:t>whose address is</w:t>
      </w:r>
      <w:r w:rsidR="00BF0AC3" w:rsidRPr="00A71C52">
        <w:rPr>
          <w:rFonts w:ascii="Arial" w:hAnsi="Arial" w:cs="Arial"/>
          <w:sz w:val="20"/>
          <w:szCs w:val="20"/>
          <w:lang w:val="en-GB"/>
        </w:rPr>
        <w:t xml:space="preserve"> </w:t>
      </w:r>
      <w:sdt>
        <w:sdtPr>
          <w:alias w:val="Domicilio_Municipio"/>
          <w:tag w:val="Domicilio/Municipio"/>
          <w:id w:val="-1038123819"/>
          <w:placeholder>
            <w:docPart w:val="DefaultPlaceholder_-1854013440"/>
          </w:placeholder>
        </w:sdtPr>
        <w:sdtEndPr/>
        <w:sdtContent>
          <w:r w:rsidR="0001406F">
            <w:rPr>
              <w:rFonts w:ascii="Arial" w:hAnsi="Arial" w:cs="Arial"/>
              <w:sz w:val="20"/>
              <w:szCs w:val="20"/>
              <w:lang w:val="en-GB"/>
            </w:rPr>
            <w:t xml:space="preserve">Campus Universitario de </w:t>
          </w:r>
          <w:proofErr w:type="spellStart"/>
          <w:r w:rsidR="0001406F">
            <w:rPr>
              <w:rFonts w:ascii="Arial" w:hAnsi="Arial" w:cs="Arial"/>
              <w:sz w:val="20"/>
              <w:szCs w:val="20"/>
              <w:lang w:val="en-GB"/>
            </w:rPr>
            <w:t>Teatinos</w:t>
          </w:r>
          <w:proofErr w:type="spellEnd"/>
          <w:r w:rsidR="0001406F">
            <w:rPr>
              <w:rFonts w:ascii="Arial" w:hAnsi="Arial" w:cs="Arial"/>
              <w:sz w:val="20"/>
              <w:szCs w:val="20"/>
              <w:lang w:val="en-GB"/>
            </w:rPr>
            <w:t>, s/n, Málaga (29010)</w:t>
          </w:r>
        </w:sdtContent>
      </w:sdt>
      <w:r w:rsidR="00BF0AC3" w:rsidRPr="00A71C52">
        <w:rPr>
          <w:rFonts w:ascii="Arial" w:hAnsi="Arial" w:cs="Arial"/>
          <w:sz w:val="20"/>
          <w:szCs w:val="20"/>
          <w:lang w:val="en-GB"/>
        </w:rPr>
        <w:t xml:space="preserve"> </w:t>
      </w:r>
      <w:r w:rsidR="00D06D69" w:rsidRPr="00A71C52">
        <w:rPr>
          <w:rFonts w:ascii="Arial" w:hAnsi="Arial" w:cs="Arial"/>
          <w:sz w:val="20"/>
          <w:szCs w:val="20"/>
          <w:lang w:val="en-GB"/>
        </w:rPr>
        <w:t>, (</w:t>
      </w:r>
      <w:r>
        <w:rPr>
          <w:rFonts w:ascii="Arial" w:hAnsi="Arial" w:cs="Arial"/>
          <w:i/>
          <w:sz w:val="20"/>
          <w:szCs w:val="20"/>
          <w:lang w:val="en-GB"/>
        </w:rPr>
        <w:t>O</w:t>
      </w:r>
      <w:r w:rsidRPr="00A71C52">
        <w:rPr>
          <w:rFonts w:ascii="Arial" w:hAnsi="Arial" w:cs="Arial"/>
          <w:i/>
          <w:sz w:val="20"/>
          <w:szCs w:val="20"/>
          <w:lang w:val="en-GB"/>
        </w:rPr>
        <w:t>n behalf of the managing body</w:t>
      </w:r>
      <w:r w:rsidR="00FD3463" w:rsidRPr="00A71C52">
        <w:rPr>
          <w:rFonts w:ascii="Arial" w:hAnsi="Arial" w:cs="Arial"/>
          <w:sz w:val="20"/>
          <w:szCs w:val="20"/>
          <w:lang w:val="en-GB"/>
        </w:rPr>
        <w:t>)</w:t>
      </w:r>
      <w:r w:rsidR="00D06D69" w:rsidRPr="00A71C52">
        <w:rPr>
          <w:rFonts w:ascii="Arial" w:hAnsi="Arial" w:cs="Arial"/>
          <w:sz w:val="20"/>
          <w:szCs w:val="20"/>
          <w:lang w:val="en-GB"/>
        </w:rPr>
        <w:t xml:space="preserve"> </w:t>
      </w:r>
      <w:r w:rsidR="00B81565" w:rsidRPr="00A71C52">
        <w:rPr>
          <w:rFonts w:ascii="Arial" w:hAnsi="Arial" w:cs="Arial"/>
          <w:sz w:val="20"/>
          <w:szCs w:val="20"/>
          <w:lang w:val="en-GB"/>
        </w:rPr>
        <w:t>Fundación para la Investigación de Málaga en Biomedicina y Salud</w:t>
      </w:r>
      <w:r w:rsidR="00770C98" w:rsidRPr="00A71C52">
        <w:rPr>
          <w:rFonts w:ascii="Arial" w:hAnsi="Arial" w:cs="Arial"/>
          <w:sz w:val="20"/>
          <w:szCs w:val="20"/>
          <w:lang w:val="en-GB"/>
        </w:rPr>
        <w:t xml:space="preserve">, </w:t>
      </w:r>
      <w:r w:rsidRPr="00A71C52">
        <w:rPr>
          <w:rFonts w:ascii="Arial" w:hAnsi="Arial" w:cs="Arial"/>
          <w:sz w:val="20"/>
          <w:szCs w:val="20"/>
          <w:lang w:val="en-GB"/>
        </w:rPr>
        <w:t>whose address is</w:t>
      </w:r>
      <w:r w:rsidR="00FD3463" w:rsidRPr="00A71C52">
        <w:rPr>
          <w:rFonts w:ascii="Arial" w:hAnsi="Arial" w:cs="Arial"/>
          <w:sz w:val="20"/>
          <w:szCs w:val="20"/>
          <w:lang w:val="en-GB"/>
        </w:rPr>
        <w:t xml:space="preserve"> </w:t>
      </w:r>
      <w:r w:rsidR="00B4769E" w:rsidRPr="00A71C52">
        <w:rPr>
          <w:rFonts w:ascii="Arial" w:hAnsi="Arial" w:cs="Arial"/>
          <w:sz w:val="20"/>
          <w:szCs w:val="20"/>
          <w:lang w:val="en-GB"/>
        </w:rPr>
        <w:t>Severo Ochoa, 35, 29590 – Campanillas (Málaga)</w:t>
      </w:r>
      <w:r w:rsidR="00317221" w:rsidRPr="00A71C52">
        <w:rPr>
          <w:rFonts w:ascii="Arial" w:hAnsi="Arial" w:cs="Arial"/>
          <w:sz w:val="20"/>
          <w:szCs w:val="20"/>
          <w:lang w:val="en-GB"/>
        </w:rPr>
        <w:t>,</w:t>
      </w:r>
      <w:r w:rsidR="00770C98" w:rsidRPr="00A71C52">
        <w:rPr>
          <w:rFonts w:ascii="Arial" w:hAnsi="Arial" w:cs="Arial"/>
          <w:sz w:val="20"/>
          <w:szCs w:val="20"/>
          <w:lang w:val="en-GB"/>
        </w:rPr>
        <w:t xml:space="preserve"> (</w:t>
      </w:r>
      <w:r w:rsidRPr="00A71C52">
        <w:rPr>
          <w:rFonts w:ascii="Arial" w:hAnsi="Arial" w:cs="Arial"/>
          <w:i/>
          <w:sz w:val="20"/>
          <w:szCs w:val="20"/>
          <w:lang w:val="en-GB"/>
        </w:rPr>
        <w:t>On behalf</w:t>
      </w:r>
      <w:r>
        <w:rPr>
          <w:rFonts w:ascii="Arial" w:hAnsi="Arial" w:cs="Arial"/>
          <w:i/>
          <w:sz w:val="20"/>
          <w:szCs w:val="20"/>
          <w:lang w:val="en-GB"/>
        </w:rPr>
        <w:t xml:space="preserve"> of the sponsor</w:t>
      </w:r>
      <w:r w:rsidR="00770C98" w:rsidRPr="00A71C52">
        <w:rPr>
          <w:rFonts w:ascii="Arial" w:hAnsi="Arial" w:cs="Arial"/>
          <w:sz w:val="20"/>
          <w:szCs w:val="20"/>
          <w:lang w:val="en-GB"/>
        </w:rPr>
        <w:t xml:space="preserve">) </w:t>
      </w:r>
      <w:sdt>
        <w:sdtPr>
          <w:rPr>
            <w:rFonts w:ascii="Arial" w:hAnsi="Arial" w:cs="Arial"/>
            <w:sz w:val="20"/>
            <w:szCs w:val="20"/>
          </w:rPr>
          <w:id w:val="734135524"/>
          <w:placeholder>
            <w:docPart w:val="DefaultPlaceholder_-1854013440"/>
          </w:placeholder>
        </w:sdtPr>
        <w:sdtEndPr>
          <w:rPr>
            <w:rStyle w:val="HTMLMarkup"/>
            <w:noProof/>
            <w:vanish/>
            <w:color w:val="FF0000"/>
            <w:lang w:val="pt-PT"/>
          </w:rPr>
        </w:sdtEndPr>
        <w:sdtContent>
          <w:sdt>
            <w:sdtPr>
              <w:rPr>
                <w:rFonts w:ascii="Arial" w:hAnsi="Arial" w:cs="Arial"/>
                <w:vanish/>
                <w:color w:val="FF0000"/>
                <w:sz w:val="20"/>
                <w:szCs w:val="20"/>
              </w:rPr>
              <w:alias w:val="DenominacionPromotor3"/>
              <w:tag w:val="DenominacionPromotor3"/>
              <w:id w:val="-1961254337"/>
              <w:placeholder>
                <w:docPart w:val="DefaultPlaceholder_-1854013440"/>
              </w:placeholder>
              <w15:color w:val="FFFFFF"/>
            </w:sdtPr>
            <w:sdtEndPr>
              <w:rPr>
                <w:rStyle w:val="HTMLMarkup"/>
                <w:noProof/>
                <w:lang w:val="pt-PT"/>
              </w:rPr>
            </w:sdtEndPr>
            <w:sdtContent>
              <w:r w:rsidR="0001406F">
                <w:rPr>
                  <w:rStyle w:val="HTMLMarkup"/>
                  <w:rFonts w:ascii="Arial" w:hAnsi="Arial" w:cs="Arial"/>
                  <w:noProof/>
                  <w:vanish w:val="0"/>
                  <w:color w:val="auto"/>
                  <w:sz w:val="20"/>
                  <w:szCs w:val="20"/>
                  <w:lang w:val="pt-PT"/>
                </w:rPr>
                <w:t>     </w:t>
              </w:r>
            </w:sdtContent>
          </w:sdt>
        </w:sdtContent>
      </w:sdt>
      <w:r w:rsidR="00770C98" w:rsidRPr="00A71C52">
        <w:rPr>
          <w:rFonts w:ascii="Arial" w:hAnsi="Arial" w:cs="Arial"/>
          <w:sz w:val="20"/>
          <w:szCs w:val="20"/>
          <w:lang w:val="en-GB"/>
        </w:rPr>
        <w:t xml:space="preserve">, </w:t>
      </w:r>
      <w:r>
        <w:rPr>
          <w:rFonts w:ascii="Arial" w:hAnsi="Arial" w:cs="Arial"/>
          <w:sz w:val="20"/>
          <w:szCs w:val="20"/>
          <w:lang w:val="en-GB"/>
        </w:rPr>
        <w:t>whose address is</w:t>
      </w:r>
      <w:r w:rsidR="00770C98" w:rsidRPr="00A71C52">
        <w:rPr>
          <w:rFonts w:ascii="Arial" w:hAnsi="Arial" w:cs="Arial"/>
          <w:sz w:val="20"/>
          <w:szCs w:val="20"/>
          <w:lang w:val="en-GB"/>
        </w:rPr>
        <w:t xml:space="preserve"> </w:t>
      </w:r>
      <w:sdt>
        <w:sdtPr>
          <w:rPr>
            <w:rFonts w:ascii="Arial" w:hAnsi="Arial" w:cs="Arial"/>
            <w:sz w:val="20"/>
            <w:szCs w:val="20"/>
          </w:rPr>
          <w:alias w:val="DomicilioPromotor2"/>
          <w:tag w:val="DomicilioPromotor2"/>
          <w:id w:val="1363862338"/>
          <w:placeholder>
            <w:docPart w:val="DefaultPlaceholder_-1854013440"/>
          </w:placeholder>
          <w15:color w:val="FFFFFF"/>
        </w:sdtPr>
        <w:sdtEndPr>
          <w:rPr>
            <w:rStyle w:val="HTMLMarkup"/>
            <w:noProof/>
            <w:vanish/>
            <w:color w:val="FF0000"/>
            <w:lang w:val="pt-PT"/>
          </w:rPr>
        </w:sdtEndPr>
        <w:sdtContent>
          <w:r w:rsidR="0001406F">
            <w:rPr>
              <w:rStyle w:val="HTMLMarkup"/>
              <w:rFonts w:ascii="Arial" w:hAnsi="Arial" w:cs="Arial"/>
              <w:noProof/>
              <w:vanish w:val="0"/>
              <w:color w:val="auto"/>
              <w:sz w:val="20"/>
              <w:szCs w:val="20"/>
              <w:lang w:val="pt-PT"/>
            </w:rPr>
            <w:t>     </w:t>
          </w:r>
        </w:sdtContent>
      </w:sdt>
      <w:r w:rsidR="00770C98" w:rsidRPr="00A71C52">
        <w:rPr>
          <w:rFonts w:ascii="Arial" w:hAnsi="Arial" w:cs="Arial"/>
          <w:sz w:val="20"/>
          <w:szCs w:val="20"/>
          <w:lang w:val="en-GB"/>
        </w:rPr>
        <w:t xml:space="preserve">, </w:t>
      </w:r>
      <w:sdt>
        <w:sdtPr>
          <w:rPr>
            <w:rFonts w:ascii="Arial" w:hAnsi="Arial" w:cs="Arial"/>
            <w:sz w:val="20"/>
            <w:szCs w:val="20"/>
          </w:rPr>
          <w:alias w:val="MunicipioPromotor2"/>
          <w:tag w:val="MunicipioPromotor2"/>
          <w:id w:val="-1318642418"/>
          <w:placeholder>
            <w:docPart w:val="88DAE6F2A2C0462E9C6967CFD1D523D1"/>
          </w:placeholder>
        </w:sdtPr>
        <w:sdtEndPr>
          <w:rPr>
            <w:rStyle w:val="HTMLMarkup"/>
            <w:noProof/>
            <w:vanish/>
            <w:color w:val="FF0000"/>
            <w:lang w:val="pt-PT"/>
          </w:rPr>
        </w:sdtEndPr>
        <w:sdtContent>
          <w:r w:rsidR="0001406F">
            <w:rPr>
              <w:rStyle w:val="HTMLMarkup"/>
              <w:rFonts w:ascii="Arial" w:hAnsi="Arial" w:cs="Arial"/>
              <w:noProof/>
              <w:vanish w:val="0"/>
              <w:color w:val="auto"/>
              <w:sz w:val="20"/>
              <w:szCs w:val="20"/>
              <w:lang w:val="pt-PT"/>
            </w:rPr>
            <w:t>     </w:t>
          </w:r>
        </w:sdtContent>
      </w:sdt>
      <w:r w:rsidR="0090169C" w:rsidRPr="00A71C52">
        <w:rPr>
          <w:rFonts w:ascii="Arial" w:hAnsi="Arial" w:cs="Arial"/>
          <w:sz w:val="20"/>
          <w:szCs w:val="20"/>
          <w:lang w:val="en-GB"/>
        </w:rPr>
        <w:t xml:space="preserve"> </w:t>
      </w:r>
      <w:r w:rsidR="00770C98" w:rsidRPr="00A71C52">
        <w:rPr>
          <w:rFonts w:ascii="Arial" w:hAnsi="Arial" w:cs="Arial"/>
          <w:sz w:val="20"/>
          <w:szCs w:val="20"/>
          <w:lang w:val="en-GB"/>
        </w:rPr>
        <w:t>(</w:t>
      </w:r>
      <w:r>
        <w:rPr>
          <w:rFonts w:ascii="Arial" w:hAnsi="Arial" w:cs="Arial"/>
          <w:i/>
          <w:sz w:val="20"/>
          <w:szCs w:val="20"/>
          <w:lang w:val="en-GB"/>
        </w:rPr>
        <w:t>On behalf of the CRO</w:t>
      </w:r>
      <w:r w:rsidR="00FD3463" w:rsidRPr="00A71C52">
        <w:rPr>
          <w:rFonts w:ascii="Arial" w:hAnsi="Arial" w:cs="Arial"/>
          <w:sz w:val="20"/>
          <w:szCs w:val="20"/>
          <w:lang w:val="en-GB"/>
        </w:rPr>
        <w:t>)</w:t>
      </w:r>
      <w:r w:rsidR="00770C98" w:rsidRPr="00A71C52">
        <w:rPr>
          <w:rFonts w:ascii="Arial" w:hAnsi="Arial" w:cs="Arial"/>
          <w:sz w:val="20"/>
          <w:szCs w:val="20"/>
          <w:lang w:val="en-GB"/>
        </w:rPr>
        <w:t xml:space="preserve"> </w:t>
      </w:r>
      <w:sdt>
        <w:sdtPr>
          <w:rPr>
            <w:rFonts w:ascii="Arial" w:hAnsi="Arial" w:cs="Arial"/>
            <w:sz w:val="20"/>
            <w:szCs w:val="20"/>
          </w:rPr>
          <w:id w:val="70235901"/>
          <w:placeholder>
            <w:docPart w:val="DefaultPlaceholder_-1854013440"/>
          </w:placeholder>
        </w:sdtPr>
        <w:sdtEndPr>
          <w:rPr>
            <w:rStyle w:val="HTMLMarkup"/>
            <w:noProof/>
            <w:vanish/>
            <w:color w:val="FF0000"/>
            <w:lang w:val="pt-PT"/>
          </w:rPr>
        </w:sdtEndPr>
        <w:sdtContent>
          <w:sdt>
            <w:sdtPr>
              <w:rPr>
                <w:rFonts w:ascii="Arial" w:hAnsi="Arial" w:cs="Arial"/>
                <w:vanish/>
                <w:color w:val="FF0000"/>
                <w:sz w:val="20"/>
                <w:szCs w:val="20"/>
              </w:rPr>
              <w:alias w:val="DenominacionCRO2"/>
              <w:tag w:val="DenominacionCRO2"/>
              <w:id w:val="-503588966"/>
              <w:placeholder>
                <w:docPart w:val="DefaultPlaceholder_-1854013440"/>
              </w:placeholder>
            </w:sdtPr>
            <w:sdtEndPr>
              <w:rPr>
                <w:rStyle w:val="HTMLMarkup"/>
                <w:noProof/>
                <w:lang w:val="pt-PT"/>
              </w:rPr>
            </w:sdtEndPr>
            <w:sdtContent>
              <w:r w:rsidR="0001406F">
                <w:rPr>
                  <w:rStyle w:val="HTMLMarkup"/>
                  <w:rFonts w:ascii="Arial" w:hAnsi="Arial" w:cs="Arial"/>
                  <w:noProof/>
                  <w:vanish w:val="0"/>
                  <w:color w:val="auto"/>
                  <w:sz w:val="20"/>
                  <w:szCs w:val="20"/>
                  <w:lang w:val="pt-PT"/>
                </w:rPr>
                <w:t>     </w:t>
              </w:r>
            </w:sdtContent>
          </w:sdt>
        </w:sdtContent>
      </w:sdt>
      <w:r w:rsidR="00770C98" w:rsidRPr="00A71C52">
        <w:rPr>
          <w:rFonts w:ascii="Arial" w:hAnsi="Arial" w:cs="Arial"/>
          <w:sz w:val="20"/>
          <w:szCs w:val="20"/>
          <w:lang w:val="en-GB"/>
        </w:rPr>
        <w:t xml:space="preserve">, </w:t>
      </w:r>
      <w:r>
        <w:rPr>
          <w:rFonts w:ascii="Arial" w:hAnsi="Arial" w:cs="Arial"/>
          <w:sz w:val="20"/>
          <w:szCs w:val="20"/>
          <w:lang w:val="en-GB"/>
        </w:rPr>
        <w:t>whose address is</w:t>
      </w:r>
      <w:r w:rsidR="00770C98" w:rsidRPr="00A71C52">
        <w:rPr>
          <w:rFonts w:ascii="Arial" w:hAnsi="Arial" w:cs="Arial"/>
          <w:sz w:val="20"/>
          <w:szCs w:val="20"/>
          <w:lang w:val="en-GB"/>
        </w:rPr>
        <w:t xml:space="preserve"> </w:t>
      </w:r>
      <w:sdt>
        <w:sdtPr>
          <w:rPr>
            <w:rFonts w:ascii="Arial" w:hAnsi="Arial" w:cs="Arial"/>
            <w:sz w:val="20"/>
            <w:szCs w:val="20"/>
          </w:rPr>
          <w:alias w:val="DomicilioCRO2"/>
          <w:tag w:val="DomicilioCRO2"/>
          <w:id w:val="-1821655861"/>
          <w:placeholder>
            <w:docPart w:val="DefaultPlaceholder_-1854013440"/>
          </w:placeholder>
        </w:sdtPr>
        <w:sdtEndPr>
          <w:rPr>
            <w:rStyle w:val="HTMLMarkup"/>
            <w:noProof/>
            <w:vanish/>
            <w:color w:val="FF0000"/>
            <w:lang w:val="pt-PT"/>
          </w:rPr>
        </w:sdtEndPr>
        <w:sdtContent>
          <w:r w:rsidR="0001406F">
            <w:rPr>
              <w:rStyle w:val="HTMLMarkup"/>
              <w:rFonts w:ascii="Arial" w:hAnsi="Arial" w:cs="Arial"/>
              <w:noProof/>
              <w:vanish w:val="0"/>
              <w:color w:val="auto"/>
              <w:sz w:val="20"/>
              <w:szCs w:val="20"/>
              <w:lang w:val="pt-PT"/>
            </w:rPr>
            <w:t>     </w:t>
          </w:r>
        </w:sdtContent>
      </w:sdt>
      <w:r w:rsidR="00FD3463" w:rsidRPr="00A71C52">
        <w:rPr>
          <w:rFonts w:ascii="Arial" w:hAnsi="Arial" w:cs="Arial"/>
          <w:sz w:val="20"/>
          <w:szCs w:val="20"/>
          <w:lang w:val="en-GB"/>
        </w:rPr>
        <w:t xml:space="preserve">, </w:t>
      </w:r>
      <w:sdt>
        <w:sdtPr>
          <w:rPr>
            <w:rFonts w:ascii="Arial" w:hAnsi="Arial" w:cs="Arial"/>
            <w:sz w:val="20"/>
            <w:szCs w:val="20"/>
          </w:rPr>
          <w:alias w:val="MunicipioCRO2"/>
          <w:tag w:val="MunicipioCRO2"/>
          <w:id w:val="769045130"/>
          <w:placeholder>
            <w:docPart w:val="DefaultPlaceholder_-1854013440"/>
          </w:placeholder>
        </w:sdtPr>
        <w:sdtEndPr>
          <w:rPr>
            <w:rStyle w:val="HTMLMarkup"/>
            <w:noProof/>
            <w:vanish/>
            <w:color w:val="FF0000"/>
            <w:lang w:val="pt-PT"/>
          </w:rPr>
        </w:sdtEndPr>
        <w:sdtContent>
          <w:r w:rsidR="0001406F">
            <w:rPr>
              <w:rStyle w:val="HTMLMarkup"/>
              <w:rFonts w:ascii="Arial" w:hAnsi="Arial" w:cs="Arial"/>
              <w:noProof/>
              <w:vanish w:val="0"/>
              <w:color w:val="auto"/>
              <w:sz w:val="20"/>
              <w:szCs w:val="20"/>
              <w:lang w:val="pt-PT"/>
            </w:rPr>
            <w:t>     </w:t>
          </w:r>
        </w:sdtContent>
      </w:sdt>
      <w:r w:rsidR="0090169C">
        <w:rPr>
          <w:rStyle w:val="HTMLMarkup"/>
          <w:rFonts w:ascii="Arial" w:hAnsi="Arial" w:cs="Arial"/>
          <w:noProof/>
          <w:vanish w:val="0"/>
          <w:color w:val="auto"/>
          <w:sz w:val="20"/>
          <w:szCs w:val="20"/>
          <w:lang w:val="pt-PT"/>
        </w:rPr>
        <w:t xml:space="preserve"> </w:t>
      </w:r>
      <w:r>
        <w:rPr>
          <w:rFonts w:ascii="Arial" w:hAnsi="Arial" w:cs="Arial"/>
          <w:sz w:val="20"/>
          <w:szCs w:val="20"/>
          <w:lang w:val="en-GB"/>
        </w:rPr>
        <w:t>where appropiate</w:t>
      </w:r>
      <w:r w:rsidR="00770C98" w:rsidRPr="00A71C52">
        <w:rPr>
          <w:rFonts w:ascii="Arial" w:hAnsi="Arial" w:cs="Arial"/>
          <w:sz w:val="20"/>
          <w:szCs w:val="20"/>
          <w:lang w:val="en-GB"/>
        </w:rPr>
        <w:t xml:space="preserve">. </w:t>
      </w:r>
    </w:p>
    <w:bookmarkEnd w:id="19"/>
    <w:p w14:paraId="5E996698" w14:textId="77777777" w:rsidR="00B81565" w:rsidRPr="00A71C52" w:rsidRDefault="00B81565" w:rsidP="00AE43DD">
      <w:pPr>
        <w:tabs>
          <w:tab w:val="left" w:pos="284"/>
          <w:tab w:val="left" w:pos="709"/>
        </w:tabs>
        <w:spacing w:before="0" w:after="0" w:line="276" w:lineRule="auto"/>
        <w:ind w:left="709" w:hanging="709"/>
        <w:jc w:val="both"/>
        <w:rPr>
          <w:rFonts w:ascii="Arial" w:hAnsi="Arial" w:cs="Arial"/>
          <w:sz w:val="20"/>
          <w:szCs w:val="20"/>
          <w:lang w:val="en-GB"/>
        </w:rPr>
      </w:pPr>
    </w:p>
    <w:p w14:paraId="3E01D0A0" w14:textId="26762689" w:rsidR="00495612" w:rsidRPr="00A71C52" w:rsidRDefault="00B81565" w:rsidP="00AE43DD">
      <w:pPr>
        <w:tabs>
          <w:tab w:val="left" w:pos="284"/>
          <w:tab w:val="left" w:pos="709"/>
        </w:tabs>
        <w:spacing w:before="0" w:after="0" w:line="276" w:lineRule="auto"/>
        <w:ind w:left="709" w:hanging="709"/>
        <w:jc w:val="both"/>
        <w:rPr>
          <w:rFonts w:ascii="Arial" w:hAnsi="Arial" w:cs="Arial"/>
          <w:i/>
          <w:sz w:val="16"/>
          <w:szCs w:val="16"/>
          <w:lang w:val="en-GB"/>
        </w:rPr>
      </w:pPr>
      <w:r w:rsidRPr="00A71C52">
        <w:rPr>
          <w:rFonts w:ascii="Arial" w:hAnsi="Arial" w:cs="Arial"/>
          <w:sz w:val="18"/>
          <w:szCs w:val="18"/>
          <w:lang w:val="en-GB"/>
        </w:rPr>
        <w:tab/>
      </w:r>
      <w:r w:rsidR="00A71C52" w:rsidRPr="00A71C52">
        <w:rPr>
          <w:rFonts w:ascii="Arial" w:hAnsi="Arial" w:cs="Arial"/>
          <w:b/>
          <w:i/>
          <w:sz w:val="16"/>
          <w:szCs w:val="16"/>
          <w:lang w:val="en-GB"/>
        </w:rPr>
        <w:t>Note</w:t>
      </w:r>
      <w:r w:rsidR="00A71C52" w:rsidRPr="00A71C52">
        <w:rPr>
          <w:rFonts w:ascii="Arial" w:hAnsi="Arial" w:cs="Arial"/>
          <w:i/>
          <w:sz w:val="16"/>
          <w:szCs w:val="16"/>
          <w:lang w:val="en-GB"/>
        </w:rPr>
        <w:t xml:space="preserve">: </w:t>
      </w:r>
      <w:r w:rsidR="00A71C52" w:rsidRPr="00A71C52">
        <w:rPr>
          <w:rFonts w:ascii="Arial" w:eastAsia="Arial" w:hAnsi="Arial" w:cs="Arial"/>
          <w:i/>
          <w:sz w:val="16"/>
          <w:szCs w:val="16"/>
          <w:lang w:val="en-GB" w:bidi="es-ES"/>
        </w:rPr>
        <w:t>If the CRO does not act in representation of the sponsor, this last item must be deleted</w:t>
      </w:r>
      <w:r w:rsidR="00A71C52" w:rsidRPr="00A71C52">
        <w:rPr>
          <w:rFonts w:ascii="Arial" w:hAnsi="Arial" w:cs="Arial"/>
          <w:i/>
          <w:sz w:val="16"/>
          <w:szCs w:val="16"/>
          <w:lang w:val="en-GB"/>
        </w:rPr>
        <w:t>.</w:t>
      </w:r>
    </w:p>
    <w:p w14:paraId="66AD6A2E" w14:textId="77777777" w:rsidR="00EE448B" w:rsidRPr="00A71C52" w:rsidRDefault="00EE448B" w:rsidP="00AE43DD">
      <w:pPr>
        <w:tabs>
          <w:tab w:val="left" w:pos="284"/>
          <w:tab w:val="left" w:pos="709"/>
        </w:tabs>
        <w:spacing w:before="0" w:after="0" w:line="276" w:lineRule="auto"/>
        <w:ind w:left="709" w:hanging="709"/>
        <w:jc w:val="both"/>
        <w:rPr>
          <w:rFonts w:ascii="Arial" w:hAnsi="Arial" w:cs="Arial"/>
          <w:i/>
          <w:sz w:val="20"/>
          <w:szCs w:val="20"/>
          <w:lang w:val="en-GB"/>
        </w:rPr>
      </w:pPr>
    </w:p>
    <w:p w14:paraId="25CF61AC" w14:textId="2A8483AB" w:rsidR="00317221" w:rsidRPr="00A71C52" w:rsidRDefault="001421B4" w:rsidP="00AE43DD">
      <w:pPr>
        <w:tabs>
          <w:tab w:val="left" w:pos="284"/>
          <w:tab w:val="left" w:pos="709"/>
        </w:tabs>
        <w:spacing w:before="0" w:after="0" w:line="276" w:lineRule="auto"/>
        <w:ind w:left="709" w:hanging="709"/>
        <w:jc w:val="both"/>
        <w:rPr>
          <w:rFonts w:ascii="Arial" w:hAnsi="Arial" w:cs="Arial"/>
          <w:sz w:val="20"/>
          <w:szCs w:val="20"/>
          <w:lang w:val="en-GB"/>
        </w:rPr>
      </w:pPr>
      <w:r w:rsidRPr="00A71C52">
        <w:rPr>
          <w:rFonts w:ascii="Arial" w:hAnsi="Arial" w:cs="Arial"/>
          <w:sz w:val="20"/>
          <w:szCs w:val="20"/>
          <w:lang w:val="en-GB"/>
        </w:rPr>
        <w:tab/>
        <w:t>e)</w:t>
      </w:r>
      <w:r w:rsidRPr="00A71C52">
        <w:rPr>
          <w:rFonts w:ascii="Arial" w:hAnsi="Arial" w:cs="Arial"/>
          <w:sz w:val="20"/>
          <w:szCs w:val="20"/>
          <w:lang w:val="en-GB"/>
        </w:rPr>
        <w:tab/>
      </w:r>
      <w:bookmarkStart w:id="20" w:name="_Hlk174533133"/>
      <w:bookmarkStart w:id="21" w:name="_Hlk175224185"/>
      <w:bookmarkStart w:id="22" w:name="_Hlk147387316"/>
      <w:r w:rsidR="00A71C52" w:rsidRPr="00D8044C">
        <w:rPr>
          <w:rFonts w:ascii="Arial" w:hAnsi="Arial" w:cs="Arial"/>
          <w:sz w:val="20"/>
          <w:szCs w:val="20"/>
          <w:lang w:val="en-GB"/>
        </w:rPr>
        <w:t>You can contact the Data Protection</w:t>
      </w:r>
      <w:r w:rsidR="00A71C52" w:rsidRPr="00B160BB">
        <w:rPr>
          <w:rFonts w:ascii="Arial" w:eastAsia="Arial" w:hAnsi="Arial" w:cs="Arial"/>
          <w:iCs/>
          <w:sz w:val="20"/>
          <w:szCs w:val="20"/>
          <w:lang w:val="en-GB" w:bidi="es-ES"/>
        </w:rPr>
        <w:t xml:space="preserve"> Delegation at the following email address</w:t>
      </w:r>
      <w:r w:rsidR="00A71C52">
        <w:rPr>
          <w:rFonts w:ascii="Arial" w:hAnsi="Arial" w:cs="Arial"/>
          <w:sz w:val="20"/>
          <w:szCs w:val="20"/>
          <w:lang w:val="en-GB"/>
        </w:rPr>
        <w:t xml:space="preserve"> </w:t>
      </w:r>
      <w:bookmarkStart w:id="23" w:name="_Hlk163124454"/>
      <w:r w:rsidR="00A71C52">
        <w:rPr>
          <w:rStyle w:val="Hipervnculo"/>
          <w:rFonts w:ascii="Arial" w:hAnsi="Arial" w:cs="Arial"/>
          <w:sz w:val="20"/>
          <w:szCs w:val="20"/>
          <w:lang w:val="en-GB"/>
        </w:rPr>
        <w:fldChar w:fldCharType="begin"/>
      </w:r>
      <w:r w:rsidR="00A71C52">
        <w:rPr>
          <w:rStyle w:val="Hipervnculo"/>
          <w:rFonts w:ascii="Arial" w:hAnsi="Arial" w:cs="Arial"/>
          <w:sz w:val="20"/>
          <w:szCs w:val="20"/>
          <w:lang w:val="en-GB"/>
        </w:rPr>
        <w:instrText>HYPERLINK "mailto:</w:instrText>
      </w:r>
      <w:r w:rsidR="00A71C52" w:rsidRPr="00D8044C">
        <w:rPr>
          <w:rStyle w:val="Hipervnculo"/>
          <w:rFonts w:ascii="Arial" w:hAnsi="Arial" w:cs="Arial"/>
          <w:sz w:val="20"/>
          <w:szCs w:val="20"/>
          <w:lang w:val="en-GB"/>
        </w:rPr>
        <w:instrText>dpd.sspa@juntadeandalucia.es</w:instrText>
      </w:r>
      <w:r w:rsidR="00A71C52">
        <w:rPr>
          <w:rStyle w:val="Hipervnculo"/>
          <w:rFonts w:ascii="Arial" w:hAnsi="Arial" w:cs="Arial"/>
          <w:sz w:val="20"/>
          <w:szCs w:val="20"/>
          <w:lang w:val="en-GB"/>
        </w:rPr>
        <w:instrText>"</w:instrText>
      </w:r>
      <w:r w:rsidR="00A71C52">
        <w:rPr>
          <w:rStyle w:val="Hipervnculo"/>
          <w:rFonts w:ascii="Arial" w:hAnsi="Arial" w:cs="Arial"/>
          <w:sz w:val="20"/>
          <w:szCs w:val="20"/>
          <w:lang w:val="en-GB"/>
        </w:rPr>
      </w:r>
      <w:r w:rsidR="00A71C52">
        <w:rPr>
          <w:rStyle w:val="Hipervnculo"/>
          <w:rFonts w:ascii="Arial" w:hAnsi="Arial" w:cs="Arial"/>
          <w:sz w:val="20"/>
          <w:szCs w:val="20"/>
          <w:lang w:val="en-GB"/>
        </w:rPr>
        <w:fldChar w:fldCharType="separate"/>
      </w:r>
      <w:r w:rsidR="00A71C52" w:rsidRPr="00474300">
        <w:rPr>
          <w:rStyle w:val="Hipervnculo"/>
          <w:rFonts w:ascii="Arial" w:hAnsi="Arial" w:cs="Arial"/>
          <w:sz w:val="20"/>
          <w:szCs w:val="20"/>
          <w:lang w:val="en-GB"/>
        </w:rPr>
        <w:t>dpd.sspa@juntadeandalucia.es</w:t>
      </w:r>
      <w:r w:rsidR="00A71C52">
        <w:rPr>
          <w:rStyle w:val="Hipervnculo"/>
          <w:rFonts w:ascii="Arial" w:hAnsi="Arial" w:cs="Arial"/>
          <w:sz w:val="20"/>
          <w:szCs w:val="20"/>
          <w:lang w:val="en-GB"/>
        </w:rPr>
        <w:fldChar w:fldCharType="end"/>
      </w:r>
      <w:r w:rsidR="00A71C52" w:rsidRPr="00B160BB">
        <w:rPr>
          <w:rFonts w:ascii="Arial" w:hAnsi="Arial" w:cs="Arial"/>
          <w:sz w:val="20"/>
          <w:szCs w:val="20"/>
          <w:lang w:val="en-GB"/>
        </w:rPr>
        <w:t>,</w:t>
      </w:r>
      <w:r w:rsidR="00825CE9">
        <w:rPr>
          <w:rFonts w:ascii="Arial" w:hAnsi="Arial" w:cs="Arial"/>
          <w:sz w:val="20"/>
          <w:szCs w:val="20"/>
          <w:lang w:val="en-GB"/>
        </w:rPr>
        <w:t xml:space="preserve"> </w:t>
      </w:r>
      <w:r w:rsidR="00A71C52" w:rsidRPr="00B160BB">
        <w:rPr>
          <w:rFonts w:ascii="Arial" w:hAnsi="Arial" w:cs="Arial"/>
          <w:sz w:val="20"/>
          <w:szCs w:val="20"/>
          <w:lang w:val="en-GB"/>
        </w:rPr>
        <w:t>(</w:t>
      </w:r>
      <w:r w:rsidR="00A71C52" w:rsidRPr="00B160BB">
        <w:rPr>
          <w:rFonts w:ascii="Arial" w:eastAsia="Arial" w:hAnsi="Arial" w:cs="Arial"/>
          <w:sz w:val="20"/>
          <w:szCs w:val="20"/>
          <w:lang w:val="en-GB" w:bidi="es-ES"/>
        </w:rPr>
        <w:t xml:space="preserve">On behalf of the managing </w:t>
      </w:r>
      <w:r w:rsidR="00A71C52">
        <w:rPr>
          <w:rFonts w:ascii="Arial" w:eastAsia="Arial" w:hAnsi="Arial" w:cs="Arial"/>
          <w:sz w:val="20"/>
          <w:szCs w:val="20"/>
          <w:lang w:val="en-GB" w:bidi="es-ES"/>
        </w:rPr>
        <w:t>Centre</w:t>
      </w:r>
      <w:r w:rsidR="00A71C52" w:rsidRPr="00B160BB">
        <w:rPr>
          <w:rFonts w:ascii="Arial" w:hAnsi="Arial" w:cs="Arial"/>
          <w:sz w:val="20"/>
          <w:szCs w:val="20"/>
          <w:lang w:val="en-GB"/>
        </w:rPr>
        <w:t>),</w:t>
      </w:r>
      <w:r w:rsidR="00A71C52">
        <w:rPr>
          <w:rFonts w:ascii="Arial" w:hAnsi="Arial" w:cs="Arial"/>
          <w:sz w:val="20"/>
          <w:szCs w:val="20"/>
          <w:lang w:val="en-GB"/>
        </w:rPr>
        <w:t xml:space="preserve"> </w:t>
      </w:r>
      <w:bookmarkStart w:id="24" w:name="_Hlk160093662"/>
      <w:r w:rsidR="00A71C52" w:rsidRPr="00D8044C">
        <w:rPr>
          <w:rStyle w:val="Hipervnculo"/>
          <w:rFonts w:ascii="Arial" w:hAnsi="Arial" w:cs="Arial"/>
          <w:sz w:val="20"/>
          <w:szCs w:val="20"/>
          <w:lang w:val="en-GB"/>
        </w:rPr>
        <w:fldChar w:fldCharType="begin"/>
      </w:r>
      <w:r w:rsidR="00A71C52" w:rsidRPr="00D8044C">
        <w:rPr>
          <w:rStyle w:val="Hipervnculo"/>
          <w:rFonts w:ascii="Arial" w:hAnsi="Arial" w:cs="Arial"/>
          <w:sz w:val="20"/>
          <w:szCs w:val="20"/>
          <w:lang w:val="en-GB"/>
        </w:rPr>
        <w:instrText>HYPERLINK "mailto:DPD_ProteccionDatos@ibima.eu"</w:instrText>
      </w:r>
      <w:r w:rsidR="00A71C52" w:rsidRPr="00D8044C">
        <w:rPr>
          <w:rStyle w:val="Hipervnculo"/>
          <w:rFonts w:ascii="Arial" w:hAnsi="Arial" w:cs="Arial"/>
          <w:sz w:val="20"/>
          <w:szCs w:val="20"/>
          <w:lang w:val="en-GB"/>
        </w:rPr>
      </w:r>
      <w:r w:rsidR="00A71C52" w:rsidRPr="00D8044C">
        <w:rPr>
          <w:rStyle w:val="Hipervnculo"/>
          <w:rFonts w:ascii="Arial" w:hAnsi="Arial" w:cs="Arial"/>
          <w:sz w:val="20"/>
          <w:szCs w:val="20"/>
          <w:lang w:val="en-GB"/>
        </w:rPr>
        <w:fldChar w:fldCharType="separate"/>
      </w:r>
      <w:r w:rsidR="00A71C52" w:rsidRPr="00D8044C">
        <w:rPr>
          <w:rStyle w:val="Hipervnculo"/>
          <w:rFonts w:ascii="Arial" w:hAnsi="Arial" w:cs="Arial"/>
          <w:sz w:val="20"/>
          <w:szCs w:val="20"/>
          <w:lang w:val="en-GB"/>
        </w:rPr>
        <w:t>DPD_ProteccionDatos@ibima.eu</w:t>
      </w:r>
      <w:r w:rsidR="00A71C52" w:rsidRPr="00D8044C">
        <w:rPr>
          <w:rStyle w:val="Hipervnculo"/>
          <w:rFonts w:ascii="Arial" w:hAnsi="Arial" w:cs="Arial"/>
          <w:sz w:val="20"/>
          <w:szCs w:val="20"/>
          <w:lang w:val="en-GB"/>
        </w:rPr>
        <w:fldChar w:fldCharType="end"/>
      </w:r>
      <w:bookmarkEnd w:id="24"/>
      <w:r w:rsidR="00A71C52">
        <w:rPr>
          <w:sz w:val="22"/>
          <w:szCs w:val="22"/>
          <w:lang w:val="en-GB"/>
        </w:rPr>
        <w:t xml:space="preserve"> </w:t>
      </w:r>
      <w:r w:rsidR="00A71C52" w:rsidRPr="00B160BB">
        <w:rPr>
          <w:rFonts w:ascii="Arial" w:hAnsi="Arial" w:cs="Arial"/>
          <w:sz w:val="20"/>
          <w:szCs w:val="20"/>
          <w:lang w:val="en-GB"/>
        </w:rPr>
        <w:t>(</w:t>
      </w:r>
      <w:r w:rsidR="00A71C52" w:rsidRPr="00B160BB">
        <w:rPr>
          <w:rFonts w:ascii="Arial" w:eastAsia="Arial" w:hAnsi="Arial" w:cs="Arial"/>
          <w:sz w:val="20"/>
          <w:szCs w:val="20"/>
          <w:lang w:val="en-GB" w:bidi="es-ES"/>
        </w:rPr>
        <w:t xml:space="preserve">On behalf of the </w:t>
      </w:r>
      <w:r w:rsidR="00A71C52">
        <w:rPr>
          <w:rFonts w:ascii="Arial" w:eastAsia="Arial" w:hAnsi="Arial" w:cs="Arial"/>
          <w:sz w:val="20"/>
          <w:szCs w:val="20"/>
          <w:lang w:val="en-GB" w:bidi="es-ES"/>
        </w:rPr>
        <w:t xml:space="preserve">managing body In the event that the it is a Research managing body of the Andalusian Public Health Service, of the public sector, affiliated with or dependent on the Regional Ministry of Health Service, of the public sector, affiliated with or dependent on the Regional Ministry of Health, it will be </w:t>
      </w:r>
      <w:r w:rsidR="00A71C52">
        <w:fldChar w:fldCharType="begin"/>
      </w:r>
      <w:r w:rsidR="00A71C52" w:rsidRPr="00697D4A">
        <w:rPr>
          <w:lang w:val="en-GB"/>
        </w:rPr>
        <w:instrText>HYPERLINK "mailto:dpd.csalud@juntadeandalucia.es"</w:instrText>
      </w:r>
      <w:r w:rsidR="00A71C52">
        <w:fldChar w:fldCharType="separate"/>
      </w:r>
      <w:r w:rsidR="00A71C52" w:rsidRPr="00474300">
        <w:rPr>
          <w:rStyle w:val="Hipervnculo"/>
          <w:rFonts w:ascii="Arial" w:hAnsi="Arial" w:cs="Arial"/>
          <w:sz w:val="20"/>
          <w:szCs w:val="20"/>
          <w:lang w:val="en-GB"/>
        </w:rPr>
        <w:t>dpd.csalud@juntadeandalucia.es</w:t>
      </w:r>
      <w:r w:rsidR="00A71C52">
        <w:fldChar w:fldCharType="end"/>
      </w:r>
      <w:bookmarkEnd w:id="20"/>
      <w:bookmarkEnd w:id="23"/>
      <w:r w:rsidR="00A71C52" w:rsidRPr="00BF5617">
        <w:rPr>
          <w:rFonts w:ascii="Arial" w:hAnsi="Arial" w:cs="Arial"/>
          <w:sz w:val="20"/>
          <w:szCs w:val="20"/>
          <w:lang w:val="en-GB"/>
        </w:rPr>
        <w:t xml:space="preserve"> </w:t>
      </w:r>
      <w:bookmarkEnd w:id="21"/>
      <w:r w:rsidR="00A71C52">
        <w:rPr>
          <w:rFonts w:ascii="Arial" w:hAnsi="Arial" w:cs="Arial"/>
          <w:sz w:val="20"/>
          <w:szCs w:val="20"/>
          <w:lang w:val="en-GB"/>
        </w:rPr>
        <w:t xml:space="preserve">(on behalf os the Sponsor) </w:t>
      </w:r>
      <w:bookmarkEnd w:id="22"/>
      <w:sdt>
        <w:sdtPr>
          <w:rPr>
            <w:rFonts w:ascii="Arial" w:hAnsi="Arial" w:cs="Arial"/>
            <w:sz w:val="20"/>
            <w:szCs w:val="20"/>
          </w:rPr>
          <w:alias w:val="DPDPromotor"/>
          <w:tag w:val="DPDPromotor"/>
          <w:id w:val="-1666783247"/>
          <w:placeholder>
            <w:docPart w:val="DefaultPlaceholder_-1854013440"/>
          </w:placeholder>
        </w:sdtPr>
        <w:sdtEndPr>
          <w:rPr>
            <w:rStyle w:val="HTMLMarkup"/>
            <w:noProof/>
            <w:vanish/>
            <w:color w:val="FF0000"/>
            <w:lang w:val="pt-PT"/>
          </w:rPr>
        </w:sdtEndPr>
        <w:sdtContent>
          <w:r w:rsidR="00317221" w:rsidRPr="00A8766D">
            <w:rPr>
              <w:rStyle w:val="HTMLMarkup"/>
              <w:rFonts w:ascii="Arial" w:hAnsi="Arial" w:cs="Arial"/>
              <w:noProof/>
              <w:vanish w:val="0"/>
              <w:color w:val="auto"/>
              <w:sz w:val="20"/>
              <w:szCs w:val="20"/>
              <w:lang w:val="pt-PT"/>
            </w:rPr>
            <w:fldChar w:fldCharType="begin">
              <w:ffData>
                <w:name w:val=""/>
                <w:enabled/>
                <w:calcOnExit w:val="0"/>
                <w:textInput/>
              </w:ffData>
            </w:fldChar>
          </w:r>
          <w:r w:rsidR="00317221" w:rsidRPr="00A71C52">
            <w:rPr>
              <w:rStyle w:val="HTMLMarkup"/>
              <w:rFonts w:ascii="Arial" w:hAnsi="Arial" w:cs="Arial"/>
              <w:noProof/>
              <w:vanish w:val="0"/>
              <w:color w:val="auto"/>
              <w:sz w:val="20"/>
              <w:szCs w:val="20"/>
              <w:lang w:val="en-GB"/>
            </w:rPr>
            <w:instrText xml:space="preserve"> FORMTEXT </w:instrText>
          </w:r>
          <w:r w:rsidR="00317221" w:rsidRPr="00A8766D">
            <w:rPr>
              <w:rStyle w:val="HTMLMarkup"/>
              <w:rFonts w:ascii="Arial" w:hAnsi="Arial" w:cs="Arial"/>
              <w:noProof/>
              <w:vanish w:val="0"/>
              <w:color w:val="auto"/>
              <w:sz w:val="20"/>
              <w:szCs w:val="20"/>
              <w:lang w:val="pt-PT"/>
            </w:rPr>
          </w:r>
          <w:r w:rsidR="00317221" w:rsidRPr="00A8766D">
            <w:rPr>
              <w:rStyle w:val="HTMLMarkup"/>
              <w:rFonts w:ascii="Arial" w:hAnsi="Arial" w:cs="Arial"/>
              <w:noProof/>
              <w:vanish w:val="0"/>
              <w:color w:val="auto"/>
              <w:sz w:val="20"/>
              <w:szCs w:val="20"/>
              <w:lang w:val="pt-PT"/>
            </w:rPr>
            <w:fldChar w:fldCharType="separate"/>
          </w:r>
          <w:r w:rsidR="00F039E2">
            <w:rPr>
              <w:rStyle w:val="HTMLMarkup"/>
              <w:rFonts w:ascii="Arial" w:hAnsi="Arial" w:cs="Arial"/>
              <w:noProof/>
              <w:vanish w:val="0"/>
              <w:color w:val="auto"/>
              <w:sz w:val="20"/>
              <w:szCs w:val="20"/>
              <w:lang w:val="pt-PT"/>
            </w:rPr>
            <w:t> </w:t>
          </w:r>
          <w:r w:rsidR="00F039E2">
            <w:rPr>
              <w:rStyle w:val="HTMLMarkup"/>
              <w:rFonts w:ascii="Arial" w:hAnsi="Arial" w:cs="Arial"/>
              <w:noProof/>
              <w:vanish w:val="0"/>
              <w:color w:val="auto"/>
              <w:sz w:val="20"/>
              <w:szCs w:val="20"/>
              <w:lang w:val="pt-PT"/>
            </w:rPr>
            <w:t> </w:t>
          </w:r>
          <w:r w:rsidR="00F039E2">
            <w:rPr>
              <w:rStyle w:val="HTMLMarkup"/>
              <w:rFonts w:ascii="Arial" w:hAnsi="Arial" w:cs="Arial"/>
              <w:noProof/>
              <w:vanish w:val="0"/>
              <w:color w:val="auto"/>
              <w:sz w:val="20"/>
              <w:szCs w:val="20"/>
              <w:lang w:val="pt-PT"/>
            </w:rPr>
            <w:t> </w:t>
          </w:r>
          <w:r w:rsidR="00F039E2">
            <w:rPr>
              <w:rStyle w:val="HTMLMarkup"/>
              <w:rFonts w:ascii="Arial" w:hAnsi="Arial" w:cs="Arial"/>
              <w:noProof/>
              <w:vanish w:val="0"/>
              <w:color w:val="auto"/>
              <w:sz w:val="20"/>
              <w:szCs w:val="20"/>
              <w:lang w:val="pt-PT"/>
            </w:rPr>
            <w:t> </w:t>
          </w:r>
          <w:r w:rsidR="00F039E2">
            <w:rPr>
              <w:rStyle w:val="HTMLMarkup"/>
              <w:rFonts w:ascii="Arial" w:hAnsi="Arial" w:cs="Arial"/>
              <w:noProof/>
              <w:vanish w:val="0"/>
              <w:color w:val="auto"/>
              <w:sz w:val="20"/>
              <w:szCs w:val="20"/>
              <w:lang w:val="pt-PT"/>
            </w:rPr>
            <w:t> </w:t>
          </w:r>
          <w:r w:rsidR="00317221" w:rsidRPr="00A8766D">
            <w:rPr>
              <w:rStyle w:val="HTMLMarkup"/>
              <w:rFonts w:ascii="Arial" w:hAnsi="Arial" w:cs="Arial"/>
              <w:noProof/>
              <w:vanish w:val="0"/>
              <w:color w:val="auto"/>
              <w:sz w:val="20"/>
              <w:szCs w:val="20"/>
              <w:lang w:val="pt-PT"/>
            </w:rPr>
            <w:fldChar w:fldCharType="end"/>
          </w:r>
        </w:sdtContent>
      </w:sdt>
      <w:r w:rsidRPr="00A71C52">
        <w:rPr>
          <w:rFonts w:ascii="Arial" w:hAnsi="Arial" w:cs="Arial"/>
          <w:sz w:val="20"/>
          <w:szCs w:val="20"/>
          <w:lang w:val="en-GB"/>
        </w:rPr>
        <w:t xml:space="preserve">, </w:t>
      </w:r>
      <w:r w:rsidR="00317221" w:rsidRPr="00A71C52">
        <w:rPr>
          <w:rFonts w:ascii="Arial" w:hAnsi="Arial" w:cs="Arial"/>
          <w:sz w:val="20"/>
          <w:szCs w:val="20"/>
          <w:lang w:val="en-GB"/>
        </w:rPr>
        <w:t>(</w:t>
      </w:r>
      <w:r w:rsidR="00A71C52" w:rsidRPr="00A71C52">
        <w:rPr>
          <w:rFonts w:ascii="Arial" w:hAnsi="Arial" w:cs="Arial"/>
          <w:i/>
          <w:iCs/>
          <w:sz w:val="20"/>
          <w:szCs w:val="20"/>
          <w:lang w:val="en-GB"/>
        </w:rPr>
        <w:t>On behalf of the CRO</w:t>
      </w:r>
      <w:r w:rsidR="00317221" w:rsidRPr="00A71C52">
        <w:rPr>
          <w:rFonts w:ascii="Arial" w:hAnsi="Arial" w:cs="Arial"/>
          <w:sz w:val="20"/>
          <w:szCs w:val="20"/>
          <w:lang w:val="en-GB"/>
        </w:rPr>
        <w:t xml:space="preserve">) </w:t>
      </w:r>
      <w:sdt>
        <w:sdtPr>
          <w:rPr>
            <w:rFonts w:ascii="Arial" w:hAnsi="Arial" w:cs="Arial"/>
            <w:sz w:val="20"/>
            <w:szCs w:val="20"/>
          </w:rPr>
          <w:alias w:val="DPDCRO"/>
          <w:tag w:val="DPDCRO"/>
          <w:id w:val="-1667248017"/>
          <w:placeholder>
            <w:docPart w:val="DefaultPlaceholder_-1854013440"/>
          </w:placeholder>
        </w:sdtPr>
        <w:sdtEndPr>
          <w:rPr>
            <w:rStyle w:val="HTMLMarkup"/>
            <w:noProof/>
            <w:vanish/>
            <w:color w:val="FF0000"/>
            <w:lang w:val="pt-PT"/>
          </w:rPr>
        </w:sdtEndPr>
        <w:sdtContent>
          <w:r w:rsidR="00317221" w:rsidRPr="00A8766D">
            <w:rPr>
              <w:rStyle w:val="HTMLMarkup"/>
              <w:rFonts w:ascii="Arial" w:hAnsi="Arial" w:cs="Arial"/>
              <w:noProof/>
              <w:vanish w:val="0"/>
              <w:color w:val="auto"/>
              <w:sz w:val="20"/>
              <w:szCs w:val="20"/>
              <w:lang w:val="pt-PT"/>
            </w:rPr>
            <w:fldChar w:fldCharType="begin">
              <w:ffData>
                <w:name w:val=""/>
                <w:enabled/>
                <w:calcOnExit w:val="0"/>
                <w:textInput/>
              </w:ffData>
            </w:fldChar>
          </w:r>
          <w:r w:rsidR="00317221" w:rsidRPr="00A71C52">
            <w:rPr>
              <w:rStyle w:val="HTMLMarkup"/>
              <w:rFonts w:ascii="Arial" w:hAnsi="Arial" w:cs="Arial"/>
              <w:noProof/>
              <w:vanish w:val="0"/>
              <w:color w:val="auto"/>
              <w:sz w:val="20"/>
              <w:szCs w:val="20"/>
              <w:lang w:val="en-GB"/>
            </w:rPr>
            <w:instrText xml:space="preserve"> FORMTEXT </w:instrText>
          </w:r>
          <w:r w:rsidR="00317221" w:rsidRPr="00A8766D">
            <w:rPr>
              <w:rStyle w:val="HTMLMarkup"/>
              <w:rFonts w:ascii="Arial" w:hAnsi="Arial" w:cs="Arial"/>
              <w:noProof/>
              <w:vanish w:val="0"/>
              <w:color w:val="auto"/>
              <w:sz w:val="20"/>
              <w:szCs w:val="20"/>
              <w:lang w:val="pt-PT"/>
            </w:rPr>
          </w:r>
          <w:r w:rsidR="00317221" w:rsidRPr="00A8766D">
            <w:rPr>
              <w:rStyle w:val="HTMLMarkup"/>
              <w:rFonts w:ascii="Arial" w:hAnsi="Arial" w:cs="Arial"/>
              <w:noProof/>
              <w:vanish w:val="0"/>
              <w:color w:val="auto"/>
              <w:sz w:val="20"/>
              <w:szCs w:val="20"/>
              <w:lang w:val="pt-PT"/>
            </w:rPr>
            <w:fldChar w:fldCharType="separate"/>
          </w:r>
          <w:r w:rsidR="00F039E2">
            <w:rPr>
              <w:rStyle w:val="HTMLMarkup"/>
              <w:rFonts w:ascii="Arial" w:hAnsi="Arial" w:cs="Arial"/>
              <w:noProof/>
              <w:vanish w:val="0"/>
              <w:color w:val="auto"/>
              <w:sz w:val="20"/>
              <w:szCs w:val="20"/>
              <w:lang w:val="pt-PT"/>
            </w:rPr>
            <w:t> </w:t>
          </w:r>
          <w:r w:rsidR="00F039E2">
            <w:rPr>
              <w:rStyle w:val="HTMLMarkup"/>
              <w:rFonts w:ascii="Arial" w:hAnsi="Arial" w:cs="Arial"/>
              <w:noProof/>
              <w:vanish w:val="0"/>
              <w:color w:val="auto"/>
              <w:sz w:val="20"/>
              <w:szCs w:val="20"/>
              <w:lang w:val="pt-PT"/>
            </w:rPr>
            <w:t> </w:t>
          </w:r>
          <w:r w:rsidR="00F039E2">
            <w:rPr>
              <w:rStyle w:val="HTMLMarkup"/>
              <w:rFonts w:ascii="Arial" w:hAnsi="Arial" w:cs="Arial"/>
              <w:noProof/>
              <w:vanish w:val="0"/>
              <w:color w:val="auto"/>
              <w:sz w:val="20"/>
              <w:szCs w:val="20"/>
              <w:lang w:val="pt-PT"/>
            </w:rPr>
            <w:t> </w:t>
          </w:r>
          <w:r w:rsidR="00F039E2">
            <w:rPr>
              <w:rStyle w:val="HTMLMarkup"/>
              <w:rFonts w:ascii="Arial" w:hAnsi="Arial" w:cs="Arial"/>
              <w:noProof/>
              <w:vanish w:val="0"/>
              <w:color w:val="auto"/>
              <w:sz w:val="20"/>
              <w:szCs w:val="20"/>
              <w:lang w:val="pt-PT"/>
            </w:rPr>
            <w:t> </w:t>
          </w:r>
          <w:r w:rsidR="00F039E2">
            <w:rPr>
              <w:rStyle w:val="HTMLMarkup"/>
              <w:rFonts w:ascii="Arial" w:hAnsi="Arial" w:cs="Arial"/>
              <w:noProof/>
              <w:vanish w:val="0"/>
              <w:color w:val="auto"/>
              <w:sz w:val="20"/>
              <w:szCs w:val="20"/>
              <w:lang w:val="pt-PT"/>
            </w:rPr>
            <w:t> </w:t>
          </w:r>
          <w:r w:rsidR="00317221" w:rsidRPr="00A8766D">
            <w:rPr>
              <w:rStyle w:val="HTMLMarkup"/>
              <w:rFonts w:ascii="Arial" w:hAnsi="Arial" w:cs="Arial"/>
              <w:noProof/>
              <w:vanish w:val="0"/>
              <w:color w:val="auto"/>
              <w:sz w:val="20"/>
              <w:szCs w:val="20"/>
              <w:lang w:val="pt-PT"/>
            </w:rPr>
            <w:fldChar w:fldCharType="end"/>
          </w:r>
        </w:sdtContent>
      </w:sdt>
      <w:r w:rsidR="00A71C52">
        <w:rPr>
          <w:rFonts w:ascii="Arial" w:hAnsi="Arial" w:cs="Arial"/>
          <w:sz w:val="20"/>
          <w:szCs w:val="20"/>
          <w:lang w:val="en-GB"/>
        </w:rPr>
        <w:t>.</w:t>
      </w:r>
    </w:p>
    <w:p w14:paraId="1FE2B9BC" w14:textId="77777777" w:rsidR="00C06F6F" w:rsidRPr="00A71C52" w:rsidRDefault="00C06F6F" w:rsidP="00AE43DD">
      <w:pPr>
        <w:tabs>
          <w:tab w:val="left" w:pos="284"/>
          <w:tab w:val="left" w:pos="709"/>
        </w:tabs>
        <w:spacing w:before="0" w:after="0" w:line="276" w:lineRule="auto"/>
        <w:jc w:val="both"/>
        <w:rPr>
          <w:rFonts w:ascii="Arial" w:hAnsi="Arial" w:cs="Arial"/>
          <w:sz w:val="20"/>
          <w:szCs w:val="20"/>
          <w:lang w:val="en-GB"/>
        </w:rPr>
      </w:pPr>
    </w:p>
    <w:p w14:paraId="7FA11FF9" w14:textId="0DF305C3" w:rsidR="005A1111" w:rsidRPr="00A71C52" w:rsidRDefault="00317221" w:rsidP="00AE43DD">
      <w:pPr>
        <w:tabs>
          <w:tab w:val="left" w:pos="284"/>
          <w:tab w:val="left" w:pos="709"/>
        </w:tabs>
        <w:spacing w:before="0" w:after="0" w:line="276" w:lineRule="auto"/>
        <w:ind w:left="709" w:hanging="709"/>
        <w:jc w:val="both"/>
        <w:rPr>
          <w:rFonts w:ascii="Arial" w:hAnsi="Arial" w:cs="Arial"/>
          <w:i/>
          <w:sz w:val="16"/>
          <w:szCs w:val="16"/>
          <w:lang w:val="en-GB"/>
        </w:rPr>
      </w:pPr>
      <w:r w:rsidRPr="00A71C52">
        <w:rPr>
          <w:rFonts w:ascii="Arial" w:hAnsi="Arial" w:cs="Arial"/>
          <w:sz w:val="16"/>
          <w:szCs w:val="16"/>
          <w:lang w:val="en-GB"/>
        </w:rPr>
        <w:tab/>
      </w:r>
      <w:r w:rsidR="00A71C52" w:rsidRPr="00A71C52">
        <w:rPr>
          <w:rFonts w:ascii="Arial" w:hAnsi="Arial" w:cs="Arial"/>
          <w:b/>
          <w:i/>
          <w:sz w:val="16"/>
          <w:szCs w:val="16"/>
          <w:lang w:val="en-GB"/>
        </w:rPr>
        <w:t>Note</w:t>
      </w:r>
      <w:r w:rsidR="00A71C52" w:rsidRPr="00A71C52">
        <w:rPr>
          <w:rFonts w:ascii="Arial" w:hAnsi="Arial" w:cs="Arial"/>
          <w:i/>
          <w:sz w:val="16"/>
          <w:szCs w:val="16"/>
          <w:lang w:val="en-GB"/>
        </w:rPr>
        <w:t xml:space="preserve">: </w:t>
      </w:r>
      <w:r w:rsidR="00A71C52" w:rsidRPr="00A71C52">
        <w:rPr>
          <w:rFonts w:ascii="Arial" w:eastAsia="Arial" w:hAnsi="Arial" w:cs="Arial"/>
          <w:i/>
          <w:sz w:val="16"/>
          <w:szCs w:val="16"/>
          <w:lang w:val="en-GB" w:bidi="es-ES"/>
        </w:rPr>
        <w:t>If the CRO does not act in representation of the sponsor, this last item must be deleted</w:t>
      </w:r>
      <w:r w:rsidR="00A71C52" w:rsidRPr="00A71C52">
        <w:rPr>
          <w:rFonts w:ascii="Arial" w:hAnsi="Arial" w:cs="Arial"/>
          <w:i/>
          <w:sz w:val="16"/>
          <w:szCs w:val="16"/>
          <w:lang w:val="en-GB"/>
        </w:rPr>
        <w:t>.</w:t>
      </w:r>
    </w:p>
    <w:p w14:paraId="31720778" w14:textId="77777777" w:rsidR="00A71C52" w:rsidRPr="00A71C52" w:rsidRDefault="00A71C52" w:rsidP="00AE43DD">
      <w:pPr>
        <w:tabs>
          <w:tab w:val="left" w:pos="284"/>
          <w:tab w:val="left" w:pos="709"/>
        </w:tabs>
        <w:spacing w:before="0" w:after="0" w:line="276" w:lineRule="auto"/>
        <w:ind w:left="709" w:hanging="709"/>
        <w:jc w:val="both"/>
        <w:rPr>
          <w:rFonts w:ascii="Arial" w:hAnsi="Arial" w:cs="Arial"/>
          <w:sz w:val="20"/>
          <w:szCs w:val="20"/>
          <w:lang w:val="en-GB"/>
        </w:rPr>
      </w:pPr>
    </w:p>
    <w:p w14:paraId="635495E8" w14:textId="6D6EE4DE" w:rsidR="00153182" w:rsidRPr="00A71C52" w:rsidRDefault="005A1111" w:rsidP="00AE43DD">
      <w:pPr>
        <w:tabs>
          <w:tab w:val="left" w:pos="284"/>
          <w:tab w:val="left" w:pos="709"/>
        </w:tabs>
        <w:spacing w:before="0" w:after="0" w:line="276" w:lineRule="auto"/>
        <w:ind w:left="709" w:hanging="709"/>
        <w:jc w:val="both"/>
        <w:rPr>
          <w:rFonts w:ascii="Arial" w:hAnsi="Arial" w:cs="Arial"/>
          <w:sz w:val="20"/>
          <w:szCs w:val="20"/>
          <w:lang w:val="en-GB"/>
        </w:rPr>
      </w:pPr>
      <w:r w:rsidRPr="00A71C52">
        <w:rPr>
          <w:rFonts w:ascii="Arial" w:hAnsi="Arial" w:cs="Arial"/>
          <w:sz w:val="20"/>
          <w:szCs w:val="20"/>
          <w:lang w:val="en-GB"/>
        </w:rPr>
        <w:tab/>
        <w:t>f)</w:t>
      </w:r>
      <w:bookmarkStart w:id="25" w:name="_Hlk147387376"/>
      <w:r w:rsidRPr="00A71C52">
        <w:rPr>
          <w:rFonts w:ascii="Arial" w:hAnsi="Arial" w:cs="Arial"/>
          <w:sz w:val="20"/>
          <w:szCs w:val="20"/>
          <w:lang w:val="en-GB"/>
        </w:rPr>
        <w:tab/>
      </w:r>
      <w:r w:rsidR="00495612" w:rsidRPr="00A71C52">
        <w:rPr>
          <w:rFonts w:ascii="Arial" w:hAnsi="Arial" w:cs="Arial"/>
          <w:sz w:val="20"/>
          <w:szCs w:val="20"/>
          <w:lang w:val="en-GB"/>
        </w:rPr>
        <w:tab/>
      </w:r>
      <w:r w:rsidR="00A71C52" w:rsidRPr="00A71C52">
        <w:rPr>
          <w:rFonts w:ascii="Arial" w:eastAsia="Arial" w:hAnsi="Arial" w:cs="Arial"/>
          <w:sz w:val="20"/>
          <w:szCs w:val="20"/>
          <w:lang w:val="en-GB" w:bidi="es-ES"/>
        </w:rPr>
        <w:t>They can exercise their right to the access, rectification, deletion of their personal data, or the limitation or opposition to their handling, as well as, where appropriate, the transfer of their data, requesting this in writing, with a copy of their</w:t>
      </w:r>
      <w:r w:rsidR="00A71C52" w:rsidRPr="00A71C52">
        <w:rPr>
          <w:rFonts w:ascii="Arial" w:hAnsi="Arial" w:cs="Arial"/>
          <w:sz w:val="20"/>
          <w:szCs w:val="20"/>
          <w:lang w:val="en-GB"/>
        </w:rPr>
        <w:t xml:space="preserve">  TIN (</w:t>
      </w:r>
      <w:r w:rsidR="00A71C52" w:rsidRPr="00A71C52">
        <w:rPr>
          <w:rFonts w:ascii="Arial" w:eastAsia="Arial" w:hAnsi="Arial" w:cs="Arial"/>
          <w:sz w:val="20"/>
          <w:szCs w:val="20"/>
          <w:lang w:val="en-GB" w:bidi="es-ES"/>
        </w:rPr>
        <w:t>On behalf of the Centre</w:t>
      </w:r>
      <w:r w:rsidR="00A71C52" w:rsidRPr="00A71C52">
        <w:rPr>
          <w:rFonts w:ascii="Arial" w:hAnsi="Arial" w:cs="Arial"/>
          <w:sz w:val="20"/>
          <w:szCs w:val="20"/>
          <w:lang w:val="en-GB"/>
        </w:rPr>
        <w:t xml:space="preserve">), at </w:t>
      </w:r>
      <w:sdt>
        <w:sdtPr>
          <w:rPr>
            <w:rFonts w:ascii="Arial" w:hAnsi="Arial" w:cs="Arial"/>
            <w:sz w:val="20"/>
            <w:szCs w:val="20"/>
          </w:rPr>
          <w:alias w:val="Centro5"/>
          <w:tag w:val="Centro5"/>
          <w:id w:val="907651573"/>
          <w:placeholder>
            <w:docPart w:val="DefaultPlaceholder_-1854013440"/>
          </w:placeholder>
        </w:sdtPr>
        <w:sdtEndPr/>
        <w:sdtContent>
          <w:r w:rsidR="0001406F">
            <w:rPr>
              <w:rFonts w:ascii="Arial" w:hAnsi="Arial" w:cs="Arial"/>
              <w:sz w:val="20"/>
              <w:szCs w:val="20"/>
              <w:lang w:val="en-GB"/>
            </w:rPr>
            <w:t>Hospital Universitario Virgen de la Victoria</w:t>
          </w:r>
        </w:sdtContent>
      </w:sdt>
      <w:r w:rsidR="00317221" w:rsidRPr="00A71C52">
        <w:rPr>
          <w:rFonts w:ascii="Arial" w:hAnsi="Arial" w:cs="Arial"/>
          <w:sz w:val="20"/>
          <w:szCs w:val="20"/>
          <w:lang w:val="en-GB"/>
        </w:rPr>
        <w:t xml:space="preserve">, </w:t>
      </w:r>
      <w:r w:rsidR="00A71C52" w:rsidRPr="00A71C52">
        <w:rPr>
          <w:rFonts w:ascii="Arial" w:hAnsi="Arial" w:cs="Arial"/>
          <w:sz w:val="20"/>
          <w:szCs w:val="20"/>
          <w:lang w:val="en-GB"/>
        </w:rPr>
        <w:t>whose address is</w:t>
      </w:r>
      <w:r w:rsidR="00F95899" w:rsidRPr="00A71C52">
        <w:rPr>
          <w:rFonts w:ascii="Arial" w:hAnsi="Arial" w:cs="Arial"/>
          <w:sz w:val="20"/>
          <w:szCs w:val="20"/>
          <w:lang w:val="en-GB"/>
        </w:rPr>
        <w:t xml:space="preserve"> </w:t>
      </w:r>
      <w:sdt>
        <w:sdtPr>
          <w:rPr>
            <w:rFonts w:ascii="Arial" w:hAnsi="Arial" w:cs="Arial"/>
            <w:sz w:val="20"/>
            <w:szCs w:val="20"/>
          </w:rPr>
          <w:alias w:val="Domicilio_Municipio1"/>
          <w:tag w:val="Domicilio/Municipio1"/>
          <w:id w:val="-1531246297"/>
          <w:placeholder>
            <w:docPart w:val="DefaultPlaceholder_-1854013440"/>
          </w:placeholder>
        </w:sdtPr>
        <w:sdtEndPr/>
        <w:sdtContent>
          <w:r w:rsidR="0001406F">
            <w:rPr>
              <w:rFonts w:ascii="Arial" w:hAnsi="Arial" w:cs="Arial"/>
              <w:sz w:val="20"/>
              <w:szCs w:val="20"/>
              <w:lang w:val="en-GB"/>
            </w:rPr>
            <w:t xml:space="preserve">Campus Universitario de </w:t>
          </w:r>
          <w:proofErr w:type="spellStart"/>
          <w:r w:rsidR="0001406F">
            <w:rPr>
              <w:rFonts w:ascii="Arial" w:hAnsi="Arial" w:cs="Arial"/>
              <w:sz w:val="20"/>
              <w:szCs w:val="20"/>
              <w:lang w:val="en-GB"/>
            </w:rPr>
            <w:t>Teatinos</w:t>
          </w:r>
          <w:proofErr w:type="spellEnd"/>
          <w:r w:rsidR="0001406F">
            <w:rPr>
              <w:rFonts w:ascii="Arial" w:hAnsi="Arial" w:cs="Arial"/>
              <w:sz w:val="20"/>
              <w:szCs w:val="20"/>
              <w:lang w:val="en-GB"/>
            </w:rPr>
            <w:t>, s/n, Málaga (29010)</w:t>
          </w:r>
        </w:sdtContent>
      </w:sdt>
      <w:r w:rsidRPr="00A71C52">
        <w:rPr>
          <w:rFonts w:ascii="Arial" w:hAnsi="Arial" w:cs="Arial"/>
          <w:sz w:val="20"/>
          <w:szCs w:val="20"/>
          <w:lang w:val="en-GB"/>
        </w:rPr>
        <w:t xml:space="preserve">; </w:t>
      </w:r>
      <w:r w:rsidR="00A71C52" w:rsidRPr="00B160BB">
        <w:rPr>
          <w:rFonts w:ascii="Arial" w:eastAsia="Arial" w:hAnsi="Arial" w:cs="Arial"/>
          <w:i/>
          <w:sz w:val="20"/>
          <w:szCs w:val="20"/>
          <w:lang w:val="en-GB" w:bidi="es-ES"/>
        </w:rPr>
        <w:t>or via email at</w:t>
      </w:r>
      <w:r w:rsidR="00A71C52">
        <w:rPr>
          <w:rFonts w:ascii="Arial" w:eastAsia="Arial" w:hAnsi="Arial" w:cs="Arial"/>
          <w:i/>
          <w:sz w:val="20"/>
          <w:szCs w:val="20"/>
          <w:lang w:val="en-GB" w:bidi="es-ES"/>
        </w:rPr>
        <w:t xml:space="preserve"> </w:t>
      </w:r>
      <w:bookmarkStart w:id="26" w:name="_Hlk163124475"/>
      <w:r w:rsidR="00A71C52" w:rsidRPr="00AE79B6">
        <w:rPr>
          <w:rStyle w:val="Hipervnculo"/>
          <w:lang w:val="en-GB"/>
        </w:rPr>
        <w:fldChar w:fldCharType="begin"/>
      </w:r>
      <w:r w:rsidR="00A71C52" w:rsidRPr="00D8302B">
        <w:rPr>
          <w:rStyle w:val="Hipervnculo"/>
          <w:lang w:val="en-GB"/>
        </w:rPr>
        <w:instrText xml:space="preserve"> HYPERLINK "mailto:dpd.sspa@juntadeandalucia.es" </w:instrText>
      </w:r>
      <w:r w:rsidR="00A71C52" w:rsidRPr="00AE79B6">
        <w:rPr>
          <w:rStyle w:val="Hipervnculo"/>
          <w:lang w:val="en-GB"/>
        </w:rPr>
      </w:r>
      <w:r w:rsidR="00A71C52" w:rsidRPr="00AE79B6">
        <w:rPr>
          <w:rStyle w:val="Hipervnculo"/>
          <w:lang w:val="en-GB"/>
        </w:rPr>
        <w:fldChar w:fldCharType="separate"/>
      </w:r>
      <w:r w:rsidR="00A71C52" w:rsidRPr="00AE79B6">
        <w:rPr>
          <w:rStyle w:val="Hipervnculo"/>
          <w:rFonts w:ascii="Arial" w:hAnsi="Arial" w:cs="Arial"/>
          <w:sz w:val="20"/>
          <w:szCs w:val="20"/>
          <w:lang w:val="en-GB"/>
        </w:rPr>
        <w:t>dpd.sspa@juntadeandalucia.es</w:t>
      </w:r>
      <w:r w:rsidR="00A71C52" w:rsidRPr="00AE79B6">
        <w:rPr>
          <w:rStyle w:val="Hipervnculo"/>
          <w:lang w:val="en-GB"/>
        </w:rPr>
        <w:fldChar w:fldCharType="end"/>
      </w:r>
      <w:bookmarkEnd w:id="26"/>
      <w:r w:rsidR="00A71C52" w:rsidRPr="00B160BB">
        <w:rPr>
          <w:rFonts w:ascii="Arial" w:hAnsi="Arial" w:cs="Arial"/>
          <w:sz w:val="20"/>
          <w:szCs w:val="20"/>
          <w:lang w:val="en-GB"/>
        </w:rPr>
        <w:t>, (</w:t>
      </w:r>
      <w:r w:rsidR="00A71C52" w:rsidRPr="00B160BB">
        <w:rPr>
          <w:rFonts w:ascii="Arial" w:eastAsia="Arial" w:hAnsi="Arial" w:cs="Arial"/>
          <w:sz w:val="20"/>
          <w:szCs w:val="20"/>
          <w:lang w:val="en-GB" w:bidi="es-ES"/>
        </w:rPr>
        <w:t>On behalf of the managing body</w:t>
      </w:r>
      <w:r w:rsidR="00A71C52" w:rsidRPr="00B160BB">
        <w:rPr>
          <w:rFonts w:ascii="Arial" w:hAnsi="Arial" w:cs="Arial"/>
          <w:sz w:val="20"/>
          <w:szCs w:val="20"/>
          <w:lang w:val="en-GB"/>
        </w:rPr>
        <w:t>), at</w:t>
      </w:r>
      <w:r w:rsidRPr="00A71C52">
        <w:rPr>
          <w:rFonts w:ascii="Arial" w:hAnsi="Arial" w:cs="Arial"/>
          <w:sz w:val="20"/>
          <w:szCs w:val="20"/>
          <w:lang w:val="en-GB"/>
        </w:rPr>
        <w:t xml:space="preserve"> </w:t>
      </w:r>
      <w:r w:rsidR="00317221" w:rsidRPr="00A71C52">
        <w:rPr>
          <w:rFonts w:ascii="Arial" w:hAnsi="Arial" w:cs="Arial"/>
          <w:sz w:val="20"/>
          <w:szCs w:val="20"/>
          <w:lang w:val="en-GB"/>
        </w:rPr>
        <w:t xml:space="preserve">Fundación para la Investigación de Málaga en Biomedicina y Salud, </w:t>
      </w:r>
      <w:r w:rsidR="00A71C52">
        <w:rPr>
          <w:rFonts w:ascii="Arial" w:hAnsi="Arial" w:cs="Arial"/>
          <w:sz w:val="20"/>
          <w:szCs w:val="20"/>
          <w:lang w:val="en-GB"/>
        </w:rPr>
        <w:t>whose is address</w:t>
      </w:r>
      <w:r w:rsidR="00317221" w:rsidRPr="00A71C52">
        <w:rPr>
          <w:rFonts w:ascii="Arial" w:hAnsi="Arial" w:cs="Arial"/>
          <w:sz w:val="20"/>
          <w:szCs w:val="20"/>
          <w:lang w:val="en-GB"/>
        </w:rPr>
        <w:t xml:space="preserve"> </w:t>
      </w:r>
      <w:r w:rsidR="00B4769E" w:rsidRPr="00A71C52">
        <w:rPr>
          <w:rFonts w:ascii="Arial" w:hAnsi="Arial" w:cs="Arial"/>
          <w:sz w:val="20"/>
          <w:szCs w:val="20"/>
          <w:lang w:val="en-GB"/>
        </w:rPr>
        <w:t xml:space="preserve">Severo Ochoa, 35, 29590 – Campanillas </w:t>
      </w:r>
      <w:r w:rsidR="00B4769E" w:rsidRPr="00A71C52">
        <w:rPr>
          <w:rFonts w:ascii="Arial" w:hAnsi="Arial" w:cs="Arial"/>
          <w:sz w:val="20"/>
          <w:szCs w:val="20"/>
          <w:lang w:val="en-GB"/>
        </w:rPr>
        <w:lastRenderedPageBreak/>
        <w:t>(Málaga)</w:t>
      </w:r>
      <w:r w:rsidRPr="00A71C52">
        <w:rPr>
          <w:rFonts w:ascii="Arial" w:hAnsi="Arial" w:cs="Arial"/>
          <w:sz w:val="20"/>
          <w:szCs w:val="20"/>
          <w:lang w:val="en-GB"/>
        </w:rPr>
        <w:t xml:space="preserve">; </w:t>
      </w:r>
      <w:bookmarkEnd w:id="25"/>
      <w:r w:rsidR="00A71C52" w:rsidRPr="00B160BB">
        <w:rPr>
          <w:rFonts w:ascii="Arial" w:eastAsia="Arial" w:hAnsi="Arial" w:cs="Arial"/>
          <w:i/>
          <w:sz w:val="20"/>
          <w:szCs w:val="20"/>
          <w:lang w:val="en-GB" w:bidi="es-ES"/>
        </w:rPr>
        <w:t xml:space="preserve">or via email at </w:t>
      </w:r>
      <w:bookmarkStart w:id="27" w:name="_Hlk163124492"/>
      <w:r w:rsidR="00A71C52" w:rsidRPr="00D8044C">
        <w:rPr>
          <w:rStyle w:val="Hipervnculo"/>
          <w:rFonts w:ascii="Arial" w:hAnsi="Arial" w:cs="Arial"/>
          <w:sz w:val="20"/>
          <w:szCs w:val="20"/>
          <w:lang w:val="en-GB"/>
        </w:rPr>
        <w:fldChar w:fldCharType="begin"/>
      </w:r>
      <w:r w:rsidR="00A71C52" w:rsidRPr="00D8044C">
        <w:rPr>
          <w:rStyle w:val="Hipervnculo"/>
          <w:rFonts w:ascii="Arial" w:hAnsi="Arial" w:cs="Arial"/>
          <w:sz w:val="20"/>
          <w:szCs w:val="20"/>
          <w:lang w:val="en-GB"/>
        </w:rPr>
        <w:instrText>HYPERLINK "mailto:DPD_ProteccionDatos@ibima.eu"</w:instrText>
      </w:r>
      <w:r w:rsidR="00A71C52" w:rsidRPr="00D8044C">
        <w:rPr>
          <w:rStyle w:val="Hipervnculo"/>
          <w:rFonts w:ascii="Arial" w:hAnsi="Arial" w:cs="Arial"/>
          <w:sz w:val="20"/>
          <w:szCs w:val="20"/>
          <w:lang w:val="en-GB"/>
        </w:rPr>
      </w:r>
      <w:r w:rsidR="00A71C52" w:rsidRPr="00D8044C">
        <w:rPr>
          <w:rStyle w:val="Hipervnculo"/>
          <w:rFonts w:ascii="Arial" w:hAnsi="Arial" w:cs="Arial"/>
          <w:sz w:val="20"/>
          <w:szCs w:val="20"/>
          <w:lang w:val="en-GB"/>
        </w:rPr>
        <w:fldChar w:fldCharType="separate"/>
      </w:r>
      <w:r w:rsidR="00A71C52" w:rsidRPr="00D8044C">
        <w:rPr>
          <w:rStyle w:val="Hipervnculo"/>
          <w:rFonts w:ascii="Arial" w:hAnsi="Arial" w:cs="Arial"/>
          <w:sz w:val="20"/>
          <w:szCs w:val="20"/>
          <w:lang w:val="en-GB"/>
        </w:rPr>
        <w:t>DPD_ProteccionDatos@ibima.eu</w:t>
      </w:r>
      <w:r w:rsidR="00A71C52" w:rsidRPr="00D8044C">
        <w:rPr>
          <w:rStyle w:val="Hipervnculo"/>
          <w:rFonts w:ascii="Arial" w:hAnsi="Arial" w:cs="Arial"/>
          <w:sz w:val="20"/>
          <w:szCs w:val="20"/>
          <w:lang w:val="en-GB"/>
        </w:rPr>
        <w:fldChar w:fldCharType="end"/>
      </w:r>
      <w:bookmarkEnd w:id="27"/>
      <w:r w:rsidR="00A71C52" w:rsidRPr="00B160BB">
        <w:rPr>
          <w:rFonts w:ascii="Arial" w:hAnsi="Arial" w:cs="Arial"/>
          <w:sz w:val="20"/>
          <w:szCs w:val="20"/>
          <w:lang w:val="en-GB"/>
        </w:rPr>
        <w:t>, (</w:t>
      </w:r>
      <w:r w:rsidR="00A71C52" w:rsidRPr="00B160BB">
        <w:rPr>
          <w:rFonts w:ascii="Arial" w:eastAsia="Arial" w:hAnsi="Arial" w:cs="Arial"/>
          <w:sz w:val="20"/>
          <w:szCs w:val="20"/>
          <w:lang w:val="en-GB" w:bidi="es-ES"/>
        </w:rPr>
        <w:t>On behalf of the sponsor</w:t>
      </w:r>
      <w:r w:rsidR="00A71C52" w:rsidRPr="00B160BB">
        <w:rPr>
          <w:rFonts w:ascii="Arial" w:hAnsi="Arial" w:cs="Arial"/>
          <w:sz w:val="20"/>
          <w:szCs w:val="20"/>
          <w:lang w:val="en-GB"/>
        </w:rPr>
        <w:t>), at</w:t>
      </w:r>
      <w:r w:rsidRPr="00A71C52">
        <w:rPr>
          <w:rFonts w:ascii="Arial" w:hAnsi="Arial" w:cs="Arial"/>
          <w:sz w:val="20"/>
          <w:szCs w:val="20"/>
          <w:lang w:val="en-GB"/>
        </w:rPr>
        <w:t xml:space="preserve"> </w:t>
      </w:r>
      <w:sdt>
        <w:sdtPr>
          <w:rPr>
            <w:rFonts w:ascii="Arial" w:hAnsi="Arial" w:cs="Arial"/>
            <w:sz w:val="20"/>
            <w:szCs w:val="20"/>
          </w:rPr>
          <w:alias w:val="DenominacionPromotor4"/>
          <w:tag w:val="DenominacionPromotor4"/>
          <w:id w:val="-284508498"/>
          <w:placeholder>
            <w:docPart w:val="DefaultPlaceholder_-1854013440"/>
          </w:placeholder>
        </w:sdtPr>
        <w:sdtEndPr>
          <w:rPr>
            <w:rStyle w:val="HTMLMarkup"/>
            <w:noProof/>
            <w:vanish/>
            <w:color w:val="FF0000"/>
            <w:lang w:val="pt-PT"/>
          </w:rPr>
        </w:sdtEndPr>
        <w:sdtContent>
          <w:r w:rsidR="0001406F">
            <w:rPr>
              <w:rStyle w:val="HTMLMarkup"/>
              <w:rFonts w:ascii="Arial" w:hAnsi="Arial" w:cs="Arial"/>
              <w:noProof/>
              <w:vanish w:val="0"/>
              <w:color w:val="auto"/>
              <w:sz w:val="20"/>
              <w:szCs w:val="20"/>
              <w:lang w:val="pt-PT"/>
            </w:rPr>
            <w:t>     </w:t>
          </w:r>
        </w:sdtContent>
      </w:sdt>
      <w:r w:rsidRPr="00A71C52">
        <w:rPr>
          <w:rFonts w:ascii="Arial" w:hAnsi="Arial" w:cs="Arial"/>
          <w:sz w:val="20"/>
          <w:szCs w:val="20"/>
          <w:lang w:val="en-GB"/>
        </w:rPr>
        <w:t xml:space="preserve"> </w:t>
      </w:r>
      <w:r w:rsidR="00A71C52">
        <w:rPr>
          <w:rFonts w:ascii="Arial" w:hAnsi="Arial" w:cs="Arial"/>
          <w:sz w:val="20"/>
          <w:szCs w:val="20"/>
          <w:lang w:val="en-GB"/>
        </w:rPr>
        <w:t>with address at</w:t>
      </w:r>
      <w:r w:rsidRPr="00A71C52">
        <w:rPr>
          <w:rFonts w:ascii="Arial" w:hAnsi="Arial" w:cs="Arial"/>
          <w:sz w:val="20"/>
          <w:szCs w:val="20"/>
          <w:lang w:val="en-GB"/>
        </w:rPr>
        <w:t xml:space="preserve"> </w:t>
      </w:r>
      <w:sdt>
        <w:sdtPr>
          <w:rPr>
            <w:rFonts w:ascii="Arial" w:hAnsi="Arial" w:cs="Arial"/>
            <w:sz w:val="20"/>
            <w:szCs w:val="20"/>
          </w:rPr>
          <w:alias w:val="DomicilioPromotor3"/>
          <w:tag w:val="DomicilioPromotor3"/>
          <w:id w:val="599146658"/>
          <w:placeholder>
            <w:docPart w:val="DefaultPlaceholder_-1854013440"/>
          </w:placeholder>
        </w:sdtPr>
        <w:sdtEndPr>
          <w:rPr>
            <w:rStyle w:val="HTMLMarkup"/>
            <w:noProof/>
            <w:vanish/>
            <w:color w:val="FF0000"/>
            <w:lang w:val="pt-PT"/>
          </w:rPr>
        </w:sdtEndPr>
        <w:sdtContent>
          <w:r w:rsidR="0001406F">
            <w:rPr>
              <w:rStyle w:val="HTMLMarkup"/>
              <w:rFonts w:ascii="Arial" w:hAnsi="Arial" w:cs="Arial"/>
              <w:noProof/>
              <w:vanish w:val="0"/>
              <w:color w:val="auto"/>
              <w:sz w:val="20"/>
              <w:szCs w:val="20"/>
              <w:lang w:val="pt-PT"/>
            </w:rPr>
            <w:t>     </w:t>
          </w:r>
        </w:sdtContent>
      </w:sdt>
      <w:r w:rsidR="0090169C">
        <w:rPr>
          <w:rStyle w:val="HTMLMarkup"/>
          <w:rFonts w:ascii="Arial" w:hAnsi="Arial" w:cs="Arial"/>
          <w:noProof/>
          <w:vanish w:val="0"/>
          <w:color w:val="auto"/>
          <w:sz w:val="20"/>
          <w:szCs w:val="20"/>
          <w:lang w:val="pt-PT"/>
        </w:rPr>
        <w:t xml:space="preserve">, </w:t>
      </w:r>
      <w:sdt>
        <w:sdtPr>
          <w:rPr>
            <w:rStyle w:val="HTMLMarkup"/>
            <w:rFonts w:ascii="Arial" w:hAnsi="Arial" w:cs="Arial"/>
            <w:noProof/>
            <w:vanish w:val="0"/>
            <w:color w:val="auto"/>
            <w:sz w:val="20"/>
            <w:szCs w:val="20"/>
            <w:lang w:val="pt-PT"/>
          </w:rPr>
          <w:alias w:val="MunicipioPromotor3"/>
          <w:tag w:val="MunicipioPromotor3"/>
          <w:id w:val="1497685637"/>
          <w:placeholder>
            <w:docPart w:val="DefaultPlaceholder_-1854013440"/>
          </w:placeholder>
        </w:sdtPr>
        <w:sdtEndPr>
          <w:rPr>
            <w:rStyle w:val="HTMLMarkup"/>
          </w:rPr>
        </w:sdtEndPr>
        <w:sdtContent>
          <w:r w:rsidR="0001406F">
            <w:rPr>
              <w:rStyle w:val="HTMLMarkup"/>
              <w:rFonts w:ascii="Arial" w:hAnsi="Arial" w:cs="Arial"/>
              <w:noProof/>
              <w:vanish w:val="0"/>
              <w:color w:val="auto"/>
              <w:sz w:val="20"/>
              <w:szCs w:val="20"/>
              <w:lang w:val="pt-PT"/>
            </w:rPr>
            <w:t>     </w:t>
          </w:r>
        </w:sdtContent>
      </w:sdt>
      <w:r w:rsidRPr="00A71C52">
        <w:rPr>
          <w:rFonts w:ascii="Arial" w:hAnsi="Arial" w:cs="Arial"/>
          <w:sz w:val="20"/>
          <w:szCs w:val="20"/>
          <w:lang w:val="en-GB"/>
        </w:rPr>
        <w:t xml:space="preserve">; </w:t>
      </w:r>
      <w:r w:rsidR="00A71C52">
        <w:rPr>
          <w:rFonts w:ascii="Arial" w:hAnsi="Arial" w:cs="Arial"/>
          <w:sz w:val="20"/>
          <w:szCs w:val="20"/>
          <w:lang w:val="en-GB"/>
        </w:rPr>
        <w:t>or via email at</w:t>
      </w:r>
      <w:r w:rsidRPr="00A71C52">
        <w:rPr>
          <w:rFonts w:ascii="Arial" w:hAnsi="Arial" w:cs="Arial"/>
          <w:sz w:val="20"/>
          <w:szCs w:val="20"/>
          <w:lang w:val="en-GB"/>
        </w:rPr>
        <w:t xml:space="preserve"> </w:t>
      </w:r>
      <w:sdt>
        <w:sdtPr>
          <w:rPr>
            <w:rFonts w:ascii="Arial" w:hAnsi="Arial" w:cs="Arial"/>
            <w:sz w:val="20"/>
            <w:szCs w:val="20"/>
          </w:rPr>
          <w:alias w:val="DPDPromotor2"/>
          <w:tag w:val="DPDPromotor2"/>
          <w:id w:val="551815679"/>
          <w:placeholder>
            <w:docPart w:val="DefaultPlaceholder_-1854013440"/>
          </w:placeholder>
          <w15:color w:val="FFFFFF"/>
        </w:sdtPr>
        <w:sdtEndPr>
          <w:rPr>
            <w:rStyle w:val="HTMLMarkup"/>
            <w:noProof/>
            <w:vanish/>
            <w:color w:val="FF0000"/>
            <w:lang w:val="pt-PT"/>
          </w:rPr>
        </w:sdtEndPr>
        <w:sdtContent>
          <w:r w:rsidR="00153182" w:rsidRPr="00B0231A">
            <w:rPr>
              <w:rStyle w:val="HTMLMarkup"/>
              <w:rFonts w:ascii="Arial" w:hAnsi="Arial" w:cs="Arial"/>
              <w:noProof/>
              <w:vanish w:val="0"/>
              <w:color w:val="auto"/>
              <w:sz w:val="20"/>
              <w:szCs w:val="20"/>
              <w:lang w:val="pt-PT"/>
            </w:rPr>
            <w:fldChar w:fldCharType="begin">
              <w:ffData>
                <w:name w:val=""/>
                <w:enabled/>
                <w:calcOnExit w:val="0"/>
                <w:textInput/>
              </w:ffData>
            </w:fldChar>
          </w:r>
          <w:r w:rsidR="00153182" w:rsidRPr="00A71C52">
            <w:rPr>
              <w:rStyle w:val="HTMLMarkup"/>
              <w:rFonts w:ascii="Arial" w:hAnsi="Arial" w:cs="Arial"/>
              <w:noProof/>
              <w:vanish w:val="0"/>
              <w:color w:val="auto"/>
              <w:sz w:val="20"/>
              <w:szCs w:val="20"/>
              <w:lang w:val="en-GB"/>
            </w:rPr>
            <w:instrText xml:space="preserve"> FORMTEXT </w:instrText>
          </w:r>
          <w:r w:rsidR="00153182" w:rsidRPr="00B0231A">
            <w:rPr>
              <w:rStyle w:val="HTMLMarkup"/>
              <w:rFonts w:ascii="Arial" w:hAnsi="Arial" w:cs="Arial"/>
              <w:noProof/>
              <w:vanish w:val="0"/>
              <w:color w:val="auto"/>
              <w:sz w:val="20"/>
              <w:szCs w:val="20"/>
              <w:lang w:val="pt-PT"/>
            </w:rPr>
          </w:r>
          <w:r w:rsidR="00153182" w:rsidRPr="00B0231A">
            <w:rPr>
              <w:rStyle w:val="HTMLMarkup"/>
              <w:rFonts w:ascii="Arial" w:hAnsi="Arial" w:cs="Arial"/>
              <w:noProof/>
              <w:vanish w:val="0"/>
              <w:color w:val="auto"/>
              <w:sz w:val="20"/>
              <w:szCs w:val="20"/>
              <w:lang w:val="pt-PT"/>
            </w:rPr>
            <w:fldChar w:fldCharType="separate"/>
          </w:r>
          <w:r w:rsidR="00F039E2" w:rsidRPr="00B0231A">
            <w:rPr>
              <w:rStyle w:val="HTMLMarkup"/>
              <w:rFonts w:ascii="Arial" w:hAnsi="Arial" w:cs="Arial"/>
              <w:noProof/>
              <w:vanish w:val="0"/>
              <w:color w:val="auto"/>
              <w:sz w:val="20"/>
              <w:szCs w:val="20"/>
              <w:lang w:val="pt-PT"/>
            </w:rPr>
            <w:t> </w:t>
          </w:r>
          <w:r w:rsidR="00F039E2" w:rsidRPr="00B0231A">
            <w:rPr>
              <w:rStyle w:val="HTMLMarkup"/>
              <w:rFonts w:ascii="Arial" w:hAnsi="Arial" w:cs="Arial"/>
              <w:noProof/>
              <w:vanish w:val="0"/>
              <w:color w:val="auto"/>
              <w:sz w:val="20"/>
              <w:szCs w:val="20"/>
              <w:lang w:val="pt-PT"/>
            </w:rPr>
            <w:t> </w:t>
          </w:r>
          <w:r w:rsidR="00F039E2" w:rsidRPr="00B0231A">
            <w:rPr>
              <w:rStyle w:val="HTMLMarkup"/>
              <w:rFonts w:ascii="Arial" w:hAnsi="Arial" w:cs="Arial"/>
              <w:noProof/>
              <w:vanish w:val="0"/>
              <w:color w:val="auto"/>
              <w:sz w:val="20"/>
              <w:szCs w:val="20"/>
              <w:lang w:val="pt-PT"/>
            </w:rPr>
            <w:t> </w:t>
          </w:r>
          <w:r w:rsidR="00F039E2" w:rsidRPr="00B0231A">
            <w:rPr>
              <w:rStyle w:val="HTMLMarkup"/>
              <w:rFonts w:ascii="Arial" w:hAnsi="Arial" w:cs="Arial"/>
              <w:noProof/>
              <w:vanish w:val="0"/>
              <w:color w:val="auto"/>
              <w:sz w:val="20"/>
              <w:szCs w:val="20"/>
              <w:lang w:val="pt-PT"/>
            </w:rPr>
            <w:t> </w:t>
          </w:r>
          <w:r w:rsidR="00F039E2" w:rsidRPr="00B0231A">
            <w:rPr>
              <w:rStyle w:val="HTMLMarkup"/>
              <w:rFonts w:ascii="Arial" w:hAnsi="Arial" w:cs="Arial"/>
              <w:noProof/>
              <w:vanish w:val="0"/>
              <w:color w:val="auto"/>
              <w:sz w:val="20"/>
              <w:szCs w:val="20"/>
              <w:lang w:val="pt-PT"/>
            </w:rPr>
            <w:t> </w:t>
          </w:r>
          <w:r w:rsidR="00153182" w:rsidRPr="00B0231A">
            <w:rPr>
              <w:rStyle w:val="HTMLMarkup"/>
              <w:rFonts w:ascii="Arial" w:hAnsi="Arial" w:cs="Arial"/>
              <w:noProof/>
              <w:vanish w:val="0"/>
              <w:color w:val="auto"/>
              <w:sz w:val="20"/>
              <w:szCs w:val="20"/>
              <w:lang w:val="pt-PT"/>
            </w:rPr>
            <w:fldChar w:fldCharType="end"/>
          </w:r>
        </w:sdtContent>
      </w:sdt>
      <w:r w:rsidR="00153182" w:rsidRPr="00A71C52">
        <w:rPr>
          <w:rStyle w:val="HTMLMarkup"/>
          <w:rFonts w:ascii="Arial" w:hAnsi="Arial" w:cs="Arial"/>
          <w:noProof/>
          <w:vanish w:val="0"/>
          <w:color w:val="auto"/>
          <w:sz w:val="20"/>
          <w:szCs w:val="20"/>
          <w:lang w:val="en-GB"/>
        </w:rPr>
        <w:t>,</w:t>
      </w:r>
      <w:r w:rsidRPr="00A71C52">
        <w:rPr>
          <w:rFonts w:ascii="Arial" w:hAnsi="Arial" w:cs="Arial"/>
          <w:sz w:val="20"/>
          <w:szCs w:val="20"/>
          <w:lang w:val="en-GB"/>
        </w:rPr>
        <w:t xml:space="preserve"> </w:t>
      </w:r>
      <w:r w:rsidR="00153182" w:rsidRPr="00A71C52">
        <w:rPr>
          <w:rFonts w:ascii="Arial" w:hAnsi="Arial" w:cs="Arial"/>
          <w:sz w:val="20"/>
          <w:szCs w:val="20"/>
          <w:lang w:val="en-GB"/>
        </w:rPr>
        <w:t>(</w:t>
      </w:r>
      <w:r w:rsidR="00A71C52">
        <w:rPr>
          <w:rFonts w:ascii="Arial" w:hAnsi="Arial" w:cs="Arial"/>
          <w:i/>
          <w:sz w:val="20"/>
          <w:szCs w:val="20"/>
          <w:lang w:val="en-GB"/>
        </w:rPr>
        <w:t>On behalf of the CRO</w:t>
      </w:r>
      <w:r w:rsidR="00153182" w:rsidRPr="00A71C52">
        <w:rPr>
          <w:rFonts w:ascii="Arial" w:hAnsi="Arial" w:cs="Arial"/>
          <w:sz w:val="20"/>
          <w:szCs w:val="20"/>
          <w:lang w:val="en-GB"/>
        </w:rPr>
        <w:t>)</w:t>
      </w:r>
      <w:r w:rsidRPr="00A71C52">
        <w:rPr>
          <w:rFonts w:ascii="Arial" w:hAnsi="Arial" w:cs="Arial"/>
          <w:sz w:val="20"/>
          <w:szCs w:val="20"/>
          <w:lang w:val="en-GB"/>
        </w:rPr>
        <w:t>, a</w:t>
      </w:r>
      <w:r w:rsidR="00A71C52">
        <w:rPr>
          <w:rFonts w:ascii="Arial" w:hAnsi="Arial" w:cs="Arial"/>
          <w:sz w:val="20"/>
          <w:szCs w:val="20"/>
          <w:lang w:val="en-GB"/>
        </w:rPr>
        <w:t>t</w:t>
      </w:r>
      <w:r w:rsidRPr="00A71C52">
        <w:rPr>
          <w:rFonts w:ascii="Arial" w:hAnsi="Arial" w:cs="Arial"/>
          <w:sz w:val="20"/>
          <w:szCs w:val="20"/>
          <w:lang w:val="en-GB"/>
        </w:rPr>
        <w:t xml:space="preserve"> </w:t>
      </w:r>
      <w:sdt>
        <w:sdtPr>
          <w:rPr>
            <w:rFonts w:ascii="Arial" w:hAnsi="Arial" w:cs="Arial"/>
            <w:sz w:val="20"/>
            <w:szCs w:val="20"/>
          </w:rPr>
          <w:alias w:val="DenominacionCRO3"/>
          <w:tag w:val="DenominacionCRO3"/>
          <w:id w:val="1197672029"/>
          <w:placeholder>
            <w:docPart w:val="DefaultPlaceholder_-1854013440"/>
          </w:placeholder>
        </w:sdtPr>
        <w:sdtEndPr>
          <w:rPr>
            <w:rStyle w:val="HTMLMarkup"/>
            <w:noProof/>
            <w:vanish/>
            <w:color w:val="FF0000"/>
            <w:lang w:val="pt-PT"/>
          </w:rPr>
        </w:sdtEndPr>
        <w:sdtContent>
          <w:r w:rsidR="0001406F">
            <w:rPr>
              <w:rStyle w:val="HTMLMarkup"/>
              <w:rFonts w:ascii="Arial" w:hAnsi="Arial" w:cs="Arial"/>
              <w:noProof/>
              <w:vanish w:val="0"/>
              <w:color w:val="auto"/>
              <w:sz w:val="20"/>
              <w:szCs w:val="20"/>
              <w:lang w:val="pt-PT"/>
            </w:rPr>
            <w:t>     </w:t>
          </w:r>
        </w:sdtContent>
      </w:sdt>
      <w:r w:rsidRPr="00A71C52">
        <w:rPr>
          <w:rFonts w:ascii="Arial" w:hAnsi="Arial" w:cs="Arial"/>
          <w:sz w:val="20"/>
          <w:szCs w:val="20"/>
          <w:lang w:val="en-GB"/>
        </w:rPr>
        <w:t xml:space="preserve"> </w:t>
      </w:r>
      <w:r w:rsidR="00A71C52">
        <w:rPr>
          <w:rFonts w:ascii="Arial" w:hAnsi="Arial" w:cs="Arial"/>
          <w:sz w:val="20"/>
          <w:szCs w:val="20"/>
          <w:lang w:val="en-GB"/>
        </w:rPr>
        <w:t>with address at</w:t>
      </w:r>
      <w:r w:rsidRPr="00A71C52">
        <w:rPr>
          <w:rFonts w:ascii="Arial" w:hAnsi="Arial" w:cs="Arial"/>
          <w:sz w:val="20"/>
          <w:szCs w:val="20"/>
          <w:lang w:val="en-GB"/>
        </w:rPr>
        <w:t xml:space="preserve"> </w:t>
      </w:r>
      <w:sdt>
        <w:sdtPr>
          <w:rPr>
            <w:rFonts w:ascii="Arial" w:hAnsi="Arial" w:cs="Arial"/>
            <w:sz w:val="20"/>
            <w:szCs w:val="20"/>
          </w:rPr>
          <w:alias w:val="DomicilioCRO3"/>
          <w:tag w:val="DomicilioCRO3"/>
          <w:id w:val="1940947772"/>
          <w:placeholder>
            <w:docPart w:val="DefaultPlaceholder_-1854013440"/>
          </w:placeholder>
        </w:sdtPr>
        <w:sdtEndPr>
          <w:rPr>
            <w:rStyle w:val="HTMLMarkup"/>
            <w:noProof/>
            <w:vanish/>
            <w:color w:val="FF0000"/>
            <w:lang w:val="pt-PT"/>
          </w:rPr>
        </w:sdtEndPr>
        <w:sdtContent>
          <w:r w:rsidR="0001406F">
            <w:rPr>
              <w:rStyle w:val="HTMLMarkup"/>
              <w:rFonts w:ascii="Arial" w:hAnsi="Arial" w:cs="Arial"/>
              <w:noProof/>
              <w:vanish w:val="0"/>
              <w:color w:val="auto"/>
              <w:sz w:val="20"/>
              <w:szCs w:val="20"/>
              <w:lang w:val="pt-PT"/>
            </w:rPr>
            <w:t>     </w:t>
          </w:r>
        </w:sdtContent>
      </w:sdt>
      <w:r w:rsidR="0090169C">
        <w:rPr>
          <w:rStyle w:val="HTMLMarkup"/>
          <w:rFonts w:ascii="Arial" w:hAnsi="Arial" w:cs="Arial"/>
          <w:noProof/>
          <w:vanish w:val="0"/>
          <w:color w:val="auto"/>
          <w:sz w:val="20"/>
          <w:szCs w:val="20"/>
          <w:lang w:val="pt-PT"/>
        </w:rPr>
        <w:t xml:space="preserve">, </w:t>
      </w:r>
      <w:sdt>
        <w:sdtPr>
          <w:rPr>
            <w:rStyle w:val="HTMLMarkup"/>
            <w:rFonts w:ascii="Arial" w:hAnsi="Arial" w:cs="Arial"/>
            <w:noProof/>
            <w:vanish w:val="0"/>
            <w:color w:val="auto"/>
            <w:sz w:val="20"/>
            <w:szCs w:val="20"/>
            <w:lang w:val="pt-PT"/>
          </w:rPr>
          <w:id w:val="-464188802"/>
          <w:placeholder>
            <w:docPart w:val="DefaultPlaceholder_-1854013440"/>
          </w:placeholder>
        </w:sdtPr>
        <w:sdtEndPr>
          <w:rPr>
            <w:rStyle w:val="HTMLMarkup"/>
          </w:rPr>
        </w:sdtEndPr>
        <w:sdtContent>
          <w:sdt>
            <w:sdtPr>
              <w:rPr>
                <w:rStyle w:val="HTMLMarkup"/>
                <w:rFonts w:ascii="Arial" w:hAnsi="Arial" w:cs="Arial"/>
                <w:noProof/>
                <w:vanish w:val="0"/>
                <w:color w:val="auto"/>
                <w:sz w:val="20"/>
                <w:szCs w:val="20"/>
                <w:lang w:val="pt-PT"/>
              </w:rPr>
              <w:alias w:val="MunicipioCRO3"/>
              <w:tag w:val="MunicipioCRO3"/>
              <w:id w:val="-1866659747"/>
              <w:placeholder>
                <w:docPart w:val="DefaultPlaceholder_-1854013440"/>
              </w:placeholder>
            </w:sdtPr>
            <w:sdtEndPr>
              <w:rPr>
                <w:rStyle w:val="HTMLMarkup"/>
              </w:rPr>
            </w:sdtEndPr>
            <w:sdtContent>
              <w:r w:rsidR="0001406F">
                <w:rPr>
                  <w:rStyle w:val="HTMLMarkup"/>
                  <w:rFonts w:ascii="Arial" w:hAnsi="Arial" w:cs="Arial"/>
                  <w:noProof/>
                  <w:vanish w:val="0"/>
                  <w:color w:val="auto"/>
                  <w:sz w:val="20"/>
                  <w:szCs w:val="20"/>
                  <w:lang w:val="pt-PT"/>
                </w:rPr>
                <w:t>     </w:t>
              </w:r>
            </w:sdtContent>
          </w:sdt>
        </w:sdtContent>
      </w:sdt>
      <w:r w:rsidRPr="00A71C52">
        <w:rPr>
          <w:rFonts w:ascii="Arial" w:hAnsi="Arial" w:cs="Arial"/>
          <w:sz w:val="20"/>
          <w:szCs w:val="20"/>
          <w:lang w:val="en-GB"/>
        </w:rPr>
        <w:t xml:space="preserve">; </w:t>
      </w:r>
      <w:r w:rsidR="00A71C52">
        <w:rPr>
          <w:rFonts w:ascii="Arial" w:hAnsi="Arial" w:cs="Arial"/>
          <w:sz w:val="20"/>
          <w:szCs w:val="20"/>
          <w:lang w:val="en-GB"/>
        </w:rPr>
        <w:t>or via email at</w:t>
      </w:r>
      <w:r w:rsidRPr="00A71C52">
        <w:rPr>
          <w:rFonts w:ascii="Arial" w:hAnsi="Arial" w:cs="Arial"/>
          <w:sz w:val="20"/>
          <w:szCs w:val="20"/>
          <w:lang w:val="en-GB"/>
        </w:rPr>
        <w:t xml:space="preserve"> </w:t>
      </w:r>
      <w:sdt>
        <w:sdtPr>
          <w:rPr>
            <w:rFonts w:ascii="Arial" w:hAnsi="Arial" w:cs="Arial"/>
            <w:sz w:val="20"/>
            <w:szCs w:val="20"/>
          </w:rPr>
          <w:alias w:val="DPDCRO2"/>
          <w:tag w:val="DPDCRO2"/>
          <w:id w:val="-1417942478"/>
          <w:placeholder>
            <w:docPart w:val="DefaultPlaceholder_-1854013440"/>
          </w:placeholder>
        </w:sdtPr>
        <w:sdtEndPr>
          <w:rPr>
            <w:rStyle w:val="HTMLMarkup"/>
            <w:noProof/>
            <w:vanish/>
            <w:color w:val="FF0000"/>
            <w:lang w:val="pt-PT"/>
          </w:rPr>
        </w:sdtEndPr>
        <w:sdtContent>
          <w:r w:rsidR="00153182" w:rsidRPr="00A8766D">
            <w:rPr>
              <w:rStyle w:val="HTMLMarkup"/>
              <w:rFonts w:ascii="Arial" w:hAnsi="Arial" w:cs="Arial"/>
              <w:noProof/>
              <w:vanish w:val="0"/>
              <w:color w:val="auto"/>
              <w:sz w:val="20"/>
              <w:szCs w:val="20"/>
              <w:lang w:val="pt-PT"/>
            </w:rPr>
            <w:fldChar w:fldCharType="begin">
              <w:ffData>
                <w:name w:val=""/>
                <w:enabled/>
                <w:calcOnExit w:val="0"/>
                <w:textInput/>
              </w:ffData>
            </w:fldChar>
          </w:r>
          <w:r w:rsidR="00153182" w:rsidRPr="00A71C52">
            <w:rPr>
              <w:rStyle w:val="HTMLMarkup"/>
              <w:rFonts w:ascii="Arial" w:hAnsi="Arial" w:cs="Arial"/>
              <w:noProof/>
              <w:vanish w:val="0"/>
              <w:color w:val="auto"/>
              <w:sz w:val="20"/>
              <w:szCs w:val="20"/>
              <w:lang w:val="en-GB"/>
            </w:rPr>
            <w:instrText xml:space="preserve"> FORMTEXT </w:instrText>
          </w:r>
          <w:r w:rsidR="00153182" w:rsidRPr="00A8766D">
            <w:rPr>
              <w:rStyle w:val="HTMLMarkup"/>
              <w:rFonts w:ascii="Arial" w:hAnsi="Arial" w:cs="Arial"/>
              <w:noProof/>
              <w:vanish w:val="0"/>
              <w:color w:val="auto"/>
              <w:sz w:val="20"/>
              <w:szCs w:val="20"/>
              <w:lang w:val="pt-PT"/>
            </w:rPr>
          </w:r>
          <w:r w:rsidR="00153182" w:rsidRPr="00A8766D">
            <w:rPr>
              <w:rStyle w:val="HTMLMarkup"/>
              <w:rFonts w:ascii="Arial" w:hAnsi="Arial" w:cs="Arial"/>
              <w:noProof/>
              <w:vanish w:val="0"/>
              <w:color w:val="auto"/>
              <w:sz w:val="20"/>
              <w:szCs w:val="20"/>
              <w:lang w:val="pt-PT"/>
            </w:rPr>
            <w:fldChar w:fldCharType="separate"/>
          </w:r>
          <w:r w:rsidR="00F039E2">
            <w:rPr>
              <w:rStyle w:val="HTMLMarkup"/>
              <w:rFonts w:ascii="Arial" w:hAnsi="Arial" w:cs="Arial"/>
              <w:noProof/>
              <w:vanish w:val="0"/>
              <w:color w:val="auto"/>
              <w:sz w:val="20"/>
              <w:szCs w:val="20"/>
              <w:lang w:val="pt-PT"/>
            </w:rPr>
            <w:t> </w:t>
          </w:r>
          <w:r w:rsidR="00F039E2">
            <w:rPr>
              <w:rStyle w:val="HTMLMarkup"/>
              <w:rFonts w:ascii="Arial" w:hAnsi="Arial" w:cs="Arial"/>
              <w:noProof/>
              <w:vanish w:val="0"/>
              <w:color w:val="auto"/>
              <w:sz w:val="20"/>
              <w:szCs w:val="20"/>
              <w:lang w:val="pt-PT"/>
            </w:rPr>
            <w:t> </w:t>
          </w:r>
          <w:r w:rsidR="00F039E2">
            <w:rPr>
              <w:rStyle w:val="HTMLMarkup"/>
              <w:rFonts w:ascii="Arial" w:hAnsi="Arial" w:cs="Arial"/>
              <w:noProof/>
              <w:vanish w:val="0"/>
              <w:color w:val="auto"/>
              <w:sz w:val="20"/>
              <w:szCs w:val="20"/>
              <w:lang w:val="pt-PT"/>
            </w:rPr>
            <w:t> </w:t>
          </w:r>
          <w:r w:rsidR="00F039E2">
            <w:rPr>
              <w:rStyle w:val="HTMLMarkup"/>
              <w:rFonts w:ascii="Arial" w:hAnsi="Arial" w:cs="Arial"/>
              <w:noProof/>
              <w:vanish w:val="0"/>
              <w:color w:val="auto"/>
              <w:sz w:val="20"/>
              <w:szCs w:val="20"/>
              <w:lang w:val="pt-PT"/>
            </w:rPr>
            <w:t> </w:t>
          </w:r>
          <w:r w:rsidR="00F039E2">
            <w:rPr>
              <w:rStyle w:val="HTMLMarkup"/>
              <w:rFonts w:ascii="Arial" w:hAnsi="Arial" w:cs="Arial"/>
              <w:noProof/>
              <w:vanish w:val="0"/>
              <w:color w:val="auto"/>
              <w:sz w:val="20"/>
              <w:szCs w:val="20"/>
              <w:lang w:val="pt-PT"/>
            </w:rPr>
            <w:t> </w:t>
          </w:r>
          <w:r w:rsidR="00153182" w:rsidRPr="00A8766D">
            <w:rPr>
              <w:rStyle w:val="HTMLMarkup"/>
              <w:rFonts w:ascii="Arial" w:hAnsi="Arial" w:cs="Arial"/>
              <w:noProof/>
              <w:vanish w:val="0"/>
              <w:color w:val="auto"/>
              <w:sz w:val="20"/>
              <w:szCs w:val="20"/>
              <w:lang w:val="pt-PT"/>
            </w:rPr>
            <w:fldChar w:fldCharType="end"/>
          </w:r>
        </w:sdtContent>
      </w:sdt>
      <w:r w:rsidR="00153182" w:rsidRPr="00A71C52">
        <w:rPr>
          <w:rFonts w:ascii="Arial" w:hAnsi="Arial" w:cs="Arial"/>
          <w:sz w:val="20"/>
          <w:szCs w:val="20"/>
          <w:lang w:val="en-GB"/>
        </w:rPr>
        <w:t xml:space="preserve">, </w:t>
      </w:r>
      <w:r w:rsidR="00A71C52">
        <w:rPr>
          <w:rFonts w:ascii="Arial" w:hAnsi="Arial" w:cs="Arial"/>
          <w:sz w:val="20"/>
          <w:szCs w:val="20"/>
          <w:lang w:val="en-GB"/>
        </w:rPr>
        <w:t>where appropiate</w:t>
      </w:r>
      <w:r w:rsidRPr="00A71C52">
        <w:rPr>
          <w:rFonts w:ascii="Arial" w:hAnsi="Arial" w:cs="Arial"/>
          <w:sz w:val="20"/>
          <w:szCs w:val="20"/>
          <w:lang w:val="en-GB"/>
        </w:rPr>
        <w:t xml:space="preserve">. </w:t>
      </w:r>
    </w:p>
    <w:p w14:paraId="3F07C843" w14:textId="77777777" w:rsidR="00153182" w:rsidRPr="00A71C52" w:rsidRDefault="00153182" w:rsidP="00AE43DD">
      <w:pPr>
        <w:tabs>
          <w:tab w:val="left" w:pos="284"/>
          <w:tab w:val="left" w:pos="709"/>
        </w:tabs>
        <w:spacing w:before="0" w:after="0" w:line="276" w:lineRule="auto"/>
        <w:ind w:left="709" w:hanging="709"/>
        <w:jc w:val="both"/>
        <w:rPr>
          <w:rFonts w:ascii="Arial" w:hAnsi="Arial" w:cs="Arial"/>
          <w:sz w:val="20"/>
          <w:szCs w:val="20"/>
          <w:lang w:val="en-GB"/>
        </w:rPr>
      </w:pPr>
    </w:p>
    <w:p w14:paraId="5A130166" w14:textId="5C6BB609" w:rsidR="00A71C52" w:rsidRPr="00A71C52" w:rsidRDefault="00A71C52" w:rsidP="00AE43DD">
      <w:pPr>
        <w:tabs>
          <w:tab w:val="left" w:pos="284"/>
          <w:tab w:val="left" w:pos="709"/>
        </w:tabs>
        <w:spacing w:before="0" w:after="0" w:line="276" w:lineRule="auto"/>
        <w:ind w:left="709" w:hanging="709"/>
        <w:jc w:val="both"/>
        <w:rPr>
          <w:rFonts w:ascii="Arial" w:hAnsi="Arial" w:cs="Arial"/>
          <w:i/>
          <w:sz w:val="16"/>
          <w:szCs w:val="16"/>
          <w:lang w:val="en-GB"/>
        </w:rPr>
      </w:pPr>
      <w:r w:rsidRPr="00A71C52">
        <w:rPr>
          <w:rFonts w:ascii="Arial" w:hAnsi="Arial" w:cs="Arial"/>
          <w:b/>
          <w:i/>
          <w:sz w:val="16"/>
          <w:szCs w:val="16"/>
          <w:lang w:val="en-GB"/>
        </w:rPr>
        <w:t>Note</w:t>
      </w:r>
      <w:r w:rsidRPr="00A71C52">
        <w:rPr>
          <w:rFonts w:ascii="Arial" w:hAnsi="Arial" w:cs="Arial"/>
          <w:i/>
          <w:sz w:val="16"/>
          <w:szCs w:val="16"/>
          <w:lang w:val="en-GB"/>
        </w:rPr>
        <w:t xml:space="preserve">: </w:t>
      </w:r>
      <w:r w:rsidRPr="00A71C52">
        <w:rPr>
          <w:rFonts w:ascii="Arial" w:eastAsia="Arial" w:hAnsi="Arial" w:cs="Arial"/>
          <w:i/>
          <w:sz w:val="16"/>
          <w:szCs w:val="16"/>
          <w:lang w:val="en-GB" w:bidi="es-ES"/>
        </w:rPr>
        <w:t>If the CRO does not act in representation of the sponsor, this last item must be deleted</w:t>
      </w:r>
      <w:r w:rsidRPr="00A71C52">
        <w:rPr>
          <w:rFonts w:ascii="Arial" w:hAnsi="Arial" w:cs="Arial"/>
          <w:i/>
          <w:sz w:val="16"/>
          <w:szCs w:val="16"/>
          <w:lang w:val="en-GB"/>
        </w:rPr>
        <w:t>.</w:t>
      </w:r>
    </w:p>
    <w:p w14:paraId="4BB2F5E0" w14:textId="77777777" w:rsidR="00EE448B" w:rsidRPr="00A71C52" w:rsidRDefault="00EE448B" w:rsidP="00AE43DD">
      <w:pPr>
        <w:tabs>
          <w:tab w:val="left" w:pos="284"/>
          <w:tab w:val="left" w:pos="709"/>
        </w:tabs>
        <w:spacing w:before="0" w:after="0" w:line="276" w:lineRule="auto"/>
        <w:jc w:val="both"/>
        <w:rPr>
          <w:rFonts w:ascii="Arial" w:hAnsi="Arial" w:cs="Arial"/>
          <w:sz w:val="20"/>
          <w:szCs w:val="20"/>
          <w:lang w:val="en-GB"/>
        </w:rPr>
      </w:pPr>
    </w:p>
    <w:p w14:paraId="1C54675B" w14:textId="15E82D9F" w:rsidR="005D3E45" w:rsidRPr="00A71C52" w:rsidRDefault="00E12521" w:rsidP="00AE43DD">
      <w:pPr>
        <w:tabs>
          <w:tab w:val="left" w:pos="284"/>
          <w:tab w:val="left" w:pos="709"/>
        </w:tabs>
        <w:spacing w:before="0" w:after="0" w:line="276" w:lineRule="auto"/>
        <w:ind w:left="709" w:hanging="709"/>
        <w:jc w:val="both"/>
        <w:rPr>
          <w:rFonts w:ascii="Arial" w:hAnsi="Arial" w:cs="Arial"/>
          <w:sz w:val="20"/>
          <w:szCs w:val="20"/>
          <w:lang w:val="en-GB"/>
        </w:rPr>
      </w:pPr>
      <w:r w:rsidRPr="00A71C52">
        <w:rPr>
          <w:rFonts w:ascii="Arial" w:hAnsi="Arial" w:cs="Arial"/>
          <w:sz w:val="20"/>
          <w:szCs w:val="20"/>
          <w:lang w:val="en-GB"/>
        </w:rPr>
        <w:tab/>
      </w:r>
      <w:bookmarkStart w:id="28" w:name="_Hlk216772641"/>
      <w:r w:rsidRPr="00A71C52">
        <w:rPr>
          <w:rFonts w:ascii="Arial" w:hAnsi="Arial" w:cs="Arial"/>
          <w:sz w:val="20"/>
          <w:szCs w:val="20"/>
          <w:lang w:val="en-GB"/>
        </w:rPr>
        <w:t>g)</w:t>
      </w:r>
      <w:r w:rsidRPr="00A71C52">
        <w:rPr>
          <w:rFonts w:ascii="Arial" w:hAnsi="Arial" w:cs="Arial"/>
          <w:sz w:val="20"/>
          <w:szCs w:val="20"/>
          <w:lang w:val="en-GB"/>
        </w:rPr>
        <w:tab/>
      </w:r>
      <w:r w:rsidR="001421B4" w:rsidRPr="00A71C52">
        <w:rPr>
          <w:rFonts w:ascii="Arial" w:hAnsi="Arial" w:cs="Arial"/>
          <w:sz w:val="20"/>
          <w:szCs w:val="20"/>
          <w:lang w:val="en-GB"/>
        </w:rPr>
        <w:tab/>
      </w:r>
      <w:r w:rsidR="00A71C52" w:rsidRPr="00B160BB">
        <w:rPr>
          <w:rFonts w:ascii="Arial" w:eastAsia="Arial" w:hAnsi="Arial" w:cs="Arial"/>
          <w:sz w:val="20"/>
          <w:szCs w:val="20"/>
          <w:lang w:val="en-GB" w:bidi="es-ES"/>
        </w:rPr>
        <w:t>They can withdraw their consent at any time, even if said withdrawal will not affect the lawfulness of the handling based on the prior consent to the same</w:t>
      </w:r>
      <w:r w:rsidR="005D3E45" w:rsidRPr="00A71C52">
        <w:rPr>
          <w:rFonts w:ascii="Arial" w:hAnsi="Arial" w:cs="Arial"/>
          <w:sz w:val="20"/>
          <w:szCs w:val="20"/>
          <w:lang w:val="en-GB"/>
        </w:rPr>
        <w:t>.</w:t>
      </w:r>
    </w:p>
    <w:p w14:paraId="0E3D6B3E" w14:textId="77777777" w:rsidR="005D3E45" w:rsidRPr="00A71C52" w:rsidRDefault="005D3E45" w:rsidP="00AE43DD">
      <w:pPr>
        <w:tabs>
          <w:tab w:val="left" w:pos="284"/>
          <w:tab w:val="left" w:pos="709"/>
        </w:tabs>
        <w:spacing w:before="0" w:after="0" w:line="276" w:lineRule="auto"/>
        <w:jc w:val="both"/>
        <w:rPr>
          <w:rFonts w:ascii="Arial" w:hAnsi="Arial" w:cs="Arial"/>
          <w:sz w:val="20"/>
          <w:szCs w:val="20"/>
          <w:lang w:val="en-GB"/>
        </w:rPr>
      </w:pPr>
    </w:p>
    <w:p w14:paraId="1AE7D34E" w14:textId="77777777" w:rsidR="00A71C52" w:rsidRPr="00B160BB" w:rsidRDefault="00A71C52" w:rsidP="00AE43DD">
      <w:pPr>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 xml:space="preserve">The personal data in this contract can be ceded to the Andalusian Public Foundation for Progress and Health, </w:t>
      </w:r>
      <w:proofErr w:type="gramStart"/>
      <w:r w:rsidRPr="00B160BB">
        <w:rPr>
          <w:rFonts w:ascii="Arial" w:eastAsia="Arial" w:hAnsi="Arial" w:cs="Arial"/>
          <w:sz w:val="20"/>
          <w:szCs w:val="20"/>
          <w:lang w:val="en-GB" w:bidi="es-ES"/>
        </w:rPr>
        <w:t>in the event that</w:t>
      </w:r>
      <w:proofErr w:type="gramEnd"/>
      <w:r w:rsidRPr="00B160BB">
        <w:rPr>
          <w:rFonts w:ascii="Arial" w:eastAsia="Arial" w:hAnsi="Arial" w:cs="Arial"/>
          <w:sz w:val="20"/>
          <w:szCs w:val="20"/>
          <w:lang w:val="en-GB" w:bidi="es-ES"/>
        </w:rPr>
        <w:t xml:space="preserve"> this Foundation is not the managing body, as well as the competent Health Authority in Andalusia, with the purpose of managing the necessary information with regards to clinical trials carried out in </w:t>
      </w:r>
      <w:smartTag w:uri="urn:schemas-microsoft-com:office:smarttags" w:element="place">
        <w:r w:rsidRPr="00B160BB">
          <w:rPr>
            <w:rFonts w:ascii="Arial" w:eastAsia="Arial" w:hAnsi="Arial" w:cs="Arial"/>
            <w:sz w:val="20"/>
            <w:szCs w:val="20"/>
            <w:lang w:val="en-GB" w:bidi="es-ES"/>
          </w:rPr>
          <w:t>Andalusia</w:t>
        </w:r>
      </w:smartTag>
      <w:r w:rsidRPr="00B160BB">
        <w:rPr>
          <w:rFonts w:ascii="Arial" w:hAnsi="Arial" w:cs="Arial"/>
          <w:sz w:val="20"/>
          <w:szCs w:val="20"/>
          <w:lang w:val="en-GB"/>
        </w:rPr>
        <w:t xml:space="preserve">. </w:t>
      </w:r>
    </w:p>
    <w:p w14:paraId="4AA21D9E" w14:textId="77777777" w:rsidR="00A71C52" w:rsidRPr="00B160BB" w:rsidRDefault="00A71C52" w:rsidP="00AE43DD">
      <w:pPr>
        <w:spacing w:before="0" w:after="0" w:line="276" w:lineRule="auto"/>
        <w:jc w:val="both"/>
        <w:rPr>
          <w:rFonts w:ascii="Arial" w:hAnsi="Arial" w:cs="Arial"/>
          <w:sz w:val="20"/>
          <w:szCs w:val="20"/>
          <w:lang w:val="en-GB"/>
        </w:rPr>
      </w:pPr>
      <w:r w:rsidRPr="00B160BB">
        <w:rPr>
          <w:rFonts w:ascii="Arial" w:hAnsi="Arial" w:cs="Arial"/>
          <w:sz w:val="20"/>
          <w:szCs w:val="20"/>
          <w:lang w:val="en-GB"/>
        </w:rPr>
        <w:t xml:space="preserve"> </w:t>
      </w:r>
    </w:p>
    <w:p w14:paraId="48571EC6" w14:textId="77777777" w:rsidR="00A71C52" w:rsidRPr="00B160BB" w:rsidRDefault="00A71C52" w:rsidP="00AE43DD">
      <w:pPr>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The signatories of the contract will inform third parties that are the owners of the personal data necessary for the development of the clinical trial and will gather their express, written consent for the handling of their personal data. Likewise, they will be informed of the possibility to exercise their right to access, rectification and deletion of their personal data, or the limitation or opposition to their handling, as well as, where appropriate, the transfer of their data, with the limitations imposed by Law, in writing to the address indicated by the parties, with the reference Data Protection. The letter should indicate which specific right they wish to exercise and provide a copy of their [</w:t>
      </w:r>
      <w:r w:rsidRPr="00B160BB">
        <w:rPr>
          <w:rFonts w:ascii="Arial" w:eastAsia="Arial" w:hAnsi="Arial" w:cs="Arial"/>
          <w:i/>
          <w:iCs/>
          <w:sz w:val="20"/>
          <w:szCs w:val="20"/>
          <w:lang w:val="en-GB" w:bidi="es-ES"/>
        </w:rPr>
        <w:t>Spanish</w:t>
      </w:r>
      <w:r w:rsidRPr="00B160BB">
        <w:rPr>
          <w:rFonts w:ascii="Arial" w:eastAsia="Arial" w:hAnsi="Arial" w:cs="Arial"/>
          <w:sz w:val="20"/>
          <w:szCs w:val="20"/>
          <w:lang w:val="en-GB" w:bidi="es-ES"/>
        </w:rPr>
        <w:t>] National Identification Document</w:t>
      </w:r>
      <w:r w:rsidRPr="00B160BB">
        <w:rPr>
          <w:rFonts w:ascii="Arial" w:hAnsi="Arial" w:cs="Arial"/>
          <w:sz w:val="20"/>
          <w:szCs w:val="20"/>
          <w:lang w:val="en-GB"/>
        </w:rPr>
        <w:t xml:space="preserve">. </w:t>
      </w:r>
    </w:p>
    <w:p w14:paraId="51446CBE" w14:textId="77777777" w:rsidR="00A71C52" w:rsidRPr="00B160BB" w:rsidRDefault="00A71C52" w:rsidP="00AE43DD">
      <w:pPr>
        <w:spacing w:before="0" w:after="0" w:line="276" w:lineRule="auto"/>
        <w:jc w:val="both"/>
        <w:rPr>
          <w:rFonts w:ascii="Arial" w:hAnsi="Arial" w:cs="Arial"/>
          <w:sz w:val="20"/>
          <w:szCs w:val="20"/>
          <w:lang w:val="en-GB"/>
        </w:rPr>
      </w:pPr>
      <w:r w:rsidRPr="00B160BB">
        <w:rPr>
          <w:rFonts w:ascii="Arial" w:hAnsi="Arial" w:cs="Arial"/>
          <w:sz w:val="20"/>
          <w:szCs w:val="20"/>
          <w:lang w:val="en-GB"/>
        </w:rPr>
        <w:t xml:space="preserve"> </w:t>
      </w:r>
    </w:p>
    <w:p w14:paraId="19B580D1" w14:textId="490C948F" w:rsidR="00956E9C" w:rsidRPr="00A71C52" w:rsidRDefault="00A71C52" w:rsidP="00AE43DD">
      <w:pPr>
        <w:spacing w:before="0" w:after="0" w:line="276" w:lineRule="auto"/>
        <w:jc w:val="both"/>
        <w:rPr>
          <w:lang w:val="en-GB"/>
        </w:rPr>
      </w:pPr>
      <w:r w:rsidRPr="00B160BB">
        <w:rPr>
          <w:rFonts w:ascii="Arial" w:eastAsia="Arial" w:hAnsi="Arial" w:cs="Arial"/>
          <w:sz w:val="20"/>
          <w:szCs w:val="20"/>
          <w:lang w:val="en-GB" w:bidi="es-ES"/>
        </w:rPr>
        <w:t>The obligation contained in this clause binds the parties indefinitely</w:t>
      </w:r>
      <w:r w:rsidR="00DB02F1" w:rsidRPr="00A71C52">
        <w:rPr>
          <w:rFonts w:ascii="Arial" w:hAnsi="Arial" w:cs="Arial"/>
          <w:sz w:val="20"/>
          <w:szCs w:val="20"/>
          <w:lang w:val="en-GB"/>
        </w:rPr>
        <w:t>.</w:t>
      </w:r>
    </w:p>
    <w:bookmarkEnd w:id="28"/>
    <w:p w14:paraId="631B864D" w14:textId="77777777" w:rsidR="00B4769E" w:rsidRPr="00A71C52" w:rsidRDefault="00B4769E" w:rsidP="00AE43DD">
      <w:pPr>
        <w:spacing w:before="0" w:after="0" w:line="276" w:lineRule="auto"/>
        <w:jc w:val="both"/>
        <w:rPr>
          <w:rFonts w:ascii="Arial" w:hAnsi="Arial" w:cs="Arial"/>
          <w:b/>
          <w:sz w:val="20"/>
          <w:szCs w:val="20"/>
          <w:lang w:val="en-GB"/>
        </w:rPr>
      </w:pPr>
    </w:p>
    <w:p w14:paraId="31FC108A" w14:textId="273C54EF" w:rsidR="00EE1BF8" w:rsidRPr="00A71C52" w:rsidRDefault="00A71C52" w:rsidP="00AE43DD">
      <w:pPr>
        <w:spacing w:before="0" w:after="0" w:line="276" w:lineRule="auto"/>
        <w:jc w:val="both"/>
        <w:rPr>
          <w:rFonts w:ascii="Arial" w:hAnsi="Arial" w:cs="Arial"/>
          <w:b/>
          <w:sz w:val="20"/>
          <w:szCs w:val="20"/>
          <w:lang w:val="en-GB"/>
        </w:rPr>
      </w:pPr>
      <w:r w:rsidRPr="00A71C52">
        <w:rPr>
          <w:rFonts w:ascii="Arial" w:hAnsi="Arial" w:cs="Arial"/>
          <w:b/>
          <w:sz w:val="20"/>
          <w:szCs w:val="20"/>
          <w:lang w:val="en-GB"/>
        </w:rPr>
        <w:t>ELEVENTH</w:t>
      </w:r>
      <w:r w:rsidR="005D3E45" w:rsidRPr="00A71C52">
        <w:rPr>
          <w:rFonts w:ascii="Arial" w:hAnsi="Arial" w:cs="Arial"/>
          <w:b/>
          <w:sz w:val="20"/>
          <w:szCs w:val="20"/>
          <w:lang w:val="en-GB"/>
        </w:rPr>
        <w:t xml:space="preserve">. </w:t>
      </w:r>
      <w:r w:rsidRPr="00A71C52">
        <w:rPr>
          <w:rFonts w:ascii="Arial" w:hAnsi="Arial" w:cs="Arial"/>
          <w:b/>
          <w:sz w:val="20"/>
          <w:szCs w:val="20"/>
          <w:lang w:val="en-GB"/>
        </w:rPr>
        <w:t>–</w:t>
      </w:r>
      <w:r w:rsidR="00EE1BF8" w:rsidRPr="00A71C52">
        <w:rPr>
          <w:rFonts w:ascii="Arial" w:hAnsi="Arial" w:cs="Arial"/>
          <w:b/>
          <w:sz w:val="20"/>
          <w:szCs w:val="20"/>
          <w:lang w:val="en-GB"/>
        </w:rPr>
        <w:t xml:space="preserve"> </w:t>
      </w:r>
      <w:r w:rsidRPr="00A71C52">
        <w:rPr>
          <w:rFonts w:ascii="Arial" w:hAnsi="Arial" w:cs="Arial"/>
          <w:b/>
          <w:sz w:val="20"/>
          <w:szCs w:val="20"/>
          <w:lang w:val="en-GB"/>
        </w:rPr>
        <w:t>INDUSTRIAL AND INTELLECTUAL PROPERTY RIGHTS</w:t>
      </w:r>
      <w:r w:rsidR="00EE1BF8" w:rsidRPr="00A71C52">
        <w:rPr>
          <w:rFonts w:ascii="Arial" w:hAnsi="Arial" w:cs="Arial"/>
          <w:b/>
          <w:sz w:val="20"/>
          <w:szCs w:val="20"/>
          <w:lang w:val="en-GB"/>
        </w:rPr>
        <w:t xml:space="preserve"> </w:t>
      </w:r>
    </w:p>
    <w:p w14:paraId="2E134C6F" w14:textId="77777777" w:rsidR="00EE1BF8" w:rsidRPr="00A71C52" w:rsidRDefault="00EE1BF8" w:rsidP="00AE43DD">
      <w:pPr>
        <w:spacing w:before="0" w:after="0" w:line="276" w:lineRule="auto"/>
        <w:jc w:val="both"/>
        <w:rPr>
          <w:rFonts w:ascii="Arial" w:hAnsi="Arial" w:cs="Arial"/>
          <w:sz w:val="20"/>
          <w:szCs w:val="20"/>
          <w:lang w:val="en-GB"/>
        </w:rPr>
      </w:pPr>
      <w:r w:rsidRPr="00A71C52">
        <w:rPr>
          <w:rFonts w:ascii="Arial" w:hAnsi="Arial" w:cs="Arial"/>
          <w:sz w:val="20"/>
          <w:szCs w:val="20"/>
          <w:lang w:val="en-GB"/>
        </w:rPr>
        <w:t xml:space="preserve"> </w:t>
      </w:r>
    </w:p>
    <w:p w14:paraId="6A34C130" w14:textId="77777777" w:rsidR="00A71C52" w:rsidRPr="00B160BB" w:rsidRDefault="00A71C52" w:rsidP="00AE43DD">
      <w:pPr>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 xml:space="preserve">The parties that intervene in the completion of the clinical trial agree that all of the industrial and intellectual property rights, data, results and discoveries or inventions, that can be patented or not, carried out, </w:t>
      </w:r>
      <w:bookmarkStart w:id="29" w:name="_Hlk181010996"/>
      <w:r w:rsidRPr="00B160BB">
        <w:rPr>
          <w:rFonts w:ascii="Arial" w:eastAsia="Arial" w:hAnsi="Arial" w:cs="Arial"/>
          <w:sz w:val="20"/>
          <w:szCs w:val="20"/>
          <w:lang w:val="en-GB" w:bidi="es-ES"/>
        </w:rPr>
        <w:t>obtained or generated in relation to the clinical trial, will be the exclusive property of the sponsor, without prejudice to the rights that legislation grants to the investigators</w:t>
      </w:r>
      <w:r w:rsidRPr="00B160BB">
        <w:rPr>
          <w:rFonts w:ascii="Arial" w:hAnsi="Arial" w:cs="Arial"/>
          <w:sz w:val="20"/>
          <w:szCs w:val="20"/>
          <w:lang w:val="en-GB"/>
        </w:rPr>
        <w:t xml:space="preserve">. </w:t>
      </w:r>
    </w:p>
    <w:bookmarkEnd w:id="29"/>
    <w:p w14:paraId="04E44C3F" w14:textId="77777777" w:rsidR="00A71C52" w:rsidRPr="00B160BB" w:rsidRDefault="00A71C52" w:rsidP="00AE43DD">
      <w:pPr>
        <w:spacing w:before="0" w:after="0" w:line="276" w:lineRule="auto"/>
        <w:jc w:val="both"/>
        <w:rPr>
          <w:rFonts w:ascii="Arial" w:hAnsi="Arial" w:cs="Arial"/>
          <w:sz w:val="20"/>
          <w:szCs w:val="20"/>
          <w:lang w:val="en-GB"/>
        </w:rPr>
      </w:pPr>
      <w:r w:rsidRPr="00B160BB">
        <w:rPr>
          <w:rFonts w:ascii="Arial" w:hAnsi="Arial" w:cs="Arial"/>
          <w:sz w:val="20"/>
          <w:szCs w:val="20"/>
          <w:lang w:val="en-GB"/>
        </w:rPr>
        <w:t xml:space="preserve"> </w:t>
      </w:r>
    </w:p>
    <w:p w14:paraId="454DBF63" w14:textId="77777777" w:rsidR="00A71C52" w:rsidRPr="00B160BB" w:rsidRDefault="00A71C52" w:rsidP="00AE43DD">
      <w:pPr>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For clinical trials promoted by the Andalusian Public Health System, this will be governed by the provisions of Decree 16/2012, of 7 February, which regulates the management and transfer of the results of research, development and innovation activities, when the ownership corresponds to agencies and to other instrumental entities that depend on the competent Regional Ministry in the area of health, according to which, the results of the research, development and innovation activities carried out by the indicated staff in the area of application, will belong, as employee inventions, to the agencies and to other instrumental entities that depend on the competent Regional Ministry in the area of health that hold the ownership</w:t>
      </w:r>
      <w:r w:rsidRPr="00B160BB">
        <w:rPr>
          <w:rFonts w:ascii="Arial" w:hAnsi="Arial" w:cs="Arial"/>
          <w:sz w:val="20"/>
          <w:szCs w:val="20"/>
          <w:lang w:val="en-GB"/>
        </w:rPr>
        <w:t xml:space="preserve">. </w:t>
      </w:r>
    </w:p>
    <w:p w14:paraId="52B42323" w14:textId="77777777" w:rsidR="00A71C52" w:rsidRPr="00B160BB" w:rsidRDefault="00A71C52" w:rsidP="00AE43DD">
      <w:pPr>
        <w:spacing w:before="0" w:after="0" w:line="276" w:lineRule="auto"/>
        <w:jc w:val="both"/>
        <w:rPr>
          <w:rFonts w:ascii="Arial" w:hAnsi="Arial" w:cs="Arial"/>
          <w:sz w:val="20"/>
          <w:szCs w:val="20"/>
          <w:lang w:val="en-GB"/>
        </w:rPr>
      </w:pPr>
    </w:p>
    <w:p w14:paraId="2A1FDCC6" w14:textId="18C29D7F" w:rsidR="00A71C52" w:rsidRPr="00D8302B" w:rsidRDefault="00A71C52" w:rsidP="00AE43DD">
      <w:pPr>
        <w:spacing w:before="0" w:after="0" w:line="276" w:lineRule="auto"/>
        <w:jc w:val="both"/>
        <w:rPr>
          <w:rFonts w:ascii="Arial" w:hAnsi="Arial" w:cs="Arial"/>
          <w:sz w:val="16"/>
          <w:szCs w:val="16"/>
          <w:lang w:val="en-GB"/>
        </w:rPr>
      </w:pPr>
      <w:r w:rsidRPr="00B160BB">
        <w:rPr>
          <w:rFonts w:ascii="Arial" w:eastAsia="Arial" w:hAnsi="Arial" w:cs="Arial"/>
          <w:sz w:val="20"/>
          <w:szCs w:val="20"/>
          <w:lang w:val="en-GB" w:bidi="es-ES"/>
        </w:rPr>
        <w:t xml:space="preserve">When said data, results, discoveries, inventions, methods and information are presented in scientific meetings or are published in professional journals, as long as it is permitted by the publication, there will be a mention of the </w:t>
      </w:r>
      <w:sdt>
        <w:sdtPr>
          <w:rPr>
            <w:rFonts w:ascii="Arial" w:hAnsi="Arial" w:cs="Arial"/>
            <w:sz w:val="20"/>
            <w:szCs w:val="20"/>
          </w:rPr>
          <w:alias w:val="Centro6"/>
          <w:tag w:val="Centro6"/>
          <w:id w:val="-1200239676"/>
          <w:placeholder>
            <w:docPart w:val="DefaultPlaceholder_-1854013440"/>
          </w:placeholder>
        </w:sdtPr>
        <w:sdtEndPr/>
        <w:sdtContent>
          <w:r w:rsidR="0001406F">
            <w:rPr>
              <w:rFonts w:ascii="Arial" w:hAnsi="Arial" w:cs="Arial"/>
              <w:sz w:val="20"/>
              <w:szCs w:val="20"/>
              <w:lang w:val="en-GB"/>
            </w:rPr>
            <w:t>Hospital Universitario Virgen de la Victoria</w:t>
          </w:r>
        </w:sdtContent>
      </w:sdt>
      <w:r w:rsidR="007A4F6C" w:rsidRPr="00A71C52">
        <w:rPr>
          <w:rFonts w:ascii="Arial" w:hAnsi="Arial" w:cs="Arial"/>
          <w:sz w:val="20"/>
          <w:szCs w:val="20"/>
          <w:lang w:val="en-GB"/>
        </w:rPr>
        <w:t xml:space="preserve">, </w:t>
      </w:r>
      <w:r w:rsidRPr="00B160BB">
        <w:rPr>
          <w:rFonts w:ascii="Arial" w:eastAsia="Arial" w:hAnsi="Arial" w:cs="Arial"/>
          <w:sz w:val="20"/>
          <w:szCs w:val="20"/>
          <w:lang w:val="en-GB" w:bidi="es-ES"/>
        </w:rPr>
        <w:t>as</w:t>
      </w:r>
      <w:r>
        <w:rPr>
          <w:rFonts w:ascii="Arial" w:eastAsia="Arial" w:hAnsi="Arial" w:cs="Arial"/>
          <w:sz w:val="20"/>
          <w:szCs w:val="20"/>
          <w:lang w:val="en-GB" w:bidi="es-ES"/>
        </w:rPr>
        <w:t xml:space="preserve"> </w:t>
      </w:r>
      <w:r w:rsidRPr="00B160BB">
        <w:rPr>
          <w:rFonts w:ascii="Arial" w:eastAsia="Arial" w:hAnsi="Arial" w:cs="Arial"/>
          <w:sz w:val="20"/>
          <w:szCs w:val="20"/>
          <w:lang w:val="en-GB" w:bidi="es-ES"/>
        </w:rPr>
        <w:t>the centre where the clinical trial was conducted and the funds that have made it possible</w:t>
      </w:r>
      <w:r w:rsidRPr="00B160BB">
        <w:rPr>
          <w:rFonts w:ascii="Arial" w:hAnsi="Arial" w:cs="Arial"/>
          <w:sz w:val="20"/>
          <w:szCs w:val="20"/>
          <w:lang w:val="en-GB"/>
        </w:rPr>
        <w:t>.</w:t>
      </w:r>
    </w:p>
    <w:p w14:paraId="236555C9" w14:textId="77777777" w:rsidR="00A71C52" w:rsidRPr="00B160BB" w:rsidRDefault="00A71C52" w:rsidP="00AE43DD">
      <w:pPr>
        <w:spacing w:before="0" w:after="0" w:line="276" w:lineRule="auto"/>
        <w:jc w:val="both"/>
        <w:rPr>
          <w:rFonts w:ascii="Arial" w:hAnsi="Arial" w:cs="Arial"/>
          <w:sz w:val="20"/>
          <w:szCs w:val="20"/>
          <w:lang w:val="en-GB"/>
        </w:rPr>
      </w:pPr>
    </w:p>
    <w:p w14:paraId="5C5FA1E5" w14:textId="64D4ECCB" w:rsidR="00B4769E" w:rsidRDefault="00A71C52" w:rsidP="00AE43DD">
      <w:pPr>
        <w:spacing w:before="0" w:after="0" w:line="276" w:lineRule="auto"/>
        <w:jc w:val="both"/>
        <w:rPr>
          <w:rFonts w:ascii="Arial" w:hAnsi="Arial" w:cs="Arial"/>
          <w:iCs/>
          <w:sz w:val="20"/>
          <w:szCs w:val="20"/>
          <w:lang w:val="en-GB"/>
        </w:rPr>
      </w:pPr>
      <w:proofErr w:type="gramStart"/>
      <w:r w:rsidRPr="00B160BB">
        <w:rPr>
          <w:rFonts w:ascii="Arial" w:eastAsia="Arial" w:hAnsi="Arial" w:cs="Arial"/>
          <w:sz w:val="20"/>
          <w:szCs w:val="20"/>
          <w:lang w:val="en-GB" w:bidi="es-ES"/>
        </w:rPr>
        <w:t>In the event that</w:t>
      </w:r>
      <w:proofErr w:type="gramEnd"/>
      <w:r w:rsidRPr="00B160BB">
        <w:rPr>
          <w:rFonts w:ascii="Arial" w:eastAsia="Arial" w:hAnsi="Arial" w:cs="Arial"/>
          <w:sz w:val="20"/>
          <w:szCs w:val="20"/>
          <w:lang w:val="en-GB" w:bidi="es-ES"/>
        </w:rPr>
        <w:t xml:space="preserve"> the principal investigators are linked to other institutions or stable research centres, apart from those mentioned above, </w:t>
      </w:r>
      <w:proofErr w:type="gramStart"/>
      <w:r w:rsidRPr="00B160BB">
        <w:rPr>
          <w:rFonts w:ascii="Arial" w:eastAsia="Arial" w:hAnsi="Arial" w:cs="Arial"/>
          <w:sz w:val="20"/>
          <w:szCs w:val="20"/>
          <w:lang w:val="en-GB" w:bidi="es-ES"/>
        </w:rPr>
        <w:t>the</w:t>
      </w:r>
      <w:proofErr w:type="gramEnd"/>
      <w:r w:rsidRPr="00B160BB">
        <w:rPr>
          <w:rFonts w:ascii="Arial" w:eastAsia="Arial" w:hAnsi="Arial" w:cs="Arial"/>
          <w:sz w:val="20"/>
          <w:szCs w:val="20"/>
          <w:lang w:val="en-GB" w:bidi="es-ES"/>
        </w:rPr>
        <w:t xml:space="preserve"> will be mentioned</w:t>
      </w:r>
      <w:r w:rsidR="007A4F6C" w:rsidRPr="00A71C52">
        <w:rPr>
          <w:rFonts w:ascii="Arial" w:hAnsi="Arial" w:cs="Arial"/>
          <w:sz w:val="20"/>
          <w:szCs w:val="20"/>
          <w:lang w:val="en-GB"/>
        </w:rPr>
        <w:t xml:space="preserve">: </w:t>
      </w:r>
      <w:sdt>
        <w:sdtPr>
          <w:rPr>
            <w:rFonts w:ascii="Arial" w:hAnsi="Arial" w:cs="Arial"/>
            <w:sz w:val="20"/>
            <w:szCs w:val="20"/>
          </w:rPr>
          <w:alias w:val="Noaplica"/>
          <w:tag w:val="No aplica"/>
          <w:id w:val="957993108"/>
          <w:placeholder>
            <w:docPart w:val="DefaultPlaceholder_-1854013440"/>
          </w:placeholder>
        </w:sdtPr>
        <w:sdtEndPr>
          <w:rPr>
            <w:rStyle w:val="HTMLMarkup"/>
            <w:noProof/>
            <w:vanish/>
            <w:color w:val="FF0000"/>
            <w:lang w:val="pt-PT"/>
          </w:rPr>
        </w:sdtEndPr>
        <w:sdtContent>
          <w:r w:rsidR="0001406F">
            <w:rPr>
              <w:rStyle w:val="HTMLMarkup"/>
              <w:rFonts w:ascii="Arial" w:hAnsi="Arial" w:cs="Arial"/>
              <w:noProof/>
              <w:vanish w:val="0"/>
              <w:color w:val="auto"/>
              <w:sz w:val="20"/>
              <w:szCs w:val="20"/>
              <w:lang w:val="pt-PT"/>
            </w:rPr>
            <w:t>N/A</w:t>
          </w:r>
        </w:sdtContent>
      </w:sdt>
      <w:r w:rsidR="007A4F6C" w:rsidRPr="00A8766D">
        <w:rPr>
          <w:rStyle w:val="HTMLMarkup"/>
          <w:rFonts w:ascii="Arial" w:hAnsi="Arial" w:cs="Arial"/>
          <w:noProof/>
          <w:vanish w:val="0"/>
          <w:color w:val="auto"/>
          <w:sz w:val="20"/>
          <w:szCs w:val="20"/>
          <w:lang w:val="pt-PT"/>
        </w:rPr>
        <w:t xml:space="preserve"> </w:t>
      </w:r>
      <w:r w:rsidR="007A4F6C" w:rsidRPr="00A71C52">
        <w:rPr>
          <w:rFonts w:ascii="Arial" w:hAnsi="Arial" w:cs="Arial"/>
          <w:i/>
          <w:sz w:val="20"/>
          <w:szCs w:val="20"/>
          <w:lang w:val="en-GB"/>
        </w:rPr>
        <w:t>(</w:t>
      </w:r>
      <w:r w:rsidRPr="00B160BB">
        <w:rPr>
          <w:rFonts w:ascii="Arial" w:eastAsia="Arial" w:hAnsi="Arial" w:cs="Arial"/>
          <w:i/>
          <w:iCs/>
          <w:sz w:val="20"/>
          <w:szCs w:val="20"/>
          <w:lang w:val="en-GB" w:bidi="es-ES"/>
        </w:rPr>
        <w:t>the name of the institution or structure</w:t>
      </w:r>
      <w:r w:rsidR="007A4F6C" w:rsidRPr="00A71C52">
        <w:rPr>
          <w:rFonts w:ascii="Arial" w:hAnsi="Arial" w:cs="Arial"/>
          <w:i/>
          <w:sz w:val="20"/>
          <w:szCs w:val="20"/>
          <w:lang w:val="en-GB"/>
        </w:rPr>
        <w:t>)</w:t>
      </w:r>
      <w:r w:rsidR="007A4F6C" w:rsidRPr="00A71C52">
        <w:rPr>
          <w:rFonts w:ascii="Arial" w:hAnsi="Arial" w:cs="Arial"/>
          <w:iCs/>
          <w:sz w:val="20"/>
          <w:szCs w:val="20"/>
          <w:lang w:val="en-GB"/>
        </w:rPr>
        <w:t>.</w:t>
      </w:r>
    </w:p>
    <w:p w14:paraId="3B576489" w14:textId="77777777" w:rsidR="0001406F" w:rsidRDefault="0001406F" w:rsidP="00AE43DD">
      <w:pPr>
        <w:spacing w:before="0" w:after="0" w:line="276" w:lineRule="auto"/>
        <w:jc w:val="both"/>
        <w:rPr>
          <w:rFonts w:ascii="Arial" w:hAnsi="Arial" w:cs="Arial"/>
          <w:iCs/>
          <w:sz w:val="20"/>
          <w:szCs w:val="20"/>
          <w:lang w:val="en-GB"/>
        </w:rPr>
      </w:pPr>
    </w:p>
    <w:p w14:paraId="5BD2A5DB" w14:textId="2930B4AF" w:rsidR="007A4F6C" w:rsidRPr="00A71C52" w:rsidRDefault="00A71C52" w:rsidP="00AE43DD">
      <w:pPr>
        <w:spacing w:before="0" w:after="0" w:line="276" w:lineRule="auto"/>
        <w:jc w:val="both"/>
        <w:rPr>
          <w:rFonts w:ascii="Arial" w:hAnsi="Arial" w:cs="Arial"/>
          <w:b/>
          <w:sz w:val="20"/>
          <w:szCs w:val="20"/>
          <w:lang w:val="en-GB"/>
        </w:rPr>
      </w:pPr>
      <w:r w:rsidRPr="00A71C52">
        <w:rPr>
          <w:rFonts w:ascii="Arial" w:hAnsi="Arial" w:cs="Arial"/>
          <w:b/>
          <w:sz w:val="20"/>
          <w:szCs w:val="20"/>
          <w:lang w:val="en-GB"/>
        </w:rPr>
        <w:t>TWELVE</w:t>
      </w:r>
      <w:r w:rsidR="005D3E45" w:rsidRPr="00A71C52">
        <w:rPr>
          <w:rFonts w:ascii="Arial" w:hAnsi="Arial" w:cs="Arial"/>
          <w:b/>
          <w:sz w:val="20"/>
          <w:szCs w:val="20"/>
          <w:lang w:val="en-GB"/>
        </w:rPr>
        <w:t xml:space="preserve">. </w:t>
      </w:r>
      <w:r w:rsidRPr="00A71C52">
        <w:rPr>
          <w:rFonts w:ascii="Arial" w:hAnsi="Arial" w:cs="Arial"/>
          <w:b/>
          <w:sz w:val="20"/>
          <w:szCs w:val="20"/>
          <w:lang w:val="en-GB"/>
        </w:rPr>
        <w:t>–</w:t>
      </w:r>
      <w:r w:rsidR="007A4F6C" w:rsidRPr="00A71C52">
        <w:rPr>
          <w:rFonts w:ascii="Arial" w:hAnsi="Arial" w:cs="Arial"/>
          <w:b/>
          <w:sz w:val="20"/>
          <w:szCs w:val="20"/>
          <w:lang w:val="en-GB"/>
        </w:rPr>
        <w:t xml:space="preserve"> </w:t>
      </w:r>
      <w:r w:rsidRPr="00A71C52">
        <w:rPr>
          <w:rFonts w:ascii="Arial" w:hAnsi="Arial" w:cs="Arial"/>
          <w:b/>
          <w:sz w:val="20"/>
          <w:szCs w:val="20"/>
          <w:lang w:val="en-GB"/>
        </w:rPr>
        <w:t>PUBLICATION OF FINDINGS.</w:t>
      </w:r>
      <w:r w:rsidR="007A4F6C" w:rsidRPr="00A71C52">
        <w:rPr>
          <w:rFonts w:ascii="Arial" w:hAnsi="Arial" w:cs="Arial"/>
          <w:b/>
          <w:sz w:val="20"/>
          <w:szCs w:val="20"/>
          <w:lang w:val="en-GB"/>
        </w:rPr>
        <w:t xml:space="preserve"> </w:t>
      </w:r>
    </w:p>
    <w:p w14:paraId="3B31B054" w14:textId="77777777" w:rsidR="007A4F6C" w:rsidRPr="00A71C52" w:rsidRDefault="007A4F6C" w:rsidP="00AE43DD">
      <w:pPr>
        <w:spacing w:before="0" w:after="0" w:line="276" w:lineRule="auto"/>
        <w:jc w:val="both"/>
        <w:rPr>
          <w:rFonts w:ascii="Arial" w:hAnsi="Arial" w:cs="Arial"/>
          <w:sz w:val="20"/>
          <w:szCs w:val="20"/>
          <w:lang w:val="en-GB"/>
        </w:rPr>
      </w:pPr>
      <w:r w:rsidRPr="00A71C52">
        <w:rPr>
          <w:rFonts w:ascii="Arial" w:hAnsi="Arial" w:cs="Arial"/>
          <w:sz w:val="20"/>
          <w:szCs w:val="20"/>
          <w:lang w:val="en-GB"/>
        </w:rPr>
        <w:lastRenderedPageBreak/>
        <w:t xml:space="preserve"> </w:t>
      </w:r>
    </w:p>
    <w:p w14:paraId="7C466453" w14:textId="0D59454F" w:rsidR="00EE1BF8" w:rsidRPr="00A71C52" w:rsidRDefault="00A71C52" w:rsidP="00AE43DD">
      <w:pPr>
        <w:spacing w:before="0" w:after="0" w:line="276" w:lineRule="auto"/>
        <w:jc w:val="both"/>
        <w:rPr>
          <w:rFonts w:ascii="Arial" w:hAnsi="Arial" w:cs="Arial"/>
          <w:sz w:val="20"/>
          <w:szCs w:val="20"/>
          <w:lang w:val="en-GB"/>
        </w:rPr>
      </w:pPr>
      <w:r w:rsidRPr="00A71C52">
        <w:rPr>
          <w:rFonts w:ascii="Arial" w:hAnsi="Arial" w:cs="Arial"/>
          <w:sz w:val="20"/>
          <w:szCs w:val="20"/>
          <w:lang w:val="en-GB"/>
        </w:rPr>
        <w:t>In accordance with the provisions of article 42 of Royal Decree 1090/2015, of 4 December, the sponsor is obliged to publish both the positive and negative results of the clinical trial, preferably in scientific journals before being disclosed to the non-healthcare public, regardless of the obligations for publishing the results report in the Spanish registry for clinical trials (known in Spanish as REec), and the provisions of Regulation (EU) No. 536/2014 of the European Parliament and Council, of 16 April 2014.</w:t>
      </w:r>
      <w:r w:rsidR="007A4F6C" w:rsidRPr="00A71C52">
        <w:rPr>
          <w:rFonts w:ascii="Arial" w:hAnsi="Arial" w:cs="Arial"/>
          <w:sz w:val="20"/>
          <w:szCs w:val="20"/>
          <w:lang w:val="en-GB"/>
        </w:rPr>
        <w:t>.</w:t>
      </w:r>
    </w:p>
    <w:p w14:paraId="3383ADE1" w14:textId="77777777" w:rsidR="007A4F6C" w:rsidRPr="00A71C52" w:rsidRDefault="007A4F6C" w:rsidP="00AE43DD">
      <w:pPr>
        <w:spacing w:before="0" w:after="0" w:line="276" w:lineRule="auto"/>
        <w:jc w:val="both"/>
        <w:rPr>
          <w:rFonts w:ascii="Arial" w:hAnsi="Arial" w:cs="Arial"/>
          <w:sz w:val="20"/>
          <w:szCs w:val="20"/>
          <w:lang w:val="en-GB"/>
        </w:rPr>
      </w:pPr>
    </w:p>
    <w:p w14:paraId="5DB24F9A" w14:textId="29B9D268" w:rsidR="007A4F6C" w:rsidRPr="00A71C52" w:rsidRDefault="00A71C52" w:rsidP="00AE43DD">
      <w:pPr>
        <w:spacing w:before="0" w:after="0" w:line="276" w:lineRule="auto"/>
        <w:jc w:val="both"/>
        <w:rPr>
          <w:rFonts w:ascii="Arial" w:hAnsi="Arial" w:cs="Arial"/>
          <w:b/>
          <w:sz w:val="20"/>
          <w:szCs w:val="20"/>
          <w:lang w:val="en-GB"/>
        </w:rPr>
      </w:pPr>
      <w:r w:rsidRPr="00A71C52">
        <w:rPr>
          <w:rFonts w:ascii="Arial" w:hAnsi="Arial" w:cs="Arial"/>
          <w:b/>
          <w:sz w:val="20"/>
          <w:szCs w:val="20"/>
          <w:lang w:val="en-GB"/>
        </w:rPr>
        <w:t>THIRTEENTH</w:t>
      </w:r>
      <w:r w:rsidR="005D3E45" w:rsidRPr="00A71C52">
        <w:rPr>
          <w:rFonts w:ascii="Arial" w:hAnsi="Arial" w:cs="Arial"/>
          <w:b/>
          <w:sz w:val="20"/>
          <w:szCs w:val="20"/>
          <w:lang w:val="en-GB"/>
        </w:rPr>
        <w:t xml:space="preserve">. </w:t>
      </w:r>
      <w:r w:rsidRPr="00A71C52">
        <w:rPr>
          <w:rFonts w:ascii="Arial" w:hAnsi="Arial" w:cs="Arial"/>
          <w:b/>
          <w:sz w:val="20"/>
          <w:szCs w:val="20"/>
          <w:lang w:val="en-GB"/>
        </w:rPr>
        <w:t>–</w:t>
      </w:r>
      <w:r w:rsidR="007A4F6C" w:rsidRPr="00A71C52">
        <w:rPr>
          <w:rFonts w:ascii="Arial" w:hAnsi="Arial" w:cs="Arial"/>
          <w:b/>
          <w:sz w:val="20"/>
          <w:szCs w:val="20"/>
          <w:lang w:val="en-GB"/>
        </w:rPr>
        <w:t xml:space="preserve"> </w:t>
      </w:r>
      <w:r w:rsidRPr="00A71C52">
        <w:rPr>
          <w:rFonts w:ascii="Arial" w:hAnsi="Arial" w:cs="Arial"/>
          <w:b/>
          <w:sz w:val="20"/>
          <w:szCs w:val="20"/>
          <w:lang w:val="en-GB"/>
        </w:rPr>
        <w:t>BIOLOGICAL SAMPLES.</w:t>
      </w:r>
      <w:r w:rsidR="007A4F6C" w:rsidRPr="00A71C52">
        <w:rPr>
          <w:rFonts w:ascii="Arial" w:hAnsi="Arial" w:cs="Arial"/>
          <w:b/>
          <w:sz w:val="20"/>
          <w:szCs w:val="20"/>
          <w:lang w:val="en-GB"/>
        </w:rPr>
        <w:t xml:space="preserve"> </w:t>
      </w:r>
    </w:p>
    <w:p w14:paraId="1CA4AFFF" w14:textId="77777777" w:rsidR="007A4F6C" w:rsidRPr="00A71C52" w:rsidRDefault="007A4F6C" w:rsidP="00AE43DD">
      <w:pPr>
        <w:spacing w:before="0" w:after="0" w:line="276" w:lineRule="auto"/>
        <w:jc w:val="both"/>
        <w:rPr>
          <w:rFonts w:ascii="Arial" w:hAnsi="Arial" w:cs="Arial"/>
          <w:sz w:val="20"/>
          <w:szCs w:val="20"/>
          <w:lang w:val="en-GB"/>
        </w:rPr>
      </w:pPr>
      <w:r w:rsidRPr="00A71C52">
        <w:rPr>
          <w:rFonts w:ascii="Arial" w:hAnsi="Arial" w:cs="Arial"/>
          <w:sz w:val="20"/>
          <w:szCs w:val="20"/>
          <w:lang w:val="en-GB"/>
        </w:rPr>
        <w:t xml:space="preserve"> </w:t>
      </w:r>
    </w:p>
    <w:p w14:paraId="20FEF240" w14:textId="77777777" w:rsidR="00A71C52" w:rsidRPr="00B160BB" w:rsidRDefault="00A71C52" w:rsidP="00AE43DD">
      <w:pPr>
        <w:spacing w:before="0" w:after="0" w:line="276" w:lineRule="auto"/>
        <w:jc w:val="both"/>
        <w:rPr>
          <w:rFonts w:ascii="Arial" w:hAnsi="Arial" w:cs="Arial"/>
          <w:sz w:val="20"/>
          <w:szCs w:val="20"/>
          <w:lang w:val="en-GB"/>
        </w:rPr>
      </w:pPr>
      <w:bookmarkStart w:id="30" w:name="_Hlk216772694"/>
      <w:r w:rsidRPr="00B160BB">
        <w:rPr>
          <w:rFonts w:ascii="Arial" w:eastAsia="Arial" w:hAnsi="Arial" w:cs="Arial"/>
          <w:sz w:val="20"/>
          <w:szCs w:val="20"/>
          <w:lang w:val="en-GB" w:bidi="es-ES"/>
        </w:rPr>
        <w:t>In the event that the clinical trial implies the use of biological samples, it will be governed by the provisions of Law 14/2007 of 3 July, on biomedical research, of Royal Decree 1716/2011, of 18 December, which establishes the basic authorisation and operating requirements for Biobanks for biomedical research and the processing of biological samples of human origin and which regulates the operation and organisation of the Spanish National Biobank Register for biomedical research, as well as of Royal Decree 1/2013 of 8 January, which regulates the foundation and operation of Biobanks for biomedical research, which creates the Andalusian Biobank Register and the Andalusian Public Health System Biobank, wherever they may be applicable</w:t>
      </w:r>
      <w:r w:rsidRPr="00B160BB">
        <w:rPr>
          <w:rFonts w:ascii="Arial" w:hAnsi="Arial" w:cs="Arial"/>
          <w:sz w:val="20"/>
          <w:szCs w:val="20"/>
          <w:lang w:val="en-GB"/>
        </w:rPr>
        <w:t xml:space="preserve">. </w:t>
      </w:r>
    </w:p>
    <w:p w14:paraId="6FA04030" w14:textId="77777777" w:rsidR="00A71C52" w:rsidRPr="00B160BB" w:rsidRDefault="00A71C52" w:rsidP="00AE43DD">
      <w:pPr>
        <w:spacing w:before="0" w:after="0" w:line="276" w:lineRule="auto"/>
        <w:jc w:val="both"/>
        <w:rPr>
          <w:rFonts w:ascii="Arial" w:hAnsi="Arial" w:cs="Arial"/>
          <w:sz w:val="20"/>
          <w:szCs w:val="20"/>
          <w:lang w:val="en-GB"/>
        </w:rPr>
      </w:pPr>
      <w:r w:rsidRPr="00B160BB">
        <w:rPr>
          <w:rFonts w:ascii="Arial" w:hAnsi="Arial" w:cs="Arial"/>
          <w:sz w:val="20"/>
          <w:szCs w:val="20"/>
          <w:lang w:val="en-GB"/>
        </w:rPr>
        <w:t xml:space="preserve"> </w:t>
      </w:r>
    </w:p>
    <w:p w14:paraId="123000B1" w14:textId="71CB6174" w:rsidR="007A4F6C" w:rsidRPr="00A71C52" w:rsidRDefault="00A71C52" w:rsidP="00AE43DD">
      <w:pPr>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In this way, the biological samples can be used for the proposed objectives for the completion of the clinical trial, as well as the research areas relating to the proposal of said clinical trial, although they must be destroyed in the event that the subject participating in the clinical trial revokes their consent, or place restrictions, in accordance with the specific terms of revocation or consent, where applicable</w:t>
      </w:r>
      <w:r w:rsidR="007A4F6C" w:rsidRPr="00A71C52">
        <w:rPr>
          <w:rFonts w:ascii="Arial" w:hAnsi="Arial" w:cs="Arial"/>
          <w:sz w:val="20"/>
          <w:szCs w:val="20"/>
          <w:lang w:val="en-GB"/>
        </w:rPr>
        <w:t>.</w:t>
      </w:r>
    </w:p>
    <w:bookmarkEnd w:id="30"/>
    <w:p w14:paraId="569739B3" w14:textId="77777777" w:rsidR="007A4F6C" w:rsidRPr="00A71C52" w:rsidRDefault="007A4F6C" w:rsidP="00AE43DD">
      <w:pPr>
        <w:spacing w:before="0" w:after="0" w:line="276" w:lineRule="auto"/>
        <w:jc w:val="both"/>
        <w:rPr>
          <w:rFonts w:ascii="Arial" w:hAnsi="Arial" w:cs="Arial"/>
          <w:sz w:val="20"/>
          <w:szCs w:val="20"/>
          <w:lang w:val="en-GB"/>
        </w:rPr>
      </w:pPr>
    </w:p>
    <w:p w14:paraId="21655BE5" w14:textId="131D2580" w:rsidR="0089774A" w:rsidRPr="00A71C52" w:rsidRDefault="00A71C52" w:rsidP="00AE43DD">
      <w:pPr>
        <w:spacing w:before="0" w:after="0" w:line="276" w:lineRule="auto"/>
        <w:jc w:val="both"/>
        <w:rPr>
          <w:rFonts w:ascii="Arial" w:hAnsi="Arial" w:cs="Arial"/>
          <w:b/>
          <w:sz w:val="20"/>
          <w:szCs w:val="20"/>
          <w:lang w:val="en-GB"/>
        </w:rPr>
      </w:pPr>
      <w:r w:rsidRPr="00A71C52">
        <w:rPr>
          <w:rFonts w:ascii="Arial" w:hAnsi="Arial" w:cs="Arial"/>
          <w:b/>
          <w:bCs/>
          <w:sz w:val="20"/>
          <w:szCs w:val="20"/>
          <w:lang w:val="en-GB"/>
        </w:rPr>
        <w:t>FOURTEENTH</w:t>
      </w:r>
      <w:r w:rsidR="0089774A" w:rsidRPr="00A71C52">
        <w:rPr>
          <w:rFonts w:ascii="Arial" w:hAnsi="Arial" w:cs="Arial"/>
          <w:b/>
          <w:bCs/>
          <w:sz w:val="20"/>
          <w:szCs w:val="20"/>
          <w:lang w:val="en-GB"/>
        </w:rPr>
        <w:t xml:space="preserve">. </w:t>
      </w:r>
      <w:r w:rsidRPr="00A71C52">
        <w:rPr>
          <w:rFonts w:ascii="Arial" w:hAnsi="Arial" w:cs="Arial"/>
          <w:b/>
          <w:bCs/>
          <w:sz w:val="20"/>
          <w:szCs w:val="20"/>
          <w:lang w:val="en-GB"/>
        </w:rPr>
        <w:t>–</w:t>
      </w:r>
      <w:r w:rsidR="0089774A" w:rsidRPr="00A71C52">
        <w:rPr>
          <w:rFonts w:ascii="Arial" w:hAnsi="Arial" w:cs="Arial"/>
          <w:b/>
          <w:bCs/>
          <w:sz w:val="20"/>
          <w:szCs w:val="20"/>
          <w:lang w:val="en-GB"/>
        </w:rPr>
        <w:t xml:space="preserve"> </w:t>
      </w:r>
      <w:r w:rsidRPr="00A71C52">
        <w:rPr>
          <w:rFonts w:ascii="Arial" w:hAnsi="Arial" w:cs="Arial"/>
          <w:b/>
          <w:bCs/>
          <w:sz w:val="20"/>
          <w:szCs w:val="20"/>
          <w:lang w:val="en-GB"/>
        </w:rPr>
        <w:t>INCLUSION OF ADDITIONAL A</w:t>
      </w:r>
      <w:r>
        <w:rPr>
          <w:rFonts w:ascii="Arial" w:hAnsi="Arial" w:cs="Arial"/>
          <w:b/>
          <w:bCs/>
          <w:sz w:val="20"/>
          <w:szCs w:val="20"/>
          <w:lang w:val="en-GB"/>
        </w:rPr>
        <w:t>GREEMENTS TO THOSE SET FORTH IN THE CONTRACT.</w:t>
      </w:r>
    </w:p>
    <w:p w14:paraId="6D0BA50A" w14:textId="77777777" w:rsidR="0089774A" w:rsidRPr="00A71C52" w:rsidRDefault="0089774A" w:rsidP="00AE43DD">
      <w:pPr>
        <w:spacing w:before="0" w:after="0" w:line="276" w:lineRule="auto"/>
        <w:jc w:val="both"/>
        <w:rPr>
          <w:rFonts w:ascii="Arial" w:hAnsi="Arial" w:cs="Arial"/>
          <w:b/>
          <w:sz w:val="20"/>
          <w:szCs w:val="20"/>
          <w:lang w:val="en-GB"/>
        </w:rPr>
      </w:pPr>
    </w:p>
    <w:p w14:paraId="6ABB783A" w14:textId="3F3B8B2D" w:rsidR="00AE43DD" w:rsidRPr="00B160BB" w:rsidRDefault="00AE43DD" w:rsidP="00AE43DD">
      <w:pPr>
        <w:spacing w:before="0" w:after="0" w:line="276" w:lineRule="auto"/>
        <w:jc w:val="both"/>
        <w:rPr>
          <w:rFonts w:ascii="Arial" w:hAnsi="Arial" w:cs="Arial"/>
          <w:sz w:val="20"/>
          <w:szCs w:val="20"/>
          <w:lang w:val="en-GB"/>
        </w:rPr>
      </w:pPr>
      <w:proofErr w:type="gramStart"/>
      <w:r w:rsidRPr="00B160BB">
        <w:rPr>
          <w:rFonts w:ascii="Arial" w:eastAsia="Arial" w:hAnsi="Arial" w:cs="Arial"/>
          <w:sz w:val="20"/>
          <w:szCs w:val="20"/>
          <w:lang w:val="en-GB" w:bidi="es-ES"/>
        </w:rPr>
        <w:t>In the event that</w:t>
      </w:r>
      <w:proofErr w:type="gramEnd"/>
      <w:r w:rsidRPr="00B160BB">
        <w:rPr>
          <w:rFonts w:ascii="Arial" w:eastAsia="Arial" w:hAnsi="Arial" w:cs="Arial"/>
          <w:sz w:val="20"/>
          <w:szCs w:val="20"/>
          <w:lang w:val="en-GB" w:bidi="es-ES"/>
        </w:rPr>
        <w:t xml:space="preserve"> the parties agree to include additional aspects to those set forth in this contract, these will be included in </w:t>
      </w:r>
      <w:r>
        <w:rPr>
          <w:rFonts w:ascii="Arial" w:eastAsia="Arial" w:hAnsi="Arial" w:cs="Arial"/>
          <w:b/>
          <w:bCs/>
          <w:sz w:val="20"/>
          <w:szCs w:val="20"/>
          <w:lang w:val="en-GB" w:bidi="es-ES"/>
        </w:rPr>
        <w:t>A</w:t>
      </w:r>
      <w:r w:rsidRPr="00B160BB">
        <w:rPr>
          <w:rFonts w:ascii="Arial" w:eastAsia="Arial" w:hAnsi="Arial" w:cs="Arial"/>
          <w:b/>
          <w:bCs/>
          <w:sz w:val="20"/>
          <w:szCs w:val="20"/>
          <w:lang w:val="en-GB" w:bidi="es-ES"/>
        </w:rPr>
        <w:t>nnex 4</w:t>
      </w:r>
      <w:r w:rsidRPr="00B160BB">
        <w:rPr>
          <w:rFonts w:ascii="Arial" w:hAnsi="Arial" w:cs="Arial"/>
          <w:sz w:val="20"/>
          <w:szCs w:val="20"/>
          <w:lang w:val="en-GB"/>
        </w:rPr>
        <w:t>.</w:t>
      </w:r>
    </w:p>
    <w:p w14:paraId="1CA2933F" w14:textId="77777777" w:rsidR="0089774A" w:rsidRPr="00AE43DD" w:rsidRDefault="0089774A" w:rsidP="00AE43DD">
      <w:pPr>
        <w:spacing w:before="0" w:after="0" w:line="276" w:lineRule="auto"/>
        <w:jc w:val="both"/>
        <w:rPr>
          <w:rFonts w:ascii="Arial" w:hAnsi="Arial" w:cs="Arial"/>
          <w:b/>
          <w:sz w:val="20"/>
          <w:szCs w:val="20"/>
          <w:lang w:val="en-GB"/>
        </w:rPr>
      </w:pPr>
    </w:p>
    <w:p w14:paraId="69CC9F50" w14:textId="26C38155" w:rsidR="0089774A" w:rsidRPr="00AE43DD" w:rsidRDefault="00AE43DD" w:rsidP="00AE43DD">
      <w:pPr>
        <w:spacing w:before="0" w:after="0" w:line="276" w:lineRule="auto"/>
        <w:jc w:val="both"/>
        <w:rPr>
          <w:rFonts w:ascii="Arial" w:hAnsi="Arial" w:cs="Arial"/>
          <w:b/>
          <w:sz w:val="20"/>
          <w:szCs w:val="20"/>
          <w:lang w:val="en-GB"/>
        </w:rPr>
      </w:pPr>
      <w:r w:rsidRPr="00AE43DD">
        <w:rPr>
          <w:rFonts w:ascii="Arial" w:hAnsi="Arial" w:cs="Arial"/>
          <w:b/>
          <w:bCs/>
          <w:sz w:val="20"/>
          <w:szCs w:val="20"/>
          <w:lang w:val="en-GB"/>
        </w:rPr>
        <w:t>FIFTEENTH</w:t>
      </w:r>
      <w:r w:rsidR="0089774A" w:rsidRPr="00AE43DD">
        <w:rPr>
          <w:rFonts w:ascii="Arial" w:hAnsi="Arial" w:cs="Arial"/>
          <w:b/>
          <w:bCs/>
          <w:sz w:val="20"/>
          <w:szCs w:val="20"/>
          <w:lang w:val="en-GB"/>
        </w:rPr>
        <w:t xml:space="preserve">. </w:t>
      </w:r>
      <w:r w:rsidRPr="00AE43DD">
        <w:rPr>
          <w:rFonts w:ascii="Arial" w:hAnsi="Arial" w:cs="Arial"/>
          <w:b/>
          <w:bCs/>
          <w:sz w:val="20"/>
          <w:szCs w:val="20"/>
          <w:lang w:val="en-GB"/>
        </w:rPr>
        <w:t>–</w:t>
      </w:r>
      <w:r w:rsidR="0089774A" w:rsidRPr="00AE43DD">
        <w:rPr>
          <w:rFonts w:ascii="Arial" w:hAnsi="Arial" w:cs="Arial"/>
          <w:b/>
          <w:bCs/>
          <w:sz w:val="20"/>
          <w:szCs w:val="20"/>
          <w:lang w:val="en-GB"/>
        </w:rPr>
        <w:t xml:space="preserve"> </w:t>
      </w:r>
      <w:r w:rsidRPr="00AE43DD">
        <w:rPr>
          <w:rFonts w:ascii="Arial" w:hAnsi="Arial" w:cs="Arial"/>
          <w:b/>
          <w:bCs/>
          <w:sz w:val="20"/>
          <w:szCs w:val="20"/>
          <w:lang w:val="en-GB"/>
        </w:rPr>
        <w:t>SUBSIDIARY APPLICATION.</w:t>
      </w:r>
    </w:p>
    <w:p w14:paraId="63BD077A" w14:textId="77777777" w:rsidR="0089774A" w:rsidRPr="00AE43DD" w:rsidRDefault="0089774A" w:rsidP="00AE43DD">
      <w:pPr>
        <w:spacing w:before="0" w:after="0" w:line="276" w:lineRule="auto"/>
        <w:jc w:val="both"/>
        <w:rPr>
          <w:rFonts w:ascii="Arial" w:hAnsi="Arial" w:cs="Arial"/>
          <w:b/>
          <w:sz w:val="20"/>
          <w:szCs w:val="20"/>
          <w:lang w:val="en-GB"/>
        </w:rPr>
      </w:pPr>
    </w:p>
    <w:p w14:paraId="6A08B998" w14:textId="565892FB" w:rsidR="0089774A" w:rsidRPr="00AE43DD" w:rsidRDefault="00AE43DD" w:rsidP="00AE43DD">
      <w:pPr>
        <w:spacing w:before="0" w:after="0" w:line="276" w:lineRule="auto"/>
        <w:jc w:val="both"/>
        <w:rPr>
          <w:rFonts w:ascii="Arial" w:hAnsi="Arial" w:cs="Arial"/>
          <w:bCs/>
          <w:sz w:val="20"/>
          <w:szCs w:val="20"/>
          <w:lang w:val="en-GB"/>
        </w:rPr>
      </w:pPr>
      <w:bookmarkStart w:id="31" w:name="_Hlk216772734"/>
      <w:r w:rsidRPr="00B160BB">
        <w:rPr>
          <w:rFonts w:ascii="Arial" w:eastAsia="Arial" w:hAnsi="Arial" w:cs="Arial"/>
          <w:sz w:val="20"/>
          <w:szCs w:val="20"/>
          <w:lang w:val="en-GB" w:bidi="es-ES"/>
        </w:rPr>
        <w:t>For anything not set forth in this contract, the pertinent precepts of common law will be applied</w:t>
      </w:r>
      <w:r w:rsidR="0089774A" w:rsidRPr="00AE43DD">
        <w:rPr>
          <w:rFonts w:ascii="Arial" w:hAnsi="Arial" w:cs="Arial"/>
          <w:bCs/>
          <w:sz w:val="20"/>
          <w:szCs w:val="20"/>
          <w:lang w:val="en-GB"/>
        </w:rPr>
        <w:t>.</w:t>
      </w:r>
    </w:p>
    <w:bookmarkEnd w:id="31"/>
    <w:p w14:paraId="2C53071D" w14:textId="77777777" w:rsidR="000F5787" w:rsidRPr="00AE43DD" w:rsidRDefault="000F5787" w:rsidP="00AE43DD">
      <w:pPr>
        <w:spacing w:before="0" w:after="0" w:line="276" w:lineRule="auto"/>
        <w:jc w:val="both"/>
        <w:rPr>
          <w:rFonts w:ascii="Arial" w:hAnsi="Arial" w:cs="Arial"/>
          <w:b/>
          <w:sz w:val="20"/>
          <w:szCs w:val="20"/>
          <w:lang w:val="en-GB"/>
        </w:rPr>
      </w:pPr>
    </w:p>
    <w:p w14:paraId="08449D4F" w14:textId="51622096" w:rsidR="001E7066" w:rsidRPr="00AE43DD" w:rsidRDefault="00AE43DD" w:rsidP="00AE43DD">
      <w:pPr>
        <w:spacing w:before="0" w:after="0" w:line="276" w:lineRule="auto"/>
        <w:jc w:val="both"/>
        <w:rPr>
          <w:rFonts w:ascii="Arial" w:hAnsi="Arial" w:cs="Arial"/>
          <w:b/>
          <w:sz w:val="20"/>
          <w:szCs w:val="20"/>
          <w:lang w:val="en-GB"/>
        </w:rPr>
      </w:pPr>
      <w:r w:rsidRPr="00AE43DD">
        <w:rPr>
          <w:rFonts w:ascii="Arial" w:hAnsi="Arial" w:cs="Arial"/>
          <w:b/>
          <w:sz w:val="20"/>
          <w:szCs w:val="20"/>
          <w:lang w:val="en-GB"/>
        </w:rPr>
        <w:t>SIXTEENTH</w:t>
      </w:r>
      <w:r w:rsidR="005D3E45" w:rsidRPr="00AE43DD">
        <w:rPr>
          <w:rFonts w:ascii="Arial" w:hAnsi="Arial" w:cs="Arial"/>
          <w:b/>
          <w:sz w:val="20"/>
          <w:szCs w:val="20"/>
          <w:lang w:val="en-GB"/>
        </w:rPr>
        <w:t xml:space="preserve">. </w:t>
      </w:r>
      <w:r w:rsidRPr="00AE43DD">
        <w:rPr>
          <w:rFonts w:ascii="Arial" w:hAnsi="Arial" w:cs="Arial"/>
          <w:b/>
          <w:sz w:val="20"/>
          <w:szCs w:val="20"/>
          <w:lang w:val="en-GB"/>
        </w:rPr>
        <w:t>–</w:t>
      </w:r>
      <w:r w:rsidR="001E7066" w:rsidRPr="00AE43DD">
        <w:rPr>
          <w:rFonts w:ascii="Arial" w:hAnsi="Arial" w:cs="Arial"/>
          <w:b/>
          <w:sz w:val="20"/>
          <w:szCs w:val="20"/>
          <w:lang w:val="en-GB"/>
        </w:rPr>
        <w:t xml:space="preserve"> </w:t>
      </w:r>
      <w:r w:rsidRPr="00AE43DD">
        <w:rPr>
          <w:rFonts w:ascii="Arial" w:hAnsi="Arial" w:cs="Arial"/>
          <w:b/>
          <w:sz w:val="20"/>
          <w:szCs w:val="20"/>
          <w:lang w:val="en-GB"/>
        </w:rPr>
        <w:t>ANTICIPATED RESOLUTION OF T</w:t>
      </w:r>
      <w:r>
        <w:rPr>
          <w:rFonts w:ascii="Arial" w:hAnsi="Arial" w:cs="Arial"/>
          <w:b/>
          <w:sz w:val="20"/>
          <w:szCs w:val="20"/>
          <w:lang w:val="en-GB"/>
        </w:rPr>
        <w:t>HE CONTRACT.</w:t>
      </w:r>
    </w:p>
    <w:p w14:paraId="4B5394E6" w14:textId="77777777" w:rsidR="00EE1BF8" w:rsidRPr="00AE43DD" w:rsidRDefault="00EE1BF8" w:rsidP="00AE43DD">
      <w:pPr>
        <w:spacing w:before="0" w:after="0" w:line="276" w:lineRule="auto"/>
        <w:jc w:val="both"/>
        <w:rPr>
          <w:rFonts w:ascii="Arial" w:hAnsi="Arial" w:cs="Arial"/>
          <w:sz w:val="20"/>
          <w:szCs w:val="20"/>
          <w:lang w:val="en-GB"/>
        </w:rPr>
      </w:pPr>
    </w:p>
    <w:p w14:paraId="13131B7D" w14:textId="77777777" w:rsidR="00AE43DD" w:rsidRPr="00B160BB" w:rsidRDefault="00AE43DD" w:rsidP="00AE43DD">
      <w:pPr>
        <w:tabs>
          <w:tab w:val="left" w:pos="284"/>
        </w:tabs>
        <w:spacing w:before="0" w:after="0" w:line="276" w:lineRule="auto"/>
        <w:ind w:right="-1"/>
        <w:jc w:val="both"/>
        <w:rPr>
          <w:rFonts w:ascii="Arial" w:hAnsi="Arial" w:cs="Arial"/>
          <w:sz w:val="20"/>
          <w:szCs w:val="20"/>
          <w:lang w:val="en-GB"/>
        </w:rPr>
      </w:pPr>
      <w:r w:rsidRPr="00B160BB">
        <w:rPr>
          <w:rFonts w:ascii="Arial" w:eastAsia="Arial" w:hAnsi="Arial" w:cs="Arial"/>
          <w:sz w:val="20"/>
          <w:szCs w:val="20"/>
          <w:lang w:val="en-GB" w:bidi="es-ES"/>
        </w:rPr>
        <w:t>The contract can be resolved before the completion of the clinical trial under the following circumstances</w:t>
      </w:r>
      <w:r w:rsidRPr="00B160BB">
        <w:rPr>
          <w:rFonts w:ascii="Arial" w:hAnsi="Arial" w:cs="Arial"/>
          <w:sz w:val="20"/>
          <w:szCs w:val="20"/>
          <w:lang w:val="en-GB"/>
        </w:rPr>
        <w:t>:</w:t>
      </w:r>
    </w:p>
    <w:p w14:paraId="5F124C1F" w14:textId="77777777" w:rsidR="00AE43DD" w:rsidRPr="00B160BB" w:rsidRDefault="00AE43DD" w:rsidP="00AE43DD">
      <w:pPr>
        <w:tabs>
          <w:tab w:val="left" w:pos="284"/>
        </w:tabs>
        <w:spacing w:before="0" w:after="0" w:line="276" w:lineRule="auto"/>
        <w:ind w:right="-1"/>
        <w:jc w:val="both"/>
        <w:rPr>
          <w:rFonts w:ascii="Arial" w:hAnsi="Arial" w:cs="Arial"/>
          <w:sz w:val="20"/>
          <w:szCs w:val="20"/>
          <w:lang w:val="en-GB"/>
        </w:rPr>
      </w:pPr>
    </w:p>
    <w:p w14:paraId="5BFF2690" w14:textId="77777777" w:rsidR="00AE43DD" w:rsidRPr="00B160BB" w:rsidRDefault="00AE43DD" w:rsidP="00AE43DD">
      <w:pPr>
        <w:numPr>
          <w:ilvl w:val="0"/>
          <w:numId w:val="1"/>
        </w:numPr>
        <w:tabs>
          <w:tab w:val="clear" w:pos="780"/>
          <w:tab w:val="num" w:pos="567"/>
        </w:tabs>
        <w:spacing w:before="0" w:after="0" w:line="276" w:lineRule="auto"/>
        <w:ind w:left="568" w:hanging="284"/>
        <w:jc w:val="both"/>
        <w:rPr>
          <w:rFonts w:ascii="Arial" w:hAnsi="Arial" w:cs="Arial"/>
          <w:sz w:val="20"/>
          <w:szCs w:val="20"/>
          <w:lang w:val="en-GB"/>
        </w:rPr>
      </w:pPr>
      <w:r w:rsidRPr="00B160BB">
        <w:rPr>
          <w:rFonts w:ascii="Arial" w:eastAsia="Arial" w:hAnsi="Arial" w:cs="Arial"/>
          <w:sz w:val="20"/>
          <w:szCs w:val="20"/>
          <w:lang w:val="en-GB" w:bidi="es-ES"/>
        </w:rPr>
        <w:t>Revocation of the clinical trial authorisation</w:t>
      </w:r>
      <w:r w:rsidRPr="00B160BB">
        <w:rPr>
          <w:rFonts w:ascii="Arial" w:hAnsi="Arial" w:cs="Arial"/>
          <w:sz w:val="20"/>
          <w:szCs w:val="20"/>
          <w:lang w:val="en-GB"/>
        </w:rPr>
        <w:t>.</w:t>
      </w:r>
    </w:p>
    <w:p w14:paraId="66775254" w14:textId="77777777" w:rsidR="00AE43DD" w:rsidRPr="00B160BB" w:rsidRDefault="00AE43DD" w:rsidP="00AE43DD">
      <w:pPr>
        <w:numPr>
          <w:ilvl w:val="0"/>
          <w:numId w:val="1"/>
        </w:numPr>
        <w:tabs>
          <w:tab w:val="clear" w:pos="780"/>
          <w:tab w:val="num" w:pos="567"/>
        </w:tabs>
        <w:spacing w:before="0" w:after="0" w:line="276" w:lineRule="auto"/>
        <w:ind w:left="568" w:hanging="284"/>
        <w:jc w:val="both"/>
        <w:rPr>
          <w:rFonts w:ascii="Arial" w:hAnsi="Arial" w:cs="Arial"/>
          <w:sz w:val="20"/>
          <w:szCs w:val="20"/>
        </w:rPr>
      </w:pPr>
      <w:r w:rsidRPr="00B160BB">
        <w:rPr>
          <w:rFonts w:ascii="Arial" w:eastAsia="Arial" w:hAnsi="Arial" w:cs="Arial"/>
          <w:sz w:val="20"/>
          <w:szCs w:val="20"/>
          <w:lang w:val="en-GB" w:bidi="es-ES"/>
        </w:rPr>
        <w:t>Force majeure</w:t>
      </w:r>
    </w:p>
    <w:p w14:paraId="0A9E4F90" w14:textId="77777777" w:rsidR="00AE43DD" w:rsidRPr="00B160BB" w:rsidRDefault="00AE43DD" w:rsidP="00AE43DD">
      <w:pPr>
        <w:numPr>
          <w:ilvl w:val="0"/>
          <w:numId w:val="1"/>
        </w:numPr>
        <w:tabs>
          <w:tab w:val="clear" w:pos="780"/>
          <w:tab w:val="num" w:pos="567"/>
        </w:tabs>
        <w:spacing w:before="0" w:after="0" w:line="276" w:lineRule="auto"/>
        <w:ind w:left="568" w:hanging="284"/>
        <w:jc w:val="both"/>
        <w:rPr>
          <w:rFonts w:ascii="Arial" w:hAnsi="Arial" w:cs="Arial"/>
          <w:sz w:val="20"/>
          <w:szCs w:val="20"/>
          <w:lang w:val="en-GB"/>
        </w:rPr>
      </w:pPr>
      <w:proofErr w:type="gramStart"/>
      <w:r w:rsidRPr="00B160BB">
        <w:rPr>
          <w:rFonts w:ascii="Arial" w:eastAsia="Arial" w:hAnsi="Arial" w:cs="Arial"/>
          <w:sz w:val="20"/>
          <w:szCs w:val="20"/>
          <w:lang w:val="en-GB" w:bidi="es-ES"/>
        </w:rPr>
        <w:t>Mutual agreement</w:t>
      </w:r>
      <w:proofErr w:type="gramEnd"/>
      <w:r w:rsidRPr="00B160BB">
        <w:rPr>
          <w:rFonts w:ascii="Arial" w:eastAsia="Arial" w:hAnsi="Arial" w:cs="Arial"/>
          <w:sz w:val="20"/>
          <w:szCs w:val="20"/>
          <w:lang w:val="en-GB" w:bidi="es-ES"/>
        </w:rPr>
        <w:t xml:space="preserve"> between the parties</w:t>
      </w:r>
    </w:p>
    <w:p w14:paraId="765F0221" w14:textId="77777777" w:rsidR="00AE43DD" w:rsidRPr="00B160BB" w:rsidRDefault="00AE43DD" w:rsidP="00AE43DD">
      <w:pPr>
        <w:numPr>
          <w:ilvl w:val="0"/>
          <w:numId w:val="1"/>
        </w:numPr>
        <w:tabs>
          <w:tab w:val="clear" w:pos="780"/>
          <w:tab w:val="num" w:pos="567"/>
        </w:tabs>
        <w:spacing w:before="0" w:after="0" w:line="276" w:lineRule="auto"/>
        <w:ind w:left="568" w:hanging="284"/>
        <w:jc w:val="both"/>
        <w:rPr>
          <w:rFonts w:ascii="Arial" w:hAnsi="Arial" w:cs="Arial"/>
          <w:sz w:val="20"/>
          <w:szCs w:val="20"/>
          <w:lang w:val="en-GB"/>
        </w:rPr>
      </w:pPr>
      <w:r w:rsidRPr="00B160BB">
        <w:rPr>
          <w:rFonts w:ascii="Arial" w:eastAsia="Arial" w:hAnsi="Arial" w:cs="Arial"/>
          <w:sz w:val="20"/>
          <w:szCs w:val="20"/>
          <w:lang w:val="en-GB" w:bidi="es-ES"/>
        </w:rPr>
        <w:t>A failure to comply with the obligations set forth in this contract, that is not rectified within a period of thirty days following the receipt of the written notification from the party that notices the non-compliance, which identifies said non-compliance and requesting its rectification</w:t>
      </w:r>
      <w:r w:rsidRPr="00B160BB">
        <w:rPr>
          <w:rFonts w:ascii="Arial" w:hAnsi="Arial" w:cs="Arial"/>
          <w:sz w:val="20"/>
          <w:szCs w:val="20"/>
          <w:lang w:val="en-GB"/>
        </w:rPr>
        <w:t>.</w:t>
      </w:r>
    </w:p>
    <w:p w14:paraId="35E19C62" w14:textId="77777777" w:rsidR="00AE43DD" w:rsidRPr="00B160BB" w:rsidRDefault="00AE43DD" w:rsidP="00AE43DD">
      <w:pPr>
        <w:numPr>
          <w:ilvl w:val="0"/>
          <w:numId w:val="1"/>
        </w:numPr>
        <w:tabs>
          <w:tab w:val="clear" w:pos="780"/>
          <w:tab w:val="num" w:pos="567"/>
        </w:tabs>
        <w:spacing w:before="0" w:after="0" w:line="276" w:lineRule="auto"/>
        <w:ind w:left="568" w:hanging="284"/>
        <w:jc w:val="both"/>
        <w:rPr>
          <w:rFonts w:ascii="Arial" w:hAnsi="Arial" w:cs="Arial"/>
          <w:sz w:val="20"/>
          <w:szCs w:val="20"/>
          <w:lang w:val="en-GB"/>
        </w:rPr>
      </w:pPr>
      <w:r w:rsidRPr="00B160BB">
        <w:rPr>
          <w:rFonts w:ascii="Arial" w:eastAsia="Arial" w:hAnsi="Arial" w:cs="Arial"/>
          <w:sz w:val="20"/>
          <w:szCs w:val="20"/>
          <w:lang w:val="en-GB" w:bidi="es-ES"/>
        </w:rPr>
        <w:t>Impossibility to include the minimum number of participants that allows for the final evaluation of the clinical trial</w:t>
      </w:r>
      <w:r w:rsidRPr="00B160BB">
        <w:rPr>
          <w:rFonts w:ascii="Arial" w:hAnsi="Arial" w:cs="Arial"/>
          <w:sz w:val="20"/>
          <w:szCs w:val="20"/>
          <w:lang w:val="en-GB"/>
        </w:rPr>
        <w:t>.</w:t>
      </w:r>
    </w:p>
    <w:p w14:paraId="2B3920C3" w14:textId="77777777" w:rsidR="00AE43DD" w:rsidRPr="00B160BB" w:rsidRDefault="00AE43DD" w:rsidP="00AE43DD">
      <w:pPr>
        <w:numPr>
          <w:ilvl w:val="0"/>
          <w:numId w:val="1"/>
        </w:numPr>
        <w:tabs>
          <w:tab w:val="clear" w:pos="780"/>
          <w:tab w:val="num" w:pos="567"/>
        </w:tabs>
        <w:spacing w:before="0" w:after="0" w:line="276" w:lineRule="auto"/>
        <w:ind w:left="568" w:hanging="284"/>
        <w:jc w:val="both"/>
        <w:rPr>
          <w:rFonts w:ascii="Arial" w:hAnsi="Arial" w:cs="Arial"/>
          <w:sz w:val="20"/>
          <w:szCs w:val="20"/>
          <w:lang w:val="en-GB"/>
        </w:rPr>
      </w:pPr>
      <w:r w:rsidRPr="00B160BB">
        <w:rPr>
          <w:rFonts w:ascii="Arial" w:eastAsia="Arial" w:hAnsi="Arial" w:cs="Arial"/>
          <w:sz w:val="20"/>
          <w:szCs w:val="20"/>
          <w:lang w:val="en-GB" w:bidi="es-ES"/>
        </w:rPr>
        <w:t>Exceptionally, when due to a depreciative cause attributable to the clinical trial, a relevant deterioration in the healthcare activity of the service or unit is verified</w:t>
      </w:r>
      <w:r w:rsidRPr="00B160BB">
        <w:rPr>
          <w:rFonts w:ascii="Arial" w:hAnsi="Arial" w:cs="Arial"/>
          <w:sz w:val="20"/>
          <w:szCs w:val="20"/>
          <w:lang w:val="en-GB"/>
        </w:rPr>
        <w:t>.</w:t>
      </w:r>
    </w:p>
    <w:p w14:paraId="49AAA56B" w14:textId="77777777" w:rsidR="00AE43DD" w:rsidRPr="00B160BB" w:rsidRDefault="00AE43DD" w:rsidP="00AE43DD">
      <w:pPr>
        <w:numPr>
          <w:ilvl w:val="0"/>
          <w:numId w:val="1"/>
        </w:numPr>
        <w:tabs>
          <w:tab w:val="clear" w:pos="780"/>
          <w:tab w:val="num" w:pos="567"/>
        </w:tabs>
        <w:spacing w:before="0" w:after="0" w:line="276" w:lineRule="auto"/>
        <w:ind w:left="568" w:hanging="284"/>
        <w:jc w:val="both"/>
        <w:rPr>
          <w:rFonts w:ascii="Arial" w:hAnsi="Arial" w:cs="Arial"/>
          <w:sz w:val="20"/>
          <w:szCs w:val="20"/>
          <w:lang w:val="en-GB"/>
        </w:rPr>
      </w:pPr>
      <w:r w:rsidRPr="00B160BB">
        <w:rPr>
          <w:rFonts w:ascii="Arial" w:eastAsia="Arial" w:hAnsi="Arial" w:cs="Arial"/>
          <w:sz w:val="20"/>
          <w:szCs w:val="20"/>
          <w:lang w:val="en-GB" w:bidi="es-ES"/>
        </w:rPr>
        <w:lastRenderedPageBreak/>
        <w:t xml:space="preserve">Change of sponsor </w:t>
      </w:r>
      <w:proofErr w:type="gramStart"/>
      <w:r w:rsidRPr="00B160BB">
        <w:rPr>
          <w:rFonts w:ascii="Arial" w:eastAsia="Arial" w:hAnsi="Arial" w:cs="Arial"/>
          <w:sz w:val="20"/>
          <w:szCs w:val="20"/>
          <w:lang w:val="en-GB" w:bidi="es-ES"/>
        </w:rPr>
        <w:t>in the event that</w:t>
      </w:r>
      <w:proofErr w:type="gramEnd"/>
      <w:r w:rsidRPr="00B160BB">
        <w:rPr>
          <w:rFonts w:ascii="Arial" w:eastAsia="Arial" w:hAnsi="Arial" w:cs="Arial"/>
          <w:sz w:val="20"/>
          <w:szCs w:val="20"/>
          <w:lang w:val="en-GB" w:bidi="es-ES"/>
        </w:rPr>
        <w:t xml:space="preserve"> the current does not wish to continue with the clinical trial</w:t>
      </w:r>
      <w:r w:rsidRPr="00B160BB">
        <w:rPr>
          <w:rFonts w:ascii="Arial" w:hAnsi="Arial" w:cs="Arial"/>
          <w:sz w:val="20"/>
          <w:szCs w:val="20"/>
          <w:lang w:val="en-GB"/>
        </w:rPr>
        <w:t>.</w:t>
      </w:r>
    </w:p>
    <w:p w14:paraId="3298C5C6" w14:textId="77777777" w:rsidR="00AE43DD" w:rsidRPr="00B160BB" w:rsidRDefault="00AE43DD" w:rsidP="00AE43DD">
      <w:pPr>
        <w:numPr>
          <w:ilvl w:val="0"/>
          <w:numId w:val="1"/>
        </w:numPr>
        <w:tabs>
          <w:tab w:val="clear" w:pos="780"/>
          <w:tab w:val="num" w:pos="567"/>
        </w:tabs>
        <w:spacing w:before="0" w:after="0" w:line="276" w:lineRule="auto"/>
        <w:ind w:left="568" w:hanging="284"/>
        <w:jc w:val="both"/>
        <w:rPr>
          <w:rFonts w:ascii="Arial" w:hAnsi="Arial" w:cs="Arial"/>
          <w:sz w:val="20"/>
          <w:szCs w:val="20"/>
          <w:lang w:val="en-GB"/>
        </w:rPr>
      </w:pPr>
      <w:r w:rsidRPr="00B160BB">
        <w:rPr>
          <w:rFonts w:ascii="Arial" w:eastAsia="Arial" w:hAnsi="Arial" w:cs="Arial"/>
          <w:sz w:val="20"/>
          <w:szCs w:val="20"/>
          <w:lang w:val="en-GB" w:bidi="es-ES"/>
        </w:rPr>
        <w:t>Through the sponsors decision, in accordance with the provisions of the trial protocol</w:t>
      </w:r>
      <w:r w:rsidRPr="00B160BB">
        <w:rPr>
          <w:rFonts w:ascii="Arial" w:hAnsi="Arial" w:cs="Arial"/>
          <w:sz w:val="20"/>
          <w:szCs w:val="20"/>
          <w:lang w:val="en-GB"/>
        </w:rPr>
        <w:t>.</w:t>
      </w:r>
    </w:p>
    <w:p w14:paraId="29E816D8" w14:textId="77777777" w:rsidR="00AE43DD" w:rsidRPr="00B160BB" w:rsidRDefault="00AE43DD" w:rsidP="00AE43DD">
      <w:pPr>
        <w:spacing w:before="0" w:after="0" w:line="276" w:lineRule="auto"/>
        <w:ind w:right="-1"/>
        <w:jc w:val="both"/>
        <w:rPr>
          <w:rFonts w:ascii="Arial" w:hAnsi="Arial" w:cs="Arial"/>
          <w:sz w:val="20"/>
          <w:szCs w:val="20"/>
          <w:lang w:val="en-GB"/>
        </w:rPr>
      </w:pPr>
    </w:p>
    <w:p w14:paraId="47C1351C" w14:textId="77777777" w:rsidR="00AE43DD" w:rsidRPr="00B160BB" w:rsidRDefault="00AE43DD" w:rsidP="00AE43DD">
      <w:pPr>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In the event of anticipated resolution, article 30.2 of Royal Decree 1090/2015, of 4 of December will be applicable</w:t>
      </w:r>
      <w:r w:rsidRPr="00B160BB">
        <w:rPr>
          <w:rFonts w:ascii="Arial" w:hAnsi="Arial" w:cs="Arial"/>
          <w:sz w:val="20"/>
          <w:szCs w:val="20"/>
          <w:lang w:val="en-GB"/>
        </w:rPr>
        <w:t>.</w:t>
      </w:r>
    </w:p>
    <w:p w14:paraId="5A1F4870" w14:textId="77777777" w:rsidR="00AE43DD" w:rsidRPr="00B160BB" w:rsidRDefault="00AE43DD" w:rsidP="00AE43DD">
      <w:pPr>
        <w:spacing w:before="0" w:after="0" w:line="276" w:lineRule="auto"/>
        <w:jc w:val="both"/>
        <w:rPr>
          <w:rFonts w:ascii="Arial" w:hAnsi="Arial" w:cs="Arial"/>
          <w:sz w:val="20"/>
          <w:szCs w:val="20"/>
          <w:lang w:val="en-GB"/>
        </w:rPr>
      </w:pPr>
    </w:p>
    <w:p w14:paraId="332F1082" w14:textId="1452DCE9" w:rsidR="00C85136" w:rsidRPr="00AE43DD" w:rsidRDefault="00AE43DD" w:rsidP="00AE43DD">
      <w:pPr>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The revocation of the clinical trial authorisation will cause the resolution of this contract, with the sponsor being obliged to pay the amounts corresponding to the work completed until the date that the centre was notified reliably, in accordance with the breakdown included in the economic report</w:t>
      </w:r>
      <w:r w:rsidR="00C85136" w:rsidRPr="00AE43DD">
        <w:rPr>
          <w:rStyle w:val="HTMLMarkup"/>
          <w:rFonts w:ascii="Arial" w:hAnsi="Arial" w:cs="Arial"/>
          <w:vanish w:val="0"/>
          <w:color w:val="auto"/>
          <w:sz w:val="20"/>
          <w:szCs w:val="20"/>
          <w:lang w:val="en-GB"/>
        </w:rPr>
        <w:t>.</w:t>
      </w:r>
    </w:p>
    <w:p w14:paraId="2F99169B" w14:textId="77777777" w:rsidR="00EE1BF8" w:rsidRPr="00AE43DD" w:rsidRDefault="00EE1BF8" w:rsidP="00AE43DD">
      <w:pPr>
        <w:spacing w:before="0" w:after="0" w:line="276" w:lineRule="auto"/>
        <w:jc w:val="both"/>
        <w:rPr>
          <w:rFonts w:ascii="Arial" w:hAnsi="Arial" w:cs="Arial"/>
          <w:sz w:val="20"/>
          <w:szCs w:val="20"/>
          <w:lang w:val="en-GB"/>
        </w:rPr>
      </w:pPr>
    </w:p>
    <w:p w14:paraId="1F0507CF" w14:textId="2D907054" w:rsidR="00C85136" w:rsidRPr="00AE43DD" w:rsidRDefault="00AE43DD" w:rsidP="00AE43DD">
      <w:pPr>
        <w:spacing w:before="0" w:after="0" w:line="276" w:lineRule="auto"/>
        <w:jc w:val="both"/>
        <w:rPr>
          <w:rFonts w:ascii="Arial" w:hAnsi="Arial" w:cs="Arial"/>
          <w:b/>
          <w:sz w:val="20"/>
          <w:szCs w:val="20"/>
          <w:lang w:val="en-GB"/>
        </w:rPr>
      </w:pPr>
      <w:r>
        <w:rPr>
          <w:rFonts w:ascii="Arial" w:hAnsi="Arial" w:cs="Arial"/>
          <w:b/>
          <w:sz w:val="20"/>
          <w:szCs w:val="20"/>
          <w:lang w:val="en-GB"/>
        </w:rPr>
        <w:t>SEVENTEENTH</w:t>
      </w:r>
      <w:r w:rsidR="0089774A" w:rsidRPr="00AE43DD">
        <w:rPr>
          <w:rFonts w:ascii="Arial" w:hAnsi="Arial" w:cs="Arial"/>
          <w:b/>
          <w:sz w:val="20"/>
          <w:szCs w:val="20"/>
          <w:lang w:val="en-GB"/>
        </w:rPr>
        <w:t xml:space="preserve">. </w:t>
      </w:r>
      <w:r>
        <w:rPr>
          <w:rFonts w:ascii="Arial" w:hAnsi="Arial" w:cs="Arial"/>
          <w:b/>
          <w:sz w:val="20"/>
          <w:szCs w:val="20"/>
          <w:lang w:val="en-GB"/>
        </w:rPr>
        <w:t>–</w:t>
      </w:r>
      <w:r w:rsidR="00C85136" w:rsidRPr="00AE43DD">
        <w:rPr>
          <w:rFonts w:ascii="Arial" w:hAnsi="Arial" w:cs="Arial"/>
          <w:b/>
          <w:sz w:val="20"/>
          <w:szCs w:val="20"/>
          <w:lang w:val="en-GB"/>
        </w:rPr>
        <w:t xml:space="preserve"> </w:t>
      </w:r>
      <w:r>
        <w:rPr>
          <w:rFonts w:ascii="Arial" w:hAnsi="Arial" w:cs="Arial"/>
          <w:b/>
          <w:sz w:val="20"/>
          <w:szCs w:val="20"/>
          <w:lang w:val="en-GB"/>
        </w:rPr>
        <w:t>GENERALITIES.</w:t>
      </w:r>
      <w:r w:rsidR="00C85136" w:rsidRPr="00AE43DD">
        <w:rPr>
          <w:rFonts w:ascii="Arial" w:hAnsi="Arial" w:cs="Arial"/>
          <w:b/>
          <w:sz w:val="20"/>
          <w:szCs w:val="20"/>
          <w:lang w:val="en-GB"/>
        </w:rPr>
        <w:t xml:space="preserve"> </w:t>
      </w:r>
    </w:p>
    <w:p w14:paraId="1F095F53" w14:textId="77777777" w:rsidR="00C85136" w:rsidRPr="00AE43DD" w:rsidRDefault="00C85136" w:rsidP="00AE43DD">
      <w:pPr>
        <w:spacing w:before="0" w:after="0" w:line="276" w:lineRule="auto"/>
        <w:jc w:val="both"/>
        <w:rPr>
          <w:rFonts w:ascii="Arial" w:hAnsi="Arial" w:cs="Arial"/>
          <w:sz w:val="20"/>
          <w:szCs w:val="20"/>
          <w:lang w:val="en-GB"/>
        </w:rPr>
      </w:pPr>
      <w:r w:rsidRPr="00AE43DD">
        <w:rPr>
          <w:rFonts w:ascii="Arial" w:hAnsi="Arial" w:cs="Arial"/>
          <w:sz w:val="20"/>
          <w:szCs w:val="20"/>
          <w:lang w:val="en-GB"/>
        </w:rPr>
        <w:t xml:space="preserve"> </w:t>
      </w:r>
    </w:p>
    <w:p w14:paraId="7BB699FD" w14:textId="77777777" w:rsidR="00AE43DD" w:rsidRDefault="00AE43DD" w:rsidP="00AE43DD">
      <w:pPr>
        <w:pStyle w:val="Prrafodelista"/>
        <w:numPr>
          <w:ilvl w:val="0"/>
          <w:numId w:val="18"/>
        </w:numPr>
        <w:tabs>
          <w:tab w:val="left" w:pos="284"/>
        </w:tabs>
        <w:spacing w:line="276" w:lineRule="auto"/>
        <w:jc w:val="both"/>
        <w:rPr>
          <w:rFonts w:ascii="Arial" w:hAnsi="Arial" w:cs="Arial"/>
          <w:sz w:val="20"/>
          <w:szCs w:val="20"/>
          <w:lang w:val="en-GB"/>
        </w:rPr>
      </w:pPr>
      <w:r w:rsidRPr="00AE43DD">
        <w:rPr>
          <w:rFonts w:ascii="Arial" w:hAnsi="Arial" w:cs="Arial"/>
          <w:sz w:val="20"/>
          <w:szCs w:val="20"/>
          <w:lang w:val="en-GB"/>
        </w:rPr>
        <w:t>T</w:t>
      </w:r>
      <w:r w:rsidRPr="00AE43DD">
        <w:rPr>
          <w:rFonts w:ascii="Arial" w:eastAsia="Arial" w:hAnsi="Arial" w:cs="Arial"/>
          <w:sz w:val="20"/>
          <w:szCs w:val="20"/>
          <w:lang w:val="en-GB" w:bidi="es-ES"/>
        </w:rPr>
        <w:t>his contract and its annexes contain the full agreement between the parties on the same purpose, and substitutes and replaces any other previous agreement, either verbal or written, to which the parties may have made</w:t>
      </w:r>
      <w:r w:rsidRPr="00AE43DD">
        <w:rPr>
          <w:rFonts w:ascii="Arial" w:hAnsi="Arial" w:cs="Arial"/>
          <w:sz w:val="20"/>
          <w:szCs w:val="20"/>
          <w:lang w:val="en-GB"/>
        </w:rPr>
        <w:t xml:space="preserve">. </w:t>
      </w:r>
    </w:p>
    <w:p w14:paraId="09043B2B" w14:textId="77777777" w:rsidR="00AE43DD" w:rsidRDefault="00AE43DD" w:rsidP="00AE43DD">
      <w:pPr>
        <w:pStyle w:val="Prrafodelista"/>
        <w:numPr>
          <w:ilvl w:val="0"/>
          <w:numId w:val="18"/>
        </w:numPr>
        <w:tabs>
          <w:tab w:val="left" w:pos="284"/>
        </w:tabs>
        <w:spacing w:line="276" w:lineRule="auto"/>
        <w:jc w:val="both"/>
        <w:rPr>
          <w:rFonts w:ascii="Arial" w:hAnsi="Arial" w:cs="Arial"/>
          <w:sz w:val="20"/>
          <w:szCs w:val="20"/>
          <w:lang w:val="en-GB"/>
        </w:rPr>
      </w:pPr>
      <w:r w:rsidRPr="00AE43DD">
        <w:rPr>
          <w:rFonts w:ascii="Arial" w:eastAsia="Arial" w:hAnsi="Arial" w:cs="Arial"/>
          <w:sz w:val="20"/>
          <w:szCs w:val="20"/>
          <w:lang w:val="en-GB" w:bidi="es-ES"/>
        </w:rPr>
        <w:t>Nothing stipulated in this contract supposes that the plaintiff and defendant are the same in a civil case and in a criminal case or that one could be considered as the agent of the other. Neither party will respond to any declaration, act or omission of the other that were contrary to the foregoing</w:t>
      </w:r>
      <w:r w:rsidRPr="00AE43DD">
        <w:rPr>
          <w:rFonts w:ascii="Arial" w:hAnsi="Arial" w:cs="Arial"/>
          <w:sz w:val="20"/>
          <w:szCs w:val="20"/>
          <w:lang w:val="en-GB"/>
        </w:rPr>
        <w:t xml:space="preserve">. </w:t>
      </w:r>
    </w:p>
    <w:p w14:paraId="5470C73F" w14:textId="77777777" w:rsidR="00AE43DD" w:rsidRDefault="00AE43DD" w:rsidP="00AE43DD">
      <w:pPr>
        <w:pStyle w:val="Prrafodelista"/>
        <w:numPr>
          <w:ilvl w:val="0"/>
          <w:numId w:val="18"/>
        </w:numPr>
        <w:tabs>
          <w:tab w:val="left" w:pos="284"/>
        </w:tabs>
        <w:spacing w:line="276" w:lineRule="auto"/>
        <w:jc w:val="both"/>
        <w:rPr>
          <w:rFonts w:ascii="Arial" w:hAnsi="Arial" w:cs="Arial"/>
          <w:sz w:val="20"/>
          <w:szCs w:val="20"/>
          <w:lang w:val="en-GB"/>
        </w:rPr>
      </w:pPr>
      <w:r w:rsidRPr="00AE43DD">
        <w:rPr>
          <w:rFonts w:ascii="Arial" w:eastAsia="Arial" w:hAnsi="Arial" w:cs="Arial"/>
          <w:sz w:val="20"/>
          <w:szCs w:val="20"/>
          <w:lang w:val="en-GB" w:bidi="es-ES"/>
        </w:rPr>
        <w:t>If either party does not exercise any of their rights in accordance with this contract, it will not be considered that they have renounced these rights in the future</w:t>
      </w:r>
      <w:r w:rsidRPr="00AE43DD">
        <w:rPr>
          <w:rFonts w:ascii="Arial" w:hAnsi="Arial" w:cs="Arial"/>
          <w:sz w:val="20"/>
          <w:szCs w:val="20"/>
          <w:lang w:val="en-GB"/>
        </w:rPr>
        <w:t xml:space="preserve">. </w:t>
      </w:r>
    </w:p>
    <w:p w14:paraId="4CF9B1BC" w14:textId="6113ECD0" w:rsidR="00AE43DD" w:rsidRPr="00AE43DD" w:rsidRDefault="00AE43DD" w:rsidP="00AE43DD">
      <w:pPr>
        <w:pStyle w:val="Prrafodelista"/>
        <w:numPr>
          <w:ilvl w:val="0"/>
          <w:numId w:val="18"/>
        </w:numPr>
        <w:tabs>
          <w:tab w:val="left" w:pos="284"/>
        </w:tabs>
        <w:spacing w:line="276" w:lineRule="auto"/>
        <w:jc w:val="both"/>
        <w:rPr>
          <w:rFonts w:ascii="Arial" w:hAnsi="Arial" w:cs="Arial"/>
          <w:sz w:val="20"/>
          <w:szCs w:val="20"/>
          <w:lang w:val="en-GB"/>
        </w:rPr>
      </w:pPr>
      <w:r w:rsidRPr="00AE43DD">
        <w:rPr>
          <w:rFonts w:ascii="Arial" w:eastAsia="Arial" w:hAnsi="Arial" w:cs="Arial"/>
          <w:sz w:val="20"/>
          <w:szCs w:val="20"/>
          <w:lang w:val="en-GB" w:bidi="es-ES"/>
        </w:rPr>
        <w:t xml:space="preserve">If for any reason, any of the contract clauses were declared void, the annulment will not affect the validity of the rest, maintaining its terms, </w:t>
      </w:r>
      <w:proofErr w:type="gramStart"/>
      <w:r w:rsidRPr="00AE43DD">
        <w:rPr>
          <w:rFonts w:ascii="Arial" w:eastAsia="Arial" w:hAnsi="Arial" w:cs="Arial"/>
          <w:sz w:val="20"/>
          <w:szCs w:val="20"/>
          <w:lang w:val="en-GB" w:bidi="es-ES"/>
        </w:rPr>
        <w:t>as long as</w:t>
      </w:r>
      <w:proofErr w:type="gramEnd"/>
      <w:r w:rsidRPr="00AE43DD">
        <w:rPr>
          <w:rFonts w:ascii="Arial" w:eastAsia="Arial" w:hAnsi="Arial" w:cs="Arial"/>
          <w:sz w:val="20"/>
          <w:szCs w:val="20"/>
          <w:lang w:val="en-GB" w:bidi="es-ES"/>
        </w:rPr>
        <w:t xml:space="preserve"> the void clause is independent of the rest and is not of such importance that without it the document would not have been signed</w:t>
      </w:r>
      <w:r w:rsidRPr="00AE43DD">
        <w:rPr>
          <w:rFonts w:ascii="Arial" w:hAnsi="Arial" w:cs="Arial"/>
          <w:sz w:val="20"/>
          <w:szCs w:val="20"/>
          <w:lang w:val="en-GB"/>
        </w:rPr>
        <w:t>.</w:t>
      </w:r>
    </w:p>
    <w:p w14:paraId="4E951E2C" w14:textId="34565DB7" w:rsidR="0089774A" w:rsidRPr="00AE43DD" w:rsidRDefault="0089774A" w:rsidP="00AE43DD">
      <w:pPr>
        <w:spacing w:before="0" w:after="0" w:line="276" w:lineRule="auto"/>
        <w:jc w:val="both"/>
        <w:rPr>
          <w:rFonts w:ascii="Arial" w:hAnsi="Arial" w:cs="Arial"/>
          <w:sz w:val="20"/>
          <w:szCs w:val="20"/>
          <w:lang w:val="en-GB"/>
        </w:rPr>
      </w:pPr>
    </w:p>
    <w:p w14:paraId="34D3D393" w14:textId="1AF059DD" w:rsidR="007A123B" w:rsidRPr="00AE43DD" w:rsidRDefault="00AE43DD" w:rsidP="00AE43DD">
      <w:pPr>
        <w:spacing w:before="0" w:after="0" w:line="276" w:lineRule="auto"/>
        <w:jc w:val="both"/>
        <w:rPr>
          <w:rFonts w:ascii="Arial" w:hAnsi="Arial" w:cs="Arial"/>
          <w:b/>
          <w:sz w:val="20"/>
          <w:szCs w:val="20"/>
          <w:lang w:val="en-GB"/>
        </w:rPr>
      </w:pPr>
      <w:r w:rsidRPr="00AE43DD">
        <w:rPr>
          <w:rFonts w:ascii="Arial" w:hAnsi="Arial" w:cs="Arial"/>
          <w:b/>
          <w:sz w:val="20"/>
          <w:szCs w:val="20"/>
          <w:lang w:val="en-GB"/>
        </w:rPr>
        <w:t>EIGHTEENTH</w:t>
      </w:r>
      <w:r w:rsidR="0089774A" w:rsidRPr="00AE43DD">
        <w:rPr>
          <w:rFonts w:ascii="Arial" w:hAnsi="Arial" w:cs="Arial"/>
          <w:b/>
          <w:sz w:val="20"/>
          <w:szCs w:val="20"/>
          <w:lang w:val="en-GB"/>
        </w:rPr>
        <w:t xml:space="preserve">. </w:t>
      </w:r>
      <w:r w:rsidRPr="00AE43DD">
        <w:rPr>
          <w:rFonts w:ascii="Arial" w:hAnsi="Arial" w:cs="Arial"/>
          <w:b/>
          <w:sz w:val="20"/>
          <w:szCs w:val="20"/>
          <w:lang w:val="en-GB"/>
        </w:rPr>
        <w:t>–</w:t>
      </w:r>
      <w:r w:rsidR="007A123B" w:rsidRPr="00AE43DD">
        <w:rPr>
          <w:rFonts w:ascii="Arial" w:hAnsi="Arial" w:cs="Arial"/>
          <w:b/>
          <w:sz w:val="20"/>
          <w:szCs w:val="20"/>
          <w:lang w:val="en-GB"/>
        </w:rPr>
        <w:t xml:space="preserve"> </w:t>
      </w:r>
      <w:r w:rsidRPr="00AE43DD">
        <w:rPr>
          <w:rFonts w:ascii="Arial" w:hAnsi="Arial" w:cs="Arial"/>
          <w:b/>
          <w:sz w:val="20"/>
          <w:szCs w:val="20"/>
          <w:lang w:val="en-GB"/>
        </w:rPr>
        <w:t>JURISDICTION.</w:t>
      </w:r>
    </w:p>
    <w:p w14:paraId="3D688F0F" w14:textId="77777777" w:rsidR="00C85136" w:rsidRPr="00AE43DD" w:rsidRDefault="00C85136" w:rsidP="00AE43DD">
      <w:pPr>
        <w:spacing w:before="0" w:after="0" w:line="276" w:lineRule="auto"/>
        <w:jc w:val="both"/>
        <w:rPr>
          <w:rFonts w:ascii="Arial" w:hAnsi="Arial" w:cs="Arial"/>
          <w:sz w:val="20"/>
          <w:szCs w:val="20"/>
          <w:lang w:val="en-GB"/>
        </w:rPr>
      </w:pPr>
    </w:p>
    <w:p w14:paraId="17C39E7C" w14:textId="77777777" w:rsidR="00AE43DD" w:rsidRDefault="00AE43DD" w:rsidP="00AE43DD">
      <w:pPr>
        <w:spacing w:before="0" w:after="0" w:line="276" w:lineRule="auto"/>
        <w:jc w:val="both"/>
        <w:rPr>
          <w:rStyle w:val="HTMLMarkup"/>
          <w:rFonts w:ascii="Arial" w:hAnsi="Arial" w:cs="Arial"/>
          <w:vanish w:val="0"/>
          <w:sz w:val="20"/>
          <w:szCs w:val="20"/>
          <w:lang w:val="en-GB"/>
        </w:rPr>
      </w:pPr>
      <w:bookmarkStart w:id="32" w:name="_Hlk193883596"/>
      <w:r w:rsidRPr="00127F40">
        <w:rPr>
          <w:rFonts w:ascii="Arial" w:eastAsia="Arial" w:hAnsi="Arial" w:cs="Arial"/>
          <w:sz w:val="20"/>
          <w:szCs w:val="20"/>
          <w:lang w:val="en-GB" w:bidi="es-ES"/>
        </w:rPr>
        <w:t xml:space="preserve">The litigation that may arise from this contract will be understood as always being subject to the Courts and Tribunals of </w:t>
      </w:r>
      <w:r w:rsidRPr="00127F40">
        <w:rPr>
          <w:rFonts w:ascii="Arial" w:eastAsia="Arial" w:hAnsi="Arial" w:cs="Arial"/>
          <w:iCs/>
          <w:sz w:val="20"/>
          <w:szCs w:val="20"/>
          <w:lang w:val="en-GB" w:bidi="es-ES"/>
        </w:rPr>
        <w:t xml:space="preserve">Málaga </w:t>
      </w:r>
      <w:r w:rsidRPr="00127F40">
        <w:rPr>
          <w:rFonts w:ascii="Arial" w:eastAsia="Arial" w:hAnsi="Arial" w:cs="Arial"/>
          <w:sz w:val="20"/>
          <w:szCs w:val="20"/>
          <w:lang w:val="en-GB" w:bidi="es-ES"/>
        </w:rPr>
        <w:t>both parties expressly submit to this court and renounce any other that may correspond to them</w:t>
      </w:r>
      <w:r>
        <w:rPr>
          <w:rStyle w:val="HTMLMarkup"/>
          <w:rFonts w:ascii="Arial" w:hAnsi="Arial" w:cs="Arial"/>
          <w:vanish w:val="0"/>
          <w:sz w:val="20"/>
          <w:szCs w:val="20"/>
          <w:lang w:val="en-GB"/>
        </w:rPr>
        <w:t>.</w:t>
      </w:r>
    </w:p>
    <w:p w14:paraId="78E08898" w14:textId="77777777" w:rsidR="00A12F60" w:rsidRDefault="00A12F60" w:rsidP="00AE43DD">
      <w:pPr>
        <w:spacing w:before="0" w:after="0" w:line="276" w:lineRule="auto"/>
        <w:jc w:val="both"/>
        <w:rPr>
          <w:rStyle w:val="HTMLMarkup"/>
          <w:rFonts w:ascii="Arial" w:hAnsi="Arial" w:cs="Arial"/>
          <w:vanish w:val="0"/>
          <w:sz w:val="20"/>
          <w:szCs w:val="20"/>
          <w:lang w:val="en-GB"/>
        </w:rPr>
      </w:pPr>
    </w:p>
    <w:p w14:paraId="151D26C0" w14:textId="77777777" w:rsidR="00A12F60" w:rsidRDefault="00A12F60" w:rsidP="00AE43DD">
      <w:pPr>
        <w:spacing w:before="0" w:after="0" w:line="276" w:lineRule="auto"/>
        <w:jc w:val="both"/>
        <w:rPr>
          <w:rStyle w:val="HTMLMarkup"/>
        </w:rPr>
      </w:pPr>
    </w:p>
    <w:p w14:paraId="12E25B32" w14:textId="77777777" w:rsidR="00A12F60" w:rsidRDefault="00A12F60" w:rsidP="00AE43DD">
      <w:pPr>
        <w:spacing w:before="0" w:after="0" w:line="276" w:lineRule="auto"/>
        <w:jc w:val="both"/>
        <w:rPr>
          <w:rStyle w:val="HTMLMarkup"/>
        </w:rPr>
      </w:pPr>
    </w:p>
    <w:p w14:paraId="47955AA5" w14:textId="77777777" w:rsidR="00A12F60" w:rsidRDefault="00A12F60" w:rsidP="00AE43DD">
      <w:pPr>
        <w:spacing w:before="0" w:after="0" w:line="276" w:lineRule="auto"/>
        <w:jc w:val="both"/>
        <w:rPr>
          <w:rStyle w:val="HTMLMarkup"/>
        </w:rPr>
      </w:pPr>
    </w:p>
    <w:p w14:paraId="236909E5" w14:textId="10D146CA" w:rsidR="00C85136" w:rsidRPr="00AE43DD" w:rsidRDefault="00AE43DD" w:rsidP="00AE43DD">
      <w:pPr>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In witness whereof,</w:t>
      </w:r>
      <w:r w:rsidRPr="00B160BB">
        <w:rPr>
          <w:rFonts w:ascii="Arial" w:hAnsi="Arial" w:cs="Arial"/>
          <w:sz w:val="20"/>
          <w:szCs w:val="20"/>
          <w:lang w:val="en-GB"/>
        </w:rPr>
        <w:t xml:space="preserve"> </w:t>
      </w:r>
      <w:r w:rsidRPr="00507D0A">
        <w:rPr>
          <w:rFonts w:ascii="Arial" w:hAnsi="Arial" w:cs="Arial"/>
          <w:sz w:val="20"/>
          <w:szCs w:val="20"/>
          <w:lang w:val="en-GB"/>
        </w:rPr>
        <w:t>the contract is signed with date and electronic signature</w:t>
      </w:r>
      <w:r w:rsidR="00CE6AD4" w:rsidRPr="00AE43DD">
        <w:rPr>
          <w:rFonts w:ascii="Arial" w:hAnsi="Arial" w:cs="Arial"/>
          <w:sz w:val="20"/>
          <w:szCs w:val="20"/>
          <w:lang w:val="en-GB"/>
        </w:rPr>
        <w:t>.</w:t>
      </w:r>
      <w:bookmarkEnd w:id="32"/>
    </w:p>
    <w:p w14:paraId="0FAD66E4" w14:textId="77777777" w:rsidR="00C85136" w:rsidRPr="00AE43DD" w:rsidRDefault="00C85136" w:rsidP="00AE43DD">
      <w:pPr>
        <w:tabs>
          <w:tab w:val="left" w:pos="5812"/>
        </w:tabs>
        <w:spacing w:before="0" w:after="0" w:line="276" w:lineRule="auto"/>
        <w:jc w:val="both"/>
        <w:rPr>
          <w:rFonts w:ascii="Arial" w:hAnsi="Arial" w:cs="Arial"/>
          <w:sz w:val="20"/>
          <w:szCs w:val="20"/>
          <w:lang w:val="en-GB"/>
        </w:rPr>
      </w:pPr>
    </w:p>
    <w:p w14:paraId="0A51045C" w14:textId="13CF54BA" w:rsidR="00641660" w:rsidRPr="00A12F60" w:rsidRDefault="00AE43DD" w:rsidP="00AE43DD">
      <w:pPr>
        <w:tabs>
          <w:tab w:val="left" w:pos="5529"/>
        </w:tabs>
        <w:spacing w:before="0" w:after="0" w:line="276" w:lineRule="auto"/>
        <w:ind w:right="-1"/>
        <w:jc w:val="both"/>
        <w:rPr>
          <w:rStyle w:val="HTMLMarkup"/>
          <w:rFonts w:ascii="Arial" w:hAnsi="Arial" w:cs="Arial"/>
          <w:vanish w:val="0"/>
          <w:color w:val="auto"/>
          <w:sz w:val="18"/>
          <w:szCs w:val="18"/>
          <w:lang w:val="en-GB"/>
        </w:rPr>
      </w:pPr>
      <w:r w:rsidRPr="00A12F60">
        <w:rPr>
          <w:rStyle w:val="HTMLMarkup"/>
          <w:rFonts w:ascii="Arial" w:hAnsi="Arial" w:cs="Arial"/>
          <w:b/>
          <w:bCs/>
          <w:vanish w:val="0"/>
          <w:color w:val="auto"/>
          <w:sz w:val="18"/>
          <w:szCs w:val="18"/>
          <w:lang w:val="en-GB"/>
        </w:rPr>
        <w:t>The Centre</w:t>
      </w:r>
      <w:r w:rsidR="00A12F60">
        <w:rPr>
          <w:rStyle w:val="HTMLMarkup"/>
          <w:rFonts w:ascii="Arial" w:hAnsi="Arial" w:cs="Arial"/>
          <w:b/>
          <w:bCs/>
          <w:vanish w:val="0"/>
          <w:color w:val="auto"/>
          <w:sz w:val="18"/>
          <w:szCs w:val="18"/>
          <w:lang w:val="en-GB"/>
        </w:rPr>
        <w:t xml:space="preserve">                                                                                       </w:t>
      </w:r>
      <w:proofErr w:type="gramStart"/>
      <w:r w:rsidRPr="00A12F60">
        <w:rPr>
          <w:rStyle w:val="HTMLMarkup"/>
          <w:rFonts w:ascii="Arial" w:hAnsi="Arial" w:cs="Arial"/>
          <w:b/>
          <w:bCs/>
          <w:vanish w:val="0"/>
          <w:color w:val="auto"/>
          <w:sz w:val="18"/>
          <w:szCs w:val="18"/>
          <w:lang w:val="en-GB"/>
        </w:rPr>
        <w:t>The</w:t>
      </w:r>
      <w:proofErr w:type="gramEnd"/>
      <w:r w:rsidRPr="00A12F60">
        <w:rPr>
          <w:rStyle w:val="HTMLMarkup"/>
          <w:rFonts w:ascii="Arial" w:hAnsi="Arial" w:cs="Arial"/>
          <w:b/>
          <w:bCs/>
          <w:vanish w:val="0"/>
          <w:color w:val="auto"/>
          <w:sz w:val="18"/>
          <w:szCs w:val="18"/>
          <w:lang w:val="en-GB"/>
        </w:rPr>
        <w:t xml:space="preserve"> Managing Body</w:t>
      </w:r>
    </w:p>
    <w:p w14:paraId="51595A36" w14:textId="77777777" w:rsidR="00A90972" w:rsidRPr="00A12F60" w:rsidRDefault="00A90972" w:rsidP="00AE43DD">
      <w:pPr>
        <w:tabs>
          <w:tab w:val="left" w:pos="5103"/>
          <w:tab w:val="left" w:pos="5529"/>
        </w:tabs>
        <w:spacing w:before="0" w:after="0" w:line="276" w:lineRule="auto"/>
        <w:jc w:val="both"/>
        <w:rPr>
          <w:rFonts w:ascii="Arial" w:hAnsi="Arial" w:cs="Arial"/>
          <w:sz w:val="18"/>
          <w:szCs w:val="18"/>
          <w:lang w:val="en-GB"/>
        </w:rPr>
      </w:pPr>
    </w:p>
    <w:p w14:paraId="6BE6A9D3" w14:textId="77777777" w:rsidR="00CD6C76" w:rsidRPr="00A12F60" w:rsidRDefault="00CD6C76" w:rsidP="00AE43DD">
      <w:pPr>
        <w:pStyle w:val="DefinitionTerm"/>
        <w:tabs>
          <w:tab w:val="left" w:pos="5103"/>
          <w:tab w:val="left" w:pos="5529"/>
        </w:tabs>
        <w:spacing w:before="100" w:after="100" w:line="276" w:lineRule="auto"/>
        <w:rPr>
          <w:rFonts w:ascii="Arial" w:hAnsi="Arial" w:cs="Arial"/>
          <w:sz w:val="18"/>
          <w:szCs w:val="18"/>
          <w:lang w:val="en-GB"/>
        </w:rPr>
      </w:pPr>
    </w:p>
    <w:p w14:paraId="0B0DE630" w14:textId="5A3769FF" w:rsidR="00641660" w:rsidRPr="00A12F60" w:rsidRDefault="00AE43DD" w:rsidP="00AE43DD">
      <w:pPr>
        <w:tabs>
          <w:tab w:val="left" w:pos="5529"/>
        </w:tabs>
        <w:spacing w:before="0" w:after="0" w:line="276" w:lineRule="auto"/>
        <w:ind w:right="-1"/>
        <w:jc w:val="both"/>
        <w:rPr>
          <w:rStyle w:val="HTMLMarkup"/>
          <w:rFonts w:ascii="Arial" w:hAnsi="Arial" w:cs="Arial"/>
          <w:vanish w:val="0"/>
          <w:color w:val="auto"/>
          <w:sz w:val="18"/>
          <w:szCs w:val="18"/>
          <w:lang w:val="pt-PT"/>
        </w:rPr>
      </w:pPr>
      <w:r w:rsidRPr="00A12F60">
        <w:rPr>
          <w:rStyle w:val="HTMLMarkup"/>
          <w:rFonts w:ascii="Arial" w:hAnsi="Arial" w:cs="Arial"/>
          <w:vanish w:val="0"/>
          <w:color w:val="auto"/>
          <w:sz w:val="18"/>
          <w:szCs w:val="18"/>
          <w:lang w:val="pt-PT"/>
        </w:rPr>
        <w:t>Signed.</w:t>
      </w:r>
      <w:r w:rsidR="00BF0AC3" w:rsidRPr="00A12F60">
        <w:rPr>
          <w:rStyle w:val="HTMLMarkup"/>
          <w:rFonts w:ascii="Arial" w:hAnsi="Arial" w:cs="Arial"/>
          <w:noProof/>
          <w:vanish w:val="0"/>
          <w:color w:val="auto"/>
          <w:sz w:val="18"/>
          <w:szCs w:val="18"/>
          <w:lang w:val="pt-PT"/>
        </w:rPr>
        <w:t xml:space="preserve"> </w:t>
      </w:r>
      <w:sdt>
        <w:sdtPr>
          <w:rPr>
            <w:rFonts w:ascii="Arial" w:hAnsi="Arial" w:cs="Arial"/>
            <w:sz w:val="18"/>
            <w:szCs w:val="18"/>
          </w:rPr>
          <w:alias w:val="Representante1"/>
          <w:tag w:val="Representante1"/>
          <w:id w:val="-1944444047"/>
          <w:placeholder>
            <w:docPart w:val="DefaultPlaceholder_-1854013440"/>
          </w:placeholder>
        </w:sdtPr>
        <w:sdtEndPr/>
        <w:sdtContent>
          <w:r w:rsidR="0001406F">
            <w:rPr>
              <w:rFonts w:ascii="Arial" w:hAnsi="Arial" w:cs="Arial"/>
              <w:sz w:val="18"/>
              <w:szCs w:val="18"/>
            </w:rPr>
            <w:t>Jesús Fernández Galán</w:t>
          </w:r>
        </w:sdtContent>
      </w:sdt>
      <w:r w:rsidR="00A12F60">
        <w:rPr>
          <w:rFonts w:ascii="Arial" w:hAnsi="Arial" w:cs="Arial"/>
          <w:sz w:val="18"/>
          <w:szCs w:val="18"/>
        </w:rPr>
        <w:t xml:space="preserve">                                                      </w:t>
      </w:r>
      <w:r w:rsidR="00C02A06" w:rsidRPr="00A12F60">
        <w:rPr>
          <w:rFonts w:ascii="Arial" w:hAnsi="Arial" w:cs="Arial"/>
          <w:spacing w:val="-2"/>
          <w:sz w:val="18"/>
          <w:szCs w:val="18"/>
          <w:lang w:val="pt-PT"/>
        </w:rPr>
        <w:t xml:space="preserve">Fdo. </w:t>
      </w:r>
      <w:r w:rsidR="00641660" w:rsidRPr="00A12F60">
        <w:rPr>
          <w:rFonts w:ascii="Arial" w:hAnsi="Arial" w:cs="Arial"/>
          <w:sz w:val="18"/>
          <w:szCs w:val="18"/>
          <w:lang w:val="pt-PT"/>
        </w:rPr>
        <w:t>José Miguel Guzmán de Damas</w:t>
      </w:r>
      <w:r w:rsidR="00641660" w:rsidRPr="00A12F60">
        <w:rPr>
          <w:rFonts w:ascii="Arial" w:hAnsi="Arial" w:cs="Arial"/>
          <w:spacing w:val="-2"/>
          <w:sz w:val="18"/>
          <w:szCs w:val="18"/>
          <w:lang w:val="pt-PT"/>
        </w:rPr>
        <w:tab/>
      </w:r>
    </w:p>
    <w:p w14:paraId="2F446D85" w14:textId="6CECEF29" w:rsidR="00641660" w:rsidRPr="00A12F60" w:rsidRDefault="00AE43DD" w:rsidP="00AE43DD">
      <w:pPr>
        <w:tabs>
          <w:tab w:val="left" w:pos="5529"/>
        </w:tabs>
        <w:spacing w:before="0" w:after="0" w:line="276" w:lineRule="auto"/>
        <w:jc w:val="both"/>
        <w:rPr>
          <w:rStyle w:val="HTMLMarkup"/>
          <w:rFonts w:ascii="Arial" w:hAnsi="Arial" w:cs="Arial"/>
          <w:vanish w:val="0"/>
          <w:color w:val="auto"/>
          <w:sz w:val="18"/>
          <w:szCs w:val="18"/>
          <w:lang w:val="en-GB"/>
        </w:rPr>
      </w:pPr>
      <w:r w:rsidRPr="00A12F60">
        <w:rPr>
          <w:rStyle w:val="HTMLMarkup"/>
          <w:rFonts w:ascii="Arial" w:hAnsi="Arial" w:cs="Arial"/>
          <w:vanish w:val="0"/>
          <w:color w:val="auto"/>
          <w:sz w:val="18"/>
          <w:szCs w:val="18"/>
          <w:lang w:val="en-GB"/>
        </w:rPr>
        <w:t xml:space="preserve">Managing Director of </w:t>
      </w:r>
      <w:sdt>
        <w:sdtPr>
          <w:rPr>
            <w:rStyle w:val="HTMLMarkup"/>
            <w:rFonts w:ascii="Arial" w:hAnsi="Arial" w:cs="Arial"/>
            <w:noProof/>
            <w:vanish w:val="0"/>
            <w:color w:val="auto"/>
            <w:sz w:val="18"/>
            <w:szCs w:val="18"/>
            <w:lang w:val="pt-PT"/>
          </w:rPr>
          <w:alias w:val="Centro7"/>
          <w:tag w:val="Centro7"/>
          <w:id w:val="258348291"/>
          <w:placeholder>
            <w:docPart w:val="DefaultPlaceholder_-1854013440"/>
          </w:placeholder>
        </w:sdtPr>
        <w:sdtEndPr>
          <w:rPr>
            <w:rStyle w:val="Fuentedeprrafopredeter"/>
            <w:noProof w:val="0"/>
            <w:lang w:val="es-ES_tradnl"/>
          </w:rPr>
        </w:sdtEndPr>
        <w:sdtContent>
          <w:r w:rsidR="0001406F">
            <w:rPr>
              <w:rFonts w:ascii="Arial" w:hAnsi="Arial" w:cs="Arial"/>
              <w:sz w:val="18"/>
              <w:szCs w:val="18"/>
              <w:lang w:val="en-GB"/>
            </w:rPr>
            <w:t>Hospital Universitario Virgen de la Victoria</w:t>
          </w:r>
        </w:sdtContent>
      </w:sdt>
      <w:r w:rsidR="005F7874" w:rsidRPr="00A12F60">
        <w:rPr>
          <w:rStyle w:val="HTMLMarkup"/>
          <w:rFonts w:ascii="Arial" w:hAnsi="Arial" w:cs="Arial"/>
          <w:vanish w:val="0"/>
          <w:color w:val="auto"/>
          <w:sz w:val="18"/>
          <w:szCs w:val="18"/>
          <w:lang w:val="en-GB"/>
        </w:rPr>
        <w:t xml:space="preserve">    </w:t>
      </w:r>
      <w:r w:rsidRPr="00A12F60">
        <w:rPr>
          <w:rFonts w:ascii="Arial" w:hAnsi="Arial" w:cs="Arial"/>
          <w:spacing w:val="-2"/>
          <w:sz w:val="18"/>
          <w:szCs w:val="18"/>
          <w:lang w:val="en-GB"/>
        </w:rPr>
        <w:t>Managing Director</w:t>
      </w:r>
      <w:r w:rsidR="00641660" w:rsidRPr="00A12F60">
        <w:rPr>
          <w:rFonts w:ascii="Arial" w:hAnsi="Arial" w:cs="Arial"/>
          <w:spacing w:val="-2"/>
          <w:sz w:val="18"/>
          <w:szCs w:val="18"/>
          <w:lang w:val="en-GB"/>
        </w:rPr>
        <w:t xml:space="preserve"> de FIMABIS</w:t>
      </w:r>
    </w:p>
    <w:p w14:paraId="6F2A55FD" w14:textId="77777777" w:rsidR="00490347" w:rsidRPr="00A12F60" w:rsidRDefault="00490347" w:rsidP="00AE43DD">
      <w:pPr>
        <w:tabs>
          <w:tab w:val="left" w:pos="5529"/>
        </w:tabs>
        <w:spacing w:before="0" w:after="0" w:line="276" w:lineRule="auto"/>
        <w:jc w:val="both"/>
        <w:rPr>
          <w:rStyle w:val="HTMLMarkup"/>
          <w:rFonts w:ascii="Arial" w:hAnsi="Arial" w:cs="Arial"/>
          <w:vanish w:val="0"/>
          <w:color w:val="auto"/>
          <w:sz w:val="18"/>
          <w:szCs w:val="18"/>
          <w:lang w:val="en-GB"/>
        </w:rPr>
      </w:pPr>
    </w:p>
    <w:p w14:paraId="4631C079" w14:textId="4CF37FDA" w:rsidR="00CD6C76" w:rsidRPr="00A12F60" w:rsidRDefault="00AE43DD" w:rsidP="00AE43DD">
      <w:pPr>
        <w:tabs>
          <w:tab w:val="left" w:pos="5529"/>
        </w:tabs>
        <w:spacing w:before="0" w:after="0" w:line="276" w:lineRule="auto"/>
        <w:jc w:val="both"/>
        <w:rPr>
          <w:rFonts w:ascii="Arial" w:hAnsi="Arial" w:cs="Arial"/>
          <w:b/>
          <w:bCs/>
          <w:sz w:val="18"/>
          <w:szCs w:val="18"/>
          <w:lang w:val="en-GB"/>
        </w:rPr>
      </w:pPr>
      <w:r w:rsidRPr="00A12F60">
        <w:rPr>
          <w:rFonts w:ascii="Arial" w:hAnsi="Arial" w:cs="Arial"/>
          <w:b/>
          <w:bCs/>
          <w:sz w:val="18"/>
          <w:szCs w:val="18"/>
          <w:lang w:val="en-GB"/>
        </w:rPr>
        <w:t>The Sponsor</w:t>
      </w:r>
      <w:r w:rsidR="00490347" w:rsidRPr="00A12F60">
        <w:rPr>
          <w:rFonts w:ascii="Arial" w:hAnsi="Arial" w:cs="Arial"/>
          <w:b/>
          <w:bCs/>
          <w:sz w:val="18"/>
          <w:szCs w:val="18"/>
          <w:lang w:val="en-GB"/>
        </w:rPr>
        <w:t xml:space="preserve"> </w:t>
      </w:r>
      <w:r w:rsidR="001471D9" w:rsidRPr="00A12F60">
        <w:rPr>
          <w:rFonts w:ascii="Arial" w:hAnsi="Arial" w:cs="Arial"/>
          <w:b/>
          <w:bCs/>
          <w:sz w:val="18"/>
          <w:szCs w:val="18"/>
          <w:lang w:val="en-GB"/>
        </w:rPr>
        <w:t xml:space="preserve">/ CRO </w:t>
      </w:r>
      <w:r w:rsidRPr="00A12F60">
        <w:rPr>
          <w:rFonts w:ascii="Arial" w:hAnsi="Arial" w:cs="Arial"/>
          <w:b/>
          <w:bCs/>
          <w:sz w:val="18"/>
          <w:szCs w:val="18"/>
          <w:lang w:val="en-GB"/>
        </w:rPr>
        <w:t>on behalf of Sponsor              Read and understood by the Principal Investigator</w:t>
      </w:r>
      <w:r w:rsidR="00490347" w:rsidRPr="00A12F60">
        <w:rPr>
          <w:rFonts w:ascii="Arial" w:hAnsi="Arial" w:cs="Arial"/>
          <w:b/>
          <w:bCs/>
          <w:sz w:val="18"/>
          <w:szCs w:val="18"/>
          <w:lang w:val="en-GB"/>
        </w:rPr>
        <w:t xml:space="preserve">       </w:t>
      </w:r>
    </w:p>
    <w:p w14:paraId="7DB1BBA5" w14:textId="77777777" w:rsidR="00490347" w:rsidRPr="00A12F60" w:rsidRDefault="00490347" w:rsidP="00AE43DD">
      <w:pPr>
        <w:tabs>
          <w:tab w:val="left" w:pos="5529"/>
        </w:tabs>
        <w:spacing w:before="0" w:after="0" w:line="276" w:lineRule="auto"/>
        <w:jc w:val="both"/>
        <w:rPr>
          <w:rStyle w:val="HTMLMarkup"/>
          <w:rFonts w:ascii="Arial" w:hAnsi="Arial" w:cs="Arial"/>
          <w:vanish w:val="0"/>
          <w:color w:val="auto"/>
          <w:sz w:val="18"/>
          <w:szCs w:val="18"/>
          <w:lang w:val="en-GB"/>
        </w:rPr>
      </w:pPr>
    </w:p>
    <w:p w14:paraId="7AADC843" w14:textId="77777777" w:rsidR="000F5787" w:rsidRPr="00A12F60" w:rsidRDefault="000F5787" w:rsidP="00AE43DD">
      <w:pPr>
        <w:tabs>
          <w:tab w:val="left" w:pos="5529"/>
        </w:tabs>
        <w:spacing w:before="0" w:after="0" w:line="276" w:lineRule="auto"/>
        <w:jc w:val="both"/>
        <w:rPr>
          <w:rStyle w:val="HTMLMarkup"/>
          <w:rFonts w:ascii="Arial" w:hAnsi="Arial" w:cs="Arial"/>
          <w:vanish w:val="0"/>
          <w:color w:val="auto"/>
          <w:sz w:val="18"/>
          <w:szCs w:val="18"/>
          <w:lang w:val="en-GB"/>
        </w:rPr>
      </w:pPr>
    </w:p>
    <w:p w14:paraId="77E8A62D" w14:textId="77777777" w:rsidR="00490347" w:rsidRPr="00A12F60" w:rsidRDefault="00490347" w:rsidP="00AE43DD">
      <w:pPr>
        <w:tabs>
          <w:tab w:val="left" w:pos="5529"/>
        </w:tabs>
        <w:spacing w:before="0" w:after="0" w:line="276" w:lineRule="auto"/>
        <w:jc w:val="both"/>
        <w:rPr>
          <w:rStyle w:val="HTMLMarkup"/>
          <w:rFonts w:ascii="Arial" w:hAnsi="Arial" w:cs="Arial"/>
          <w:vanish w:val="0"/>
          <w:color w:val="auto"/>
          <w:sz w:val="18"/>
          <w:szCs w:val="18"/>
          <w:lang w:val="en-GB"/>
        </w:rPr>
      </w:pPr>
    </w:p>
    <w:p w14:paraId="22CF97F2" w14:textId="0D80E40E" w:rsidR="00565AA8" w:rsidRPr="00A12F60" w:rsidRDefault="00AE43DD" w:rsidP="00AE43DD">
      <w:pPr>
        <w:tabs>
          <w:tab w:val="left" w:pos="5529"/>
        </w:tabs>
        <w:spacing w:before="0" w:after="0" w:line="276" w:lineRule="auto"/>
        <w:jc w:val="both"/>
        <w:rPr>
          <w:rFonts w:ascii="Arial" w:hAnsi="Arial" w:cs="Arial"/>
          <w:spacing w:val="-2"/>
          <w:sz w:val="18"/>
          <w:szCs w:val="18"/>
          <w:lang w:val="pt-PT"/>
        </w:rPr>
      </w:pPr>
      <w:r w:rsidRPr="00A12F60">
        <w:rPr>
          <w:rStyle w:val="HTMLMarkup"/>
          <w:rFonts w:ascii="Arial" w:hAnsi="Arial" w:cs="Arial"/>
          <w:vanish w:val="0"/>
          <w:color w:val="auto"/>
          <w:sz w:val="18"/>
          <w:szCs w:val="18"/>
          <w:lang w:val="pt-PT"/>
        </w:rPr>
        <w:t>Signed</w:t>
      </w:r>
      <w:r w:rsidR="00490347" w:rsidRPr="00A12F60">
        <w:rPr>
          <w:rStyle w:val="HTMLMarkup"/>
          <w:rFonts w:ascii="Arial" w:hAnsi="Arial" w:cs="Arial"/>
          <w:vanish w:val="0"/>
          <w:color w:val="auto"/>
          <w:sz w:val="18"/>
          <w:szCs w:val="18"/>
          <w:lang w:val="pt-PT"/>
        </w:rPr>
        <w:t xml:space="preserve"> </w:t>
      </w:r>
      <w:r w:rsidR="00490347" w:rsidRPr="00A12F60">
        <w:rPr>
          <w:rFonts w:ascii="Arial" w:hAnsi="Arial" w:cs="Arial"/>
          <w:spacing w:val="-2"/>
          <w:sz w:val="18"/>
          <w:szCs w:val="18"/>
          <w:lang w:val="pt-PT"/>
        </w:rPr>
        <w:t xml:space="preserve"> </w:t>
      </w:r>
      <w:r w:rsidR="00490347" w:rsidRPr="00A12F60">
        <w:rPr>
          <w:rStyle w:val="HTMLMarkup"/>
          <w:rFonts w:ascii="Arial" w:hAnsi="Arial" w:cs="Arial"/>
          <w:noProof/>
          <w:vanish w:val="0"/>
          <w:color w:val="auto"/>
          <w:sz w:val="18"/>
          <w:szCs w:val="18"/>
          <w:lang w:val="pt-PT"/>
        </w:rPr>
        <w:fldChar w:fldCharType="begin">
          <w:ffData>
            <w:name w:val=""/>
            <w:enabled/>
            <w:calcOnExit w:val="0"/>
            <w:textInput/>
          </w:ffData>
        </w:fldChar>
      </w:r>
      <w:r w:rsidR="00490347" w:rsidRPr="00A12F60">
        <w:rPr>
          <w:rStyle w:val="HTMLMarkup"/>
          <w:rFonts w:ascii="Arial" w:hAnsi="Arial" w:cs="Arial"/>
          <w:noProof/>
          <w:vanish w:val="0"/>
          <w:color w:val="auto"/>
          <w:sz w:val="18"/>
          <w:szCs w:val="18"/>
          <w:lang w:val="pt-PT"/>
        </w:rPr>
        <w:instrText xml:space="preserve"> FORMTEXT </w:instrText>
      </w:r>
      <w:r w:rsidR="00490347" w:rsidRPr="00A12F60">
        <w:rPr>
          <w:rStyle w:val="HTMLMarkup"/>
          <w:rFonts w:ascii="Arial" w:hAnsi="Arial" w:cs="Arial"/>
          <w:noProof/>
          <w:vanish w:val="0"/>
          <w:color w:val="auto"/>
          <w:sz w:val="18"/>
          <w:szCs w:val="18"/>
          <w:lang w:val="pt-PT"/>
        </w:rPr>
      </w:r>
      <w:r w:rsidR="00490347" w:rsidRPr="00A12F60">
        <w:rPr>
          <w:rStyle w:val="HTMLMarkup"/>
          <w:rFonts w:ascii="Arial" w:hAnsi="Arial" w:cs="Arial"/>
          <w:noProof/>
          <w:vanish w:val="0"/>
          <w:color w:val="auto"/>
          <w:sz w:val="18"/>
          <w:szCs w:val="18"/>
          <w:lang w:val="pt-PT"/>
        </w:rPr>
        <w:fldChar w:fldCharType="separate"/>
      </w:r>
      <w:r w:rsidR="00F039E2" w:rsidRPr="00A12F60">
        <w:rPr>
          <w:rStyle w:val="HTMLMarkup"/>
          <w:rFonts w:ascii="Arial" w:hAnsi="Arial" w:cs="Arial"/>
          <w:noProof/>
          <w:vanish w:val="0"/>
          <w:color w:val="auto"/>
          <w:sz w:val="18"/>
          <w:szCs w:val="18"/>
          <w:lang w:val="pt-PT"/>
        </w:rPr>
        <w:t> </w:t>
      </w:r>
      <w:r w:rsidR="00F039E2" w:rsidRPr="00A12F60">
        <w:rPr>
          <w:rStyle w:val="HTMLMarkup"/>
          <w:rFonts w:ascii="Arial" w:hAnsi="Arial" w:cs="Arial"/>
          <w:noProof/>
          <w:vanish w:val="0"/>
          <w:color w:val="auto"/>
          <w:sz w:val="18"/>
          <w:szCs w:val="18"/>
          <w:lang w:val="pt-PT"/>
        </w:rPr>
        <w:t> </w:t>
      </w:r>
      <w:r w:rsidR="00F039E2" w:rsidRPr="00A12F60">
        <w:rPr>
          <w:rStyle w:val="HTMLMarkup"/>
          <w:rFonts w:ascii="Arial" w:hAnsi="Arial" w:cs="Arial"/>
          <w:noProof/>
          <w:vanish w:val="0"/>
          <w:color w:val="auto"/>
          <w:sz w:val="18"/>
          <w:szCs w:val="18"/>
          <w:lang w:val="pt-PT"/>
        </w:rPr>
        <w:t> </w:t>
      </w:r>
      <w:r w:rsidR="00F039E2" w:rsidRPr="00A12F60">
        <w:rPr>
          <w:rStyle w:val="HTMLMarkup"/>
          <w:rFonts w:ascii="Arial" w:hAnsi="Arial" w:cs="Arial"/>
          <w:noProof/>
          <w:vanish w:val="0"/>
          <w:color w:val="auto"/>
          <w:sz w:val="18"/>
          <w:szCs w:val="18"/>
          <w:lang w:val="pt-PT"/>
        </w:rPr>
        <w:t> </w:t>
      </w:r>
      <w:r w:rsidR="00F039E2" w:rsidRPr="00A12F60">
        <w:rPr>
          <w:rStyle w:val="HTMLMarkup"/>
          <w:rFonts w:ascii="Arial" w:hAnsi="Arial" w:cs="Arial"/>
          <w:noProof/>
          <w:vanish w:val="0"/>
          <w:color w:val="auto"/>
          <w:sz w:val="18"/>
          <w:szCs w:val="18"/>
          <w:lang w:val="pt-PT"/>
        </w:rPr>
        <w:t> </w:t>
      </w:r>
      <w:r w:rsidR="00490347" w:rsidRPr="00A12F60">
        <w:rPr>
          <w:rStyle w:val="HTMLMarkup"/>
          <w:rFonts w:ascii="Arial" w:hAnsi="Arial" w:cs="Arial"/>
          <w:noProof/>
          <w:vanish w:val="0"/>
          <w:color w:val="auto"/>
          <w:sz w:val="18"/>
          <w:szCs w:val="18"/>
          <w:lang w:val="pt-PT"/>
        </w:rPr>
        <w:fldChar w:fldCharType="end"/>
      </w:r>
      <w:r w:rsidRPr="00A12F60">
        <w:rPr>
          <w:rStyle w:val="HTMLMarkup"/>
          <w:rFonts w:ascii="Arial" w:hAnsi="Arial" w:cs="Arial"/>
          <w:noProof/>
          <w:vanish w:val="0"/>
          <w:color w:val="auto"/>
          <w:sz w:val="18"/>
          <w:szCs w:val="18"/>
          <w:lang w:val="pt-PT"/>
        </w:rPr>
        <w:t xml:space="preserve">                                                              </w:t>
      </w:r>
      <w:r w:rsidRPr="00A12F60">
        <w:rPr>
          <w:rStyle w:val="HTMLMarkup"/>
          <w:rFonts w:ascii="Arial" w:hAnsi="Arial" w:cs="Arial"/>
          <w:vanish w:val="0"/>
          <w:color w:val="auto"/>
          <w:sz w:val="18"/>
          <w:szCs w:val="18"/>
          <w:lang w:val="pt-PT"/>
        </w:rPr>
        <w:t>Signed</w:t>
      </w:r>
      <w:r w:rsidR="0050255E" w:rsidRPr="00A12F60">
        <w:rPr>
          <w:rStyle w:val="HTMLMarkup"/>
          <w:rFonts w:ascii="Arial" w:hAnsi="Arial" w:cs="Arial"/>
          <w:vanish w:val="0"/>
          <w:color w:val="auto"/>
          <w:sz w:val="18"/>
          <w:szCs w:val="18"/>
          <w:lang w:val="pt-PT"/>
        </w:rPr>
        <w:t>.</w:t>
      </w:r>
      <w:r w:rsidR="00490347" w:rsidRPr="00A12F60">
        <w:rPr>
          <w:rStyle w:val="HTMLMarkup"/>
          <w:rFonts w:ascii="Arial" w:hAnsi="Arial" w:cs="Arial"/>
          <w:vanish w:val="0"/>
          <w:color w:val="auto"/>
          <w:sz w:val="18"/>
          <w:szCs w:val="18"/>
          <w:lang w:val="pt-PT"/>
        </w:rPr>
        <w:t xml:space="preserve"> </w:t>
      </w:r>
      <w:r w:rsidR="00490347" w:rsidRPr="00A12F60">
        <w:rPr>
          <w:rFonts w:ascii="Arial" w:hAnsi="Arial" w:cs="Arial"/>
          <w:spacing w:val="-2"/>
          <w:sz w:val="18"/>
          <w:szCs w:val="18"/>
          <w:lang w:val="pt-PT"/>
        </w:rPr>
        <w:t xml:space="preserve"> </w:t>
      </w:r>
      <w:sdt>
        <w:sdtPr>
          <w:rPr>
            <w:rFonts w:ascii="Arial" w:hAnsi="Arial" w:cs="Arial"/>
            <w:spacing w:val="-2"/>
            <w:sz w:val="18"/>
            <w:szCs w:val="18"/>
            <w:lang w:val="pt-PT"/>
          </w:rPr>
          <w:alias w:val="IP2"/>
          <w:tag w:val="IP2"/>
          <w:id w:val="659201787"/>
          <w:placeholder>
            <w:docPart w:val="DefaultPlaceholder_-1854013440"/>
          </w:placeholder>
        </w:sdtPr>
        <w:sdtEndPr/>
        <w:sdtContent>
          <w:r w:rsidR="008E1C91" w:rsidRPr="00A12F60">
            <w:rPr>
              <w:rFonts w:ascii="Arial" w:hAnsi="Arial" w:cs="Arial"/>
              <w:spacing w:val="-2"/>
              <w:sz w:val="18"/>
              <w:szCs w:val="18"/>
              <w:lang w:val="pt-PT"/>
            </w:rPr>
            <w:t>     </w:t>
          </w:r>
        </w:sdtContent>
      </w:sdt>
      <w:r w:rsidR="00565AA8" w:rsidRPr="00A12F60">
        <w:rPr>
          <w:rFonts w:ascii="Arial" w:hAnsi="Arial" w:cs="Arial"/>
          <w:spacing w:val="-2"/>
          <w:sz w:val="18"/>
          <w:szCs w:val="18"/>
          <w:lang w:val="pt-PT"/>
        </w:rPr>
        <w:fldChar w:fldCharType="begin"/>
      </w:r>
      <w:r w:rsidR="00565AA8" w:rsidRPr="00A12F60">
        <w:rPr>
          <w:rFonts w:ascii="Arial" w:hAnsi="Arial" w:cs="Arial"/>
          <w:spacing w:val="-2"/>
          <w:sz w:val="18"/>
          <w:szCs w:val="18"/>
          <w:lang w:val="pt-PT"/>
        </w:rPr>
        <w:instrText xml:space="preserve"> REF  IP </w:instrText>
      </w:r>
      <w:r w:rsidR="00E65226" w:rsidRPr="00A12F60">
        <w:rPr>
          <w:rFonts w:ascii="Arial" w:hAnsi="Arial" w:cs="Arial"/>
          <w:spacing w:val="-2"/>
          <w:sz w:val="18"/>
          <w:szCs w:val="18"/>
          <w:lang w:val="pt-PT"/>
        </w:rPr>
        <w:instrText xml:space="preserve"> \* MERGEFORMAT </w:instrText>
      </w:r>
      <w:r w:rsidR="00565AA8" w:rsidRPr="00A12F60">
        <w:rPr>
          <w:rFonts w:ascii="Arial" w:hAnsi="Arial" w:cs="Arial"/>
          <w:spacing w:val="-2"/>
          <w:sz w:val="18"/>
          <w:szCs w:val="18"/>
          <w:lang w:val="pt-PT"/>
        </w:rPr>
        <w:fldChar w:fldCharType="end"/>
      </w:r>
      <w:r w:rsidR="002B3138" w:rsidRPr="00A12F60">
        <w:rPr>
          <w:rStyle w:val="HTMLMarkup"/>
          <w:rFonts w:ascii="Arial" w:hAnsi="Arial" w:cs="Arial"/>
          <w:noProof/>
          <w:vanish w:val="0"/>
          <w:color w:val="auto"/>
          <w:sz w:val="18"/>
          <w:szCs w:val="18"/>
          <w:lang w:val="pt-PT"/>
        </w:rPr>
        <w:fldChar w:fldCharType="begin"/>
      </w:r>
      <w:r w:rsidR="002B3138" w:rsidRPr="00A12F60">
        <w:rPr>
          <w:rStyle w:val="HTMLMarkup"/>
          <w:rFonts w:ascii="Arial" w:hAnsi="Arial" w:cs="Arial"/>
          <w:noProof/>
          <w:vanish w:val="0"/>
          <w:color w:val="auto"/>
          <w:sz w:val="18"/>
          <w:szCs w:val="18"/>
          <w:lang w:val="pt-PT"/>
        </w:rPr>
        <w:instrText xml:space="preserve"> REF  IP </w:instrText>
      </w:r>
      <w:r w:rsidR="00E65226" w:rsidRPr="00A12F60">
        <w:rPr>
          <w:rStyle w:val="HTMLMarkup"/>
          <w:rFonts w:ascii="Arial" w:hAnsi="Arial" w:cs="Arial"/>
          <w:noProof/>
          <w:vanish w:val="0"/>
          <w:color w:val="auto"/>
          <w:sz w:val="18"/>
          <w:szCs w:val="18"/>
          <w:lang w:val="pt-PT"/>
        </w:rPr>
        <w:instrText xml:space="preserve"> \* MERGEFORMAT </w:instrText>
      </w:r>
      <w:r w:rsidR="002B3138" w:rsidRPr="00A12F60">
        <w:rPr>
          <w:rStyle w:val="HTMLMarkup"/>
          <w:rFonts w:ascii="Arial" w:hAnsi="Arial" w:cs="Arial"/>
          <w:noProof/>
          <w:vanish w:val="0"/>
          <w:color w:val="auto"/>
          <w:sz w:val="18"/>
          <w:szCs w:val="18"/>
          <w:lang w:val="pt-PT"/>
        </w:rPr>
        <w:fldChar w:fldCharType="separate"/>
      </w:r>
      <w:r w:rsidR="002B3138" w:rsidRPr="00A12F60">
        <w:rPr>
          <w:rFonts w:ascii="Arial" w:hAnsi="Arial" w:cs="Arial"/>
          <w:noProof/>
          <w:sz w:val="18"/>
          <w:szCs w:val="18"/>
          <w:lang w:val="en-GB"/>
        </w:rPr>
        <w:t xml:space="preserve">     </w:t>
      </w:r>
      <w:r w:rsidR="002B3138" w:rsidRPr="00A12F60">
        <w:rPr>
          <w:rStyle w:val="HTMLMarkup"/>
          <w:rFonts w:ascii="Arial" w:hAnsi="Arial" w:cs="Arial"/>
          <w:noProof/>
          <w:vanish w:val="0"/>
          <w:color w:val="auto"/>
          <w:sz w:val="18"/>
          <w:szCs w:val="18"/>
          <w:lang w:val="pt-PT"/>
        </w:rPr>
        <w:fldChar w:fldCharType="end"/>
      </w:r>
    </w:p>
    <w:p w14:paraId="0E0C1439" w14:textId="77777777" w:rsidR="00A12F60" w:rsidRDefault="00A12F60" w:rsidP="00AE43DD">
      <w:pPr>
        <w:tabs>
          <w:tab w:val="left" w:pos="5529"/>
        </w:tabs>
        <w:spacing w:before="0" w:after="0" w:line="276" w:lineRule="auto"/>
        <w:jc w:val="both"/>
        <w:rPr>
          <w:rFonts w:ascii="Arial" w:hAnsi="Arial" w:cs="Arial"/>
          <w:spacing w:val="-2"/>
          <w:sz w:val="16"/>
          <w:szCs w:val="16"/>
          <w:lang w:val="pt-PT"/>
        </w:rPr>
      </w:pPr>
    </w:p>
    <w:p w14:paraId="030B05D6" w14:textId="29B48982" w:rsidR="008F23EE" w:rsidRPr="00AE43DD" w:rsidRDefault="00565AA8" w:rsidP="00AE43DD">
      <w:pPr>
        <w:tabs>
          <w:tab w:val="left" w:pos="5529"/>
        </w:tabs>
        <w:spacing w:before="0" w:after="0" w:line="276" w:lineRule="auto"/>
        <w:jc w:val="both"/>
        <w:rPr>
          <w:rFonts w:ascii="Arial" w:hAnsi="Arial" w:cs="Arial"/>
          <w:bCs/>
          <w:i/>
          <w:sz w:val="16"/>
          <w:szCs w:val="16"/>
          <w:lang w:val="en-GB"/>
        </w:rPr>
      </w:pPr>
      <w:r w:rsidRPr="00AE43DD">
        <w:rPr>
          <w:rFonts w:ascii="Arial" w:hAnsi="Arial" w:cs="Arial"/>
          <w:spacing w:val="-2"/>
          <w:sz w:val="16"/>
          <w:szCs w:val="16"/>
          <w:lang w:val="pt-PT"/>
        </w:rPr>
        <w:fldChar w:fldCharType="begin"/>
      </w:r>
      <w:r w:rsidRPr="00AE43DD">
        <w:rPr>
          <w:rFonts w:ascii="Arial" w:hAnsi="Arial" w:cs="Arial"/>
          <w:spacing w:val="-2"/>
          <w:sz w:val="16"/>
          <w:szCs w:val="16"/>
          <w:lang w:val="pt-PT"/>
        </w:rPr>
        <w:instrText>REF IP</w:instrText>
      </w:r>
      <w:r w:rsidR="00E65226" w:rsidRPr="00AE43DD">
        <w:rPr>
          <w:rFonts w:ascii="Arial" w:hAnsi="Arial" w:cs="Arial"/>
          <w:spacing w:val="-2"/>
          <w:sz w:val="16"/>
          <w:szCs w:val="16"/>
          <w:lang w:val="pt-PT"/>
        </w:rPr>
        <w:instrText xml:space="preserve"> \* MERGEFORMAT </w:instrText>
      </w:r>
      <w:r w:rsidRPr="00AE43DD">
        <w:rPr>
          <w:rFonts w:ascii="Arial" w:hAnsi="Arial" w:cs="Arial"/>
          <w:spacing w:val="-2"/>
          <w:sz w:val="16"/>
          <w:szCs w:val="16"/>
          <w:lang w:val="pt-PT"/>
        </w:rPr>
        <w:fldChar w:fldCharType="end"/>
      </w:r>
      <w:r w:rsidR="00AE43DD" w:rsidRPr="00AE43DD">
        <w:rPr>
          <w:rStyle w:val="HTMLMarkup"/>
          <w:rFonts w:ascii="Arial" w:hAnsi="Arial" w:cs="Arial"/>
          <w:b/>
          <w:bCs/>
          <w:vanish w:val="0"/>
          <w:color w:val="auto"/>
          <w:sz w:val="16"/>
          <w:szCs w:val="16"/>
          <w:lang w:val="pt-PT"/>
        </w:rPr>
        <w:t xml:space="preserve">Explanatory note: </w:t>
      </w:r>
      <w:r w:rsidR="00AE43DD" w:rsidRPr="00AE43DD">
        <w:rPr>
          <w:rStyle w:val="HTMLMarkup"/>
          <w:rFonts w:ascii="Arial" w:hAnsi="Arial" w:cs="Arial"/>
          <w:vanish w:val="0"/>
          <w:color w:val="auto"/>
          <w:sz w:val="16"/>
          <w:szCs w:val="16"/>
          <w:lang w:val="pt-PT"/>
        </w:rPr>
        <w:t>The contract is signed by the clinical trial sponsor, the representative of the centre where it will be conducted and the managing body of these. The principal investigators are not part of the contract. Notwithstanding this, as a display of their commitment to the development of the clinical trial, they can sign the contract, as a sign of their understanding and acceptance of its contents. Due to not forming party of the economic contract, their respective signatures will not be necessary for its initiation, nor should they be considered for the contracts entry into force</w:t>
      </w:r>
      <w:r w:rsidR="00AE43DD" w:rsidRPr="00AE43DD">
        <w:rPr>
          <w:rStyle w:val="HTMLMarkup"/>
          <w:rFonts w:ascii="Arial" w:hAnsi="Arial" w:cs="Arial"/>
          <w:vanish w:val="0"/>
          <w:color w:val="auto"/>
          <w:sz w:val="20"/>
          <w:szCs w:val="20"/>
          <w:lang w:val="pt-PT"/>
        </w:rPr>
        <w:t>.</w:t>
      </w:r>
      <w:r w:rsidR="008F23EE" w:rsidRPr="00AE43DD">
        <w:rPr>
          <w:rFonts w:ascii="Arial" w:hAnsi="Arial" w:cs="Arial"/>
          <w:bCs/>
          <w:i/>
          <w:sz w:val="16"/>
          <w:szCs w:val="16"/>
          <w:lang w:val="en-GB"/>
        </w:rPr>
        <w:br w:type="page"/>
      </w:r>
    </w:p>
    <w:p w14:paraId="78BA4999" w14:textId="77777777" w:rsidR="00AE43DD" w:rsidRPr="00AE43DD" w:rsidRDefault="00AE43DD" w:rsidP="00AE43DD">
      <w:pPr>
        <w:spacing w:before="0" w:after="0" w:line="276" w:lineRule="auto"/>
        <w:jc w:val="center"/>
        <w:rPr>
          <w:rFonts w:ascii="Arial" w:hAnsi="Arial" w:cs="Arial"/>
          <w:b/>
          <w:bCs/>
          <w:sz w:val="20"/>
          <w:szCs w:val="20"/>
          <w:lang w:val="en-GB"/>
        </w:rPr>
      </w:pPr>
      <w:bookmarkStart w:id="33" w:name="_Hlk216772977"/>
      <w:r w:rsidRPr="00AE43DD">
        <w:rPr>
          <w:rFonts w:ascii="Arial" w:hAnsi="Arial" w:cs="Arial"/>
          <w:b/>
          <w:bCs/>
          <w:sz w:val="20"/>
          <w:szCs w:val="20"/>
          <w:lang w:val="en-GB"/>
        </w:rPr>
        <w:lastRenderedPageBreak/>
        <w:t>Annex 3</w:t>
      </w:r>
    </w:p>
    <w:p w14:paraId="1DA667C6" w14:textId="77777777" w:rsidR="00AE43DD" w:rsidRPr="00AE43DD" w:rsidRDefault="00AE43DD" w:rsidP="00AE43DD">
      <w:pPr>
        <w:spacing w:before="0" w:after="0" w:line="276" w:lineRule="auto"/>
        <w:jc w:val="center"/>
        <w:rPr>
          <w:rFonts w:ascii="Arial" w:hAnsi="Arial" w:cs="Arial"/>
          <w:b/>
          <w:bCs/>
          <w:sz w:val="20"/>
          <w:szCs w:val="20"/>
          <w:lang w:val="en-GB"/>
        </w:rPr>
      </w:pPr>
    </w:p>
    <w:p w14:paraId="13E7CDB5" w14:textId="77777777" w:rsidR="00AE43DD" w:rsidRPr="00AE43DD" w:rsidRDefault="00AE43DD" w:rsidP="00AE43DD">
      <w:pPr>
        <w:spacing w:before="0" w:after="0" w:line="276" w:lineRule="auto"/>
        <w:jc w:val="center"/>
        <w:rPr>
          <w:rFonts w:ascii="Arial" w:hAnsi="Arial" w:cs="Arial"/>
          <w:b/>
          <w:bCs/>
          <w:sz w:val="20"/>
          <w:szCs w:val="20"/>
          <w:lang w:val="en-GB"/>
        </w:rPr>
      </w:pPr>
      <w:bookmarkStart w:id="34" w:name="bookmark44"/>
      <w:bookmarkStart w:id="35" w:name="_Toc530411503"/>
      <w:bookmarkStart w:id="36" w:name="_Toc530411666"/>
      <w:bookmarkStart w:id="37" w:name="_Toc530411829"/>
      <w:bookmarkStart w:id="38" w:name="_Toc530411992"/>
      <w:bookmarkStart w:id="39" w:name="_Toc530412155"/>
      <w:r w:rsidRPr="00AE43DD">
        <w:rPr>
          <w:rFonts w:ascii="Arial" w:hAnsi="Arial" w:cs="Arial"/>
          <w:b/>
          <w:bCs/>
          <w:sz w:val="20"/>
          <w:szCs w:val="20"/>
          <w:lang w:val="en-GB"/>
        </w:rPr>
        <w:t>SPONSOR’S AUTHORISATION FOR THE PUBLICATION OF INFORMATION REGARDING THE STATE AND OTHER BASIC DETAILS OF THE CLINICAL TRIAL</w:t>
      </w:r>
      <w:bookmarkEnd w:id="34"/>
      <w:bookmarkEnd w:id="35"/>
      <w:bookmarkEnd w:id="36"/>
      <w:bookmarkEnd w:id="37"/>
      <w:bookmarkEnd w:id="38"/>
      <w:bookmarkEnd w:id="39"/>
    </w:p>
    <w:p w14:paraId="581028DD" w14:textId="77777777" w:rsidR="008F23EE" w:rsidRPr="00AE43DD" w:rsidRDefault="008F23EE" w:rsidP="00AE43DD">
      <w:pPr>
        <w:spacing w:before="0" w:after="0" w:line="276" w:lineRule="auto"/>
        <w:jc w:val="center"/>
        <w:rPr>
          <w:rFonts w:ascii="Arial" w:hAnsi="Arial" w:cs="Arial"/>
          <w:b/>
          <w:bCs/>
          <w:sz w:val="20"/>
          <w:szCs w:val="20"/>
          <w:lang w:val="en-GB"/>
        </w:rPr>
      </w:pPr>
    </w:p>
    <w:p w14:paraId="7EFC8D75" w14:textId="77777777" w:rsidR="008F23EE" w:rsidRPr="00AE43DD" w:rsidRDefault="008F23EE" w:rsidP="00AE43DD">
      <w:pPr>
        <w:spacing w:before="0" w:after="0" w:line="276" w:lineRule="auto"/>
        <w:jc w:val="center"/>
        <w:rPr>
          <w:rFonts w:ascii="Arial" w:hAnsi="Arial" w:cs="Arial"/>
          <w:b/>
          <w:bCs/>
          <w:sz w:val="20"/>
          <w:szCs w:val="20"/>
          <w:lang w:val="en-GB"/>
        </w:rPr>
      </w:pPr>
    </w:p>
    <w:p w14:paraId="39CBC647" w14:textId="2AB4BFBF" w:rsidR="008F23EE" w:rsidRDefault="00AE43DD" w:rsidP="00AE43DD">
      <w:pPr>
        <w:spacing w:before="0" w:after="0" w:line="276" w:lineRule="auto"/>
        <w:jc w:val="both"/>
        <w:rPr>
          <w:rStyle w:val="HTMLMarkup"/>
          <w:rFonts w:ascii="Arial" w:hAnsi="Arial" w:cs="Arial"/>
          <w:noProof/>
          <w:vanish w:val="0"/>
          <w:color w:val="auto"/>
          <w:sz w:val="20"/>
          <w:szCs w:val="20"/>
          <w:lang w:val="pt-PT"/>
        </w:rPr>
      </w:pPr>
      <w:r w:rsidRPr="00AE43DD">
        <w:rPr>
          <w:rFonts w:ascii="Arial" w:hAnsi="Arial" w:cs="Arial"/>
          <w:b/>
          <w:bCs/>
          <w:sz w:val="20"/>
          <w:szCs w:val="20"/>
          <w:lang w:val="en-GB"/>
        </w:rPr>
        <w:t>Title</w:t>
      </w:r>
      <w:r w:rsidR="008F23EE" w:rsidRPr="00AE43DD">
        <w:rPr>
          <w:rFonts w:ascii="Arial" w:hAnsi="Arial" w:cs="Arial"/>
          <w:b/>
          <w:bCs/>
          <w:sz w:val="20"/>
          <w:szCs w:val="20"/>
          <w:lang w:val="en-GB"/>
        </w:rPr>
        <w:t xml:space="preserve">: </w:t>
      </w:r>
      <w:sdt>
        <w:sdtPr>
          <w:rPr>
            <w:rFonts w:ascii="Arial" w:hAnsi="Arial" w:cs="Arial"/>
            <w:b/>
            <w:bCs/>
            <w:sz w:val="20"/>
            <w:szCs w:val="20"/>
          </w:rPr>
          <w:alias w:val="Titulo2"/>
          <w:tag w:val="Titulo2"/>
          <w:id w:val="-187376933"/>
          <w:placeholder>
            <w:docPart w:val="DefaultPlaceholder_-1854013440"/>
          </w:placeholder>
        </w:sdtPr>
        <w:sdtEndPr>
          <w:rPr>
            <w:rStyle w:val="HTMLMarkup"/>
            <w:b w:val="0"/>
            <w:bCs w:val="0"/>
            <w:noProof/>
            <w:vanish/>
            <w:color w:val="FF0000"/>
            <w:lang w:val="pt-PT"/>
          </w:rPr>
        </w:sdtEndPr>
        <w:sdtContent>
          <w:r w:rsidR="008E1C91">
            <w:rPr>
              <w:rStyle w:val="HTMLMarkup"/>
              <w:rFonts w:ascii="Arial" w:hAnsi="Arial" w:cs="Arial"/>
              <w:noProof/>
              <w:vanish w:val="0"/>
              <w:color w:val="auto"/>
              <w:sz w:val="20"/>
              <w:szCs w:val="20"/>
              <w:lang w:val="pt-PT"/>
            </w:rPr>
            <w:t>     </w:t>
          </w:r>
        </w:sdtContent>
      </w:sdt>
    </w:p>
    <w:p w14:paraId="59826689" w14:textId="77777777" w:rsidR="008F23EE" w:rsidRDefault="008F23EE" w:rsidP="00AE43DD">
      <w:pPr>
        <w:spacing w:before="0" w:after="0" w:line="276" w:lineRule="auto"/>
        <w:jc w:val="both"/>
        <w:rPr>
          <w:rStyle w:val="HTMLMarkup"/>
          <w:rFonts w:ascii="Arial" w:hAnsi="Arial" w:cs="Arial"/>
          <w:noProof/>
          <w:vanish w:val="0"/>
          <w:color w:val="auto"/>
          <w:sz w:val="20"/>
          <w:szCs w:val="20"/>
          <w:lang w:val="pt-PT"/>
        </w:rPr>
      </w:pPr>
    </w:p>
    <w:p w14:paraId="7AA48050" w14:textId="19E43BF0" w:rsidR="008F23EE" w:rsidRPr="00AE43DD" w:rsidRDefault="00AE43DD" w:rsidP="00AE43DD">
      <w:pPr>
        <w:spacing w:before="0" w:after="0" w:line="276" w:lineRule="auto"/>
        <w:jc w:val="both"/>
        <w:rPr>
          <w:rFonts w:ascii="Arial" w:hAnsi="Arial" w:cs="Arial"/>
          <w:bCs/>
          <w:sz w:val="20"/>
          <w:szCs w:val="20"/>
          <w:lang w:val="en-GB"/>
        </w:rPr>
      </w:pPr>
      <w:r>
        <w:rPr>
          <w:rStyle w:val="HTMLMarkup"/>
          <w:rFonts w:ascii="Arial" w:hAnsi="Arial" w:cs="Arial"/>
          <w:b/>
          <w:noProof/>
          <w:vanish w:val="0"/>
          <w:color w:val="auto"/>
          <w:sz w:val="20"/>
          <w:szCs w:val="20"/>
          <w:lang w:val="pt-PT"/>
        </w:rPr>
        <w:t>Protocol Code</w:t>
      </w:r>
      <w:r w:rsidR="008F23EE">
        <w:rPr>
          <w:rStyle w:val="HTMLMarkup"/>
          <w:rFonts w:ascii="Arial" w:hAnsi="Arial" w:cs="Arial"/>
          <w:noProof/>
          <w:vanish w:val="0"/>
          <w:color w:val="auto"/>
          <w:sz w:val="20"/>
          <w:szCs w:val="20"/>
          <w:lang w:val="pt-PT"/>
        </w:rPr>
        <w:t xml:space="preserve">: </w:t>
      </w:r>
      <w:sdt>
        <w:sdtPr>
          <w:rPr>
            <w:rStyle w:val="HTMLMarkup"/>
            <w:rFonts w:ascii="Arial" w:hAnsi="Arial" w:cs="Arial"/>
            <w:noProof/>
            <w:vanish w:val="0"/>
            <w:color w:val="auto"/>
            <w:sz w:val="20"/>
            <w:szCs w:val="20"/>
            <w:lang w:val="pt-PT"/>
          </w:rPr>
          <w:alias w:val="Codigo2"/>
          <w:tag w:val="Codigo2"/>
          <w:id w:val="209544984"/>
          <w:placeholder>
            <w:docPart w:val="DefaultPlaceholder_-1854013440"/>
          </w:placeholder>
        </w:sdtPr>
        <w:sdtEndPr>
          <w:rPr>
            <w:rStyle w:val="HTMLMarkup"/>
          </w:rPr>
        </w:sdtEndPr>
        <w:sdtContent>
          <w:r w:rsidR="008E1C91">
            <w:rPr>
              <w:rStyle w:val="HTMLMarkup"/>
              <w:rFonts w:ascii="Arial" w:hAnsi="Arial" w:cs="Arial"/>
              <w:noProof/>
              <w:vanish w:val="0"/>
              <w:color w:val="auto"/>
              <w:sz w:val="20"/>
              <w:szCs w:val="20"/>
              <w:lang w:val="pt-PT"/>
            </w:rPr>
            <w:t>     </w:t>
          </w:r>
        </w:sdtContent>
      </w:sdt>
    </w:p>
    <w:bookmarkEnd w:id="33"/>
    <w:p w14:paraId="0BBA96AA" w14:textId="77777777" w:rsidR="00DD3629" w:rsidRPr="00AE43DD" w:rsidRDefault="00DD3629" w:rsidP="00AE43DD">
      <w:pPr>
        <w:spacing w:before="0" w:after="0" w:line="276" w:lineRule="auto"/>
        <w:jc w:val="both"/>
        <w:rPr>
          <w:rFonts w:ascii="Arial" w:hAnsi="Arial" w:cs="Arial"/>
          <w:sz w:val="20"/>
          <w:szCs w:val="20"/>
          <w:lang w:val="en-GB"/>
        </w:rPr>
      </w:pPr>
    </w:p>
    <w:p w14:paraId="1E2AEC4B" w14:textId="77777777" w:rsidR="00AE43DD" w:rsidRPr="00AE43DD" w:rsidRDefault="00AE43DD" w:rsidP="00AE43DD">
      <w:pPr>
        <w:tabs>
          <w:tab w:val="left" w:pos="5529"/>
        </w:tabs>
        <w:spacing w:before="0" w:after="0" w:line="276" w:lineRule="auto"/>
        <w:jc w:val="both"/>
        <w:rPr>
          <w:rFonts w:ascii="Arial" w:hAnsi="Arial" w:cs="Arial"/>
          <w:sz w:val="20"/>
          <w:szCs w:val="20"/>
          <w:lang w:val="en-GB"/>
        </w:rPr>
      </w:pPr>
      <w:r w:rsidRPr="00AE43DD">
        <w:rPr>
          <w:rFonts w:ascii="Arial" w:hAnsi="Arial" w:cs="Arial"/>
          <w:sz w:val="20"/>
          <w:szCs w:val="20"/>
          <w:lang w:val="en-GB"/>
        </w:rPr>
        <w:t xml:space="preserve">Clinical trials are a great opportunity for patients to access to innovative medicinal products that favour their clinical situation. </w:t>
      </w:r>
    </w:p>
    <w:p w14:paraId="6FB7B21D" w14:textId="77777777" w:rsidR="00AE43DD" w:rsidRPr="00AE43DD" w:rsidRDefault="00AE43DD" w:rsidP="00AE43DD">
      <w:pPr>
        <w:tabs>
          <w:tab w:val="left" w:pos="5529"/>
        </w:tabs>
        <w:spacing w:before="0" w:after="0" w:line="276" w:lineRule="auto"/>
        <w:jc w:val="both"/>
        <w:rPr>
          <w:rFonts w:ascii="Arial" w:hAnsi="Arial" w:cs="Arial"/>
          <w:sz w:val="20"/>
          <w:szCs w:val="20"/>
          <w:lang w:val="en-GB"/>
        </w:rPr>
      </w:pPr>
      <w:r w:rsidRPr="00AE43DD">
        <w:rPr>
          <w:rFonts w:ascii="Arial" w:hAnsi="Arial" w:cs="Arial"/>
          <w:sz w:val="20"/>
          <w:szCs w:val="20"/>
          <w:lang w:val="en-GB"/>
        </w:rPr>
        <w:t xml:space="preserve"> </w:t>
      </w:r>
    </w:p>
    <w:p w14:paraId="7538FD91" w14:textId="77777777" w:rsidR="00AE43DD" w:rsidRPr="00AE43DD" w:rsidRDefault="00AE43DD" w:rsidP="00AE43DD">
      <w:pPr>
        <w:tabs>
          <w:tab w:val="left" w:pos="5529"/>
        </w:tabs>
        <w:spacing w:before="0" w:after="0" w:line="276" w:lineRule="auto"/>
        <w:jc w:val="both"/>
        <w:rPr>
          <w:rFonts w:ascii="Arial" w:hAnsi="Arial" w:cs="Arial"/>
          <w:sz w:val="20"/>
          <w:szCs w:val="20"/>
          <w:lang w:val="en-GB"/>
        </w:rPr>
      </w:pPr>
      <w:r w:rsidRPr="00AE43DD">
        <w:rPr>
          <w:rFonts w:ascii="Arial" w:hAnsi="Arial" w:cs="Arial"/>
          <w:sz w:val="20"/>
          <w:szCs w:val="20"/>
          <w:lang w:val="en-GB"/>
        </w:rPr>
        <w:t xml:space="preserve">In this way, the possibility for certain information regarding the clinical trial to be published on the website of the managing body and/or the Andalusian health authority would increase society’s knowledge of the state of the clinical trials being conducting and would contribute to increasing participation in them. </w:t>
      </w:r>
    </w:p>
    <w:p w14:paraId="26648768" w14:textId="77777777" w:rsidR="00AE43DD" w:rsidRPr="00AE43DD" w:rsidRDefault="00AE43DD" w:rsidP="00AE43DD">
      <w:pPr>
        <w:tabs>
          <w:tab w:val="left" w:pos="5529"/>
        </w:tabs>
        <w:spacing w:before="0" w:after="0" w:line="276" w:lineRule="auto"/>
        <w:jc w:val="both"/>
        <w:rPr>
          <w:rFonts w:ascii="Arial" w:hAnsi="Arial" w:cs="Arial"/>
          <w:sz w:val="20"/>
          <w:szCs w:val="20"/>
          <w:lang w:val="en-GB"/>
        </w:rPr>
      </w:pPr>
      <w:r w:rsidRPr="00AE43DD">
        <w:rPr>
          <w:rFonts w:ascii="Arial" w:hAnsi="Arial" w:cs="Arial"/>
          <w:sz w:val="20"/>
          <w:szCs w:val="20"/>
          <w:lang w:val="en-GB"/>
        </w:rPr>
        <w:t xml:space="preserve"> </w:t>
      </w:r>
    </w:p>
    <w:p w14:paraId="79AB71A0" w14:textId="77777777" w:rsidR="00AE43DD" w:rsidRPr="00AE43DD" w:rsidRDefault="00AE43DD" w:rsidP="00AE43DD">
      <w:pPr>
        <w:tabs>
          <w:tab w:val="left" w:pos="5529"/>
        </w:tabs>
        <w:spacing w:before="0" w:after="0" w:line="276" w:lineRule="auto"/>
        <w:jc w:val="both"/>
        <w:rPr>
          <w:rFonts w:ascii="Arial" w:hAnsi="Arial" w:cs="Arial"/>
          <w:sz w:val="20"/>
          <w:szCs w:val="20"/>
          <w:lang w:val="en-GB"/>
        </w:rPr>
      </w:pPr>
      <w:r w:rsidRPr="00AE43DD">
        <w:rPr>
          <w:rFonts w:ascii="Arial" w:hAnsi="Arial" w:cs="Arial"/>
          <w:sz w:val="20"/>
          <w:szCs w:val="20"/>
          <w:lang w:val="en-GB"/>
        </w:rPr>
        <w:t>The managing body and/or the Andalusian health authority will ensure the quality, accuracy and periodical updating of the information and details published on the website.</w:t>
      </w:r>
    </w:p>
    <w:p w14:paraId="413306F4" w14:textId="77777777" w:rsidR="00AE43DD" w:rsidRPr="00AE43DD" w:rsidRDefault="00AE43DD" w:rsidP="00AE43DD">
      <w:pPr>
        <w:tabs>
          <w:tab w:val="left" w:pos="5529"/>
        </w:tabs>
        <w:spacing w:before="0" w:after="0" w:line="276" w:lineRule="auto"/>
        <w:jc w:val="both"/>
        <w:rPr>
          <w:rFonts w:ascii="Arial" w:hAnsi="Arial" w:cs="Arial"/>
          <w:sz w:val="20"/>
          <w:szCs w:val="20"/>
          <w:lang w:val="en-GB"/>
        </w:rPr>
      </w:pPr>
    </w:p>
    <w:p w14:paraId="5D9E93FC" w14:textId="77777777" w:rsidR="00AE43DD" w:rsidRPr="00AE43DD" w:rsidRDefault="00AE43DD" w:rsidP="00AE43DD">
      <w:pPr>
        <w:tabs>
          <w:tab w:val="left" w:pos="5529"/>
        </w:tabs>
        <w:spacing w:before="0" w:after="0" w:line="276" w:lineRule="auto"/>
        <w:jc w:val="both"/>
        <w:rPr>
          <w:rFonts w:ascii="Arial" w:hAnsi="Arial" w:cs="Arial"/>
          <w:sz w:val="20"/>
          <w:szCs w:val="20"/>
          <w:lang w:val="en-GB"/>
        </w:rPr>
      </w:pPr>
      <w:r w:rsidRPr="00AE43DD">
        <w:rPr>
          <w:rFonts w:ascii="Arial" w:hAnsi="Arial" w:cs="Arial"/>
          <w:sz w:val="20"/>
          <w:szCs w:val="20"/>
          <w:lang w:val="en-GB"/>
        </w:rPr>
        <w:t xml:space="preserve">In said context, the sponsor </w:t>
      </w:r>
      <w:r w:rsidRPr="00AE43DD">
        <w:rPr>
          <w:rFonts w:ascii="Arial" w:hAnsi="Arial" w:cs="Arial"/>
          <w:b/>
          <w:bCs/>
          <w:sz w:val="20"/>
          <w:szCs w:val="20"/>
          <w:lang w:val="en-GB"/>
        </w:rPr>
        <w:t>HEREBY STATES</w:t>
      </w:r>
      <w:r w:rsidRPr="00AE43DD">
        <w:rPr>
          <w:rFonts w:ascii="Arial" w:hAnsi="Arial" w:cs="Arial"/>
          <w:b/>
          <w:sz w:val="20"/>
          <w:szCs w:val="20"/>
          <w:lang w:val="en-GB"/>
        </w:rPr>
        <w:t>:</w:t>
      </w:r>
    </w:p>
    <w:p w14:paraId="17FB9C31" w14:textId="77777777" w:rsidR="00DD3629" w:rsidRPr="00AE43DD" w:rsidRDefault="00DD3629" w:rsidP="00E65226">
      <w:pPr>
        <w:tabs>
          <w:tab w:val="left" w:pos="5529"/>
        </w:tabs>
        <w:spacing w:before="0" w:after="0" w:line="276" w:lineRule="auto"/>
        <w:jc w:val="both"/>
        <w:rPr>
          <w:rFonts w:ascii="Arial" w:hAnsi="Arial" w:cs="Arial"/>
          <w:sz w:val="20"/>
          <w:szCs w:val="20"/>
          <w:lang w:val="en-GB"/>
        </w:rPr>
      </w:pPr>
    </w:p>
    <w:tbl>
      <w:tblPr>
        <w:tblW w:w="9756" w:type="dxa"/>
        <w:tblLayout w:type="fixed"/>
        <w:tblLook w:val="01E0" w:firstRow="1" w:lastRow="1" w:firstColumn="1" w:lastColumn="1" w:noHBand="0" w:noVBand="0"/>
      </w:tblPr>
      <w:tblGrid>
        <w:gridCol w:w="350"/>
        <w:gridCol w:w="9406"/>
      </w:tblGrid>
      <w:tr w:rsidR="00DD3629" w:rsidRPr="0001406F" w14:paraId="15D3886B" w14:textId="77777777" w:rsidTr="005F0932">
        <w:trPr>
          <w:trHeight w:val="612"/>
        </w:trPr>
        <w:tc>
          <w:tcPr>
            <w:tcW w:w="350" w:type="dxa"/>
            <w:tcBorders>
              <w:top w:val="single" w:sz="4" w:space="0" w:color="auto"/>
              <w:left w:val="single" w:sz="4" w:space="0" w:color="auto"/>
              <w:bottom w:val="single" w:sz="4" w:space="0" w:color="auto"/>
              <w:right w:val="single" w:sz="4" w:space="0" w:color="auto"/>
            </w:tcBorders>
            <w:vAlign w:val="center"/>
          </w:tcPr>
          <w:p w14:paraId="2AA3D433" w14:textId="77777777" w:rsidR="00DD3629" w:rsidRPr="000E7E90" w:rsidRDefault="00DD3629" w:rsidP="00E65226">
            <w:pPr>
              <w:spacing w:before="0" w:after="0" w:line="276" w:lineRule="auto"/>
              <w:jc w:val="center"/>
              <w:rPr>
                <w:rFonts w:ascii="Arial" w:hAnsi="Arial" w:cs="Arial"/>
                <w:sz w:val="20"/>
                <w:szCs w:val="20"/>
              </w:rPr>
            </w:pPr>
            <w:r w:rsidRPr="000E7E90">
              <w:rPr>
                <w:rFonts w:ascii="Arial" w:hAnsi="Arial" w:cs="Arial"/>
                <w:sz w:val="20"/>
                <w:szCs w:val="20"/>
              </w:rPr>
              <w:fldChar w:fldCharType="begin">
                <w:ffData>
                  <w:name w:val="Texto1"/>
                  <w:enabled/>
                  <w:calcOnExit w:val="0"/>
                  <w:textInput>
                    <w:maxLength w:val="1"/>
                  </w:textInput>
                </w:ffData>
              </w:fldChar>
            </w:r>
            <w:r w:rsidRPr="000E7E90">
              <w:rPr>
                <w:rFonts w:ascii="Arial" w:hAnsi="Arial" w:cs="Arial"/>
                <w:sz w:val="20"/>
                <w:szCs w:val="20"/>
              </w:rPr>
              <w:instrText xml:space="preserve"> FORMTEXT </w:instrText>
            </w:r>
            <w:r w:rsidRPr="000E7E90">
              <w:rPr>
                <w:rFonts w:ascii="Arial" w:hAnsi="Arial" w:cs="Arial"/>
                <w:sz w:val="20"/>
                <w:szCs w:val="20"/>
              </w:rPr>
            </w:r>
            <w:r w:rsidRPr="000E7E90">
              <w:rPr>
                <w:rFonts w:ascii="Arial" w:hAnsi="Arial" w:cs="Arial"/>
                <w:sz w:val="20"/>
                <w:szCs w:val="20"/>
              </w:rPr>
              <w:fldChar w:fldCharType="separate"/>
            </w:r>
            <w:r>
              <w:rPr>
                <w:rFonts w:ascii="Arial" w:hAnsi="Arial" w:cs="Arial"/>
                <w:sz w:val="20"/>
                <w:szCs w:val="20"/>
              </w:rPr>
              <w:t> </w:t>
            </w:r>
            <w:r w:rsidRPr="000E7E90">
              <w:rPr>
                <w:rFonts w:ascii="Arial" w:hAnsi="Arial" w:cs="Arial"/>
                <w:sz w:val="20"/>
                <w:szCs w:val="20"/>
              </w:rPr>
              <w:fldChar w:fldCharType="end"/>
            </w:r>
          </w:p>
        </w:tc>
        <w:tc>
          <w:tcPr>
            <w:tcW w:w="9406" w:type="dxa"/>
            <w:tcBorders>
              <w:left w:val="single" w:sz="4" w:space="0" w:color="auto"/>
            </w:tcBorders>
            <w:vAlign w:val="center"/>
          </w:tcPr>
          <w:p w14:paraId="6A107E8B" w14:textId="4515DB3F" w:rsidR="00DD3629" w:rsidRPr="00AE43DD" w:rsidRDefault="00AE43DD" w:rsidP="00E65226">
            <w:pPr>
              <w:spacing w:before="0" w:after="0" w:line="276" w:lineRule="auto"/>
              <w:jc w:val="both"/>
              <w:rPr>
                <w:rFonts w:ascii="Arial" w:hAnsi="Arial" w:cs="Arial"/>
                <w:sz w:val="20"/>
                <w:szCs w:val="20"/>
                <w:lang w:val="en-GB"/>
              </w:rPr>
            </w:pPr>
            <w:r w:rsidRPr="00AE43DD">
              <w:rPr>
                <w:rFonts w:ascii="Arial" w:hAnsi="Arial" w:cs="Arial"/>
                <w:sz w:val="20"/>
                <w:szCs w:val="20"/>
                <w:lang w:val="en-GB"/>
              </w:rPr>
              <w:t xml:space="preserve">That they </w:t>
            </w:r>
            <w:r w:rsidRPr="00A12F60">
              <w:rPr>
                <w:rFonts w:ascii="Arial" w:hAnsi="Arial" w:cs="Arial"/>
                <w:b/>
                <w:bCs/>
                <w:sz w:val="20"/>
                <w:szCs w:val="20"/>
                <w:lang w:val="en-GB"/>
              </w:rPr>
              <w:t>authorise</w:t>
            </w:r>
            <w:r w:rsidRPr="00AE43DD">
              <w:rPr>
                <w:rFonts w:ascii="Arial" w:hAnsi="Arial" w:cs="Arial"/>
                <w:sz w:val="20"/>
                <w:szCs w:val="20"/>
                <w:lang w:val="en-GB"/>
              </w:rPr>
              <w:t xml:space="preserve"> the managing body and/or the Andalusian health authority to publish information, for informative purposes, the information that is publicly accessible from the Spanish Register of Clinical Studies (REec), on their website</w:t>
            </w:r>
          </w:p>
        </w:tc>
      </w:tr>
      <w:tr w:rsidR="00DD3629" w:rsidRPr="0001406F" w14:paraId="3BE939AC" w14:textId="77777777" w:rsidTr="005F0932">
        <w:trPr>
          <w:trHeight w:val="613"/>
        </w:trPr>
        <w:tc>
          <w:tcPr>
            <w:tcW w:w="350" w:type="dxa"/>
            <w:tcBorders>
              <w:top w:val="single" w:sz="4" w:space="0" w:color="auto"/>
              <w:left w:val="single" w:sz="4" w:space="0" w:color="auto"/>
              <w:bottom w:val="single" w:sz="4" w:space="0" w:color="auto"/>
              <w:right w:val="single" w:sz="4" w:space="0" w:color="auto"/>
            </w:tcBorders>
            <w:vAlign w:val="center"/>
          </w:tcPr>
          <w:p w14:paraId="6F253641" w14:textId="77777777" w:rsidR="00DD3629" w:rsidRPr="000E7E90" w:rsidRDefault="00DD3629" w:rsidP="00E65226">
            <w:pPr>
              <w:spacing w:before="0" w:after="0" w:line="276" w:lineRule="auto"/>
              <w:jc w:val="center"/>
              <w:rPr>
                <w:rFonts w:ascii="Arial" w:hAnsi="Arial" w:cs="Arial"/>
                <w:sz w:val="20"/>
                <w:szCs w:val="20"/>
              </w:rPr>
            </w:pPr>
            <w:r w:rsidRPr="000E7E90">
              <w:rPr>
                <w:rFonts w:ascii="Arial" w:hAnsi="Arial" w:cs="Arial"/>
                <w:sz w:val="20"/>
                <w:szCs w:val="20"/>
              </w:rPr>
              <w:fldChar w:fldCharType="begin">
                <w:ffData>
                  <w:name w:val="Texto1"/>
                  <w:enabled/>
                  <w:calcOnExit w:val="0"/>
                  <w:textInput>
                    <w:maxLength w:val="1"/>
                  </w:textInput>
                </w:ffData>
              </w:fldChar>
            </w:r>
            <w:r w:rsidRPr="000E7E90">
              <w:rPr>
                <w:rFonts w:ascii="Arial" w:hAnsi="Arial" w:cs="Arial"/>
                <w:sz w:val="20"/>
                <w:szCs w:val="20"/>
              </w:rPr>
              <w:instrText xml:space="preserve"> FORMTEXT </w:instrText>
            </w:r>
            <w:r w:rsidRPr="000E7E90">
              <w:rPr>
                <w:rFonts w:ascii="Arial" w:hAnsi="Arial" w:cs="Arial"/>
                <w:sz w:val="20"/>
                <w:szCs w:val="20"/>
              </w:rPr>
            </w:r>
            <w:r w:rsidRPr="000E7E90">
              <w:rPr>
                <w:rFonts w:ascii="Arial" w:hAnsi="Arial" w:cs="Arial"/>
                <w:sz w:val="20"/>
                <w:szCs w:val="20"/>
              </w:rPr>
              <w:fldChar w:fldCharType="separate"/>
            </w:r>
            <w:r w:rsidRPr="000E7E90">
              <w:rPr>
                <w:rFonts w:ascii="Arial" w:hAnsi="Arial" w:cs="Arial"/>
                <w:noProof/>
                <w:sz w:val="20"/>
                <w:szCs w:val="20"/>
              </w:rPr>
              <w:t> </w:t>
            </w:r>
            <w:r w:rsidRPr="000E7E90">
              <w:rPr>
                <w:rFonts w:ascii="Arial" w:hAnsi="Arial" w:cs="Arial"/>
                <w:sz w:val="20"/>
                <w:szCs w:val="20"/>
              </w:rPr>
              <w:fldChar w:fldCharType="end"/>
            </w:r>
          </w:p>
        </w:tc>
        <w:tc>
          <w:tcPr>
            <w:tcW w:w="9406" w:type="dxa"/>
            <w:tcBorders>
              <w:left w:val="single" w:sz="4" w:space="0" w:color="auto"/>
            </w:tcBorders>
            <w:vAlign w:val="center"/>
          </w:tcPr>
          <w:p w14:paraId="54F7A7B2" w14:textId="5706B10B" w:rsidR="00DD3629" w:rsidRPr="000E7E90" w:rsidRDefault="00AE43DD" w:rsidP="00E65226">
            <w:pPr>
              <w:spacing w:before="0" w:after="0" w:line="276" w:lineRule="auto"/>
              <w:jc w:val="both"/>
              <w:rPr>
                <w:rFonts w:ascii="Arial" w:hAnsi="Arial" w:cs="Arial"/>
                <w:sz w:val="20"/>
                <w:szCs w:val="20"/>
                <w:lang w:val="en-GB"/>
              </w:rPr>
            </w:pPr>
            <w:r w:rsidRPr="00AE43DD">
              <w:rPr>
                <w:rFonts w:ascii="Arial" w:hAnsi="Arial" w:cs="Arial"/>
                <w:sz w:val="20"/>
                <w:szCs w:val="20"/>
                <w:lang w:val="en-GB"/>
              </w:rPr>
              <w:t xml:space="preserve">That they </w:t>
            </w:r>
            <w:r w:rsidRPr="00A12F60">
              <w:rPr>
                <w:rFonts w:ascii="Arial" w:hAnsi="Arial" w:cs="Arial"/>
                <w:b/>
                <w:bCs/>
                <w:sz w:val="20"/>
                <w:szCs w:val="20"/>
                <w:lang w:val="en-GB"/>
              </w:rPr>
              <w:t>do not</w:t>
            </w:r>
            <w:r w:rsidRPr="00AE43DD">
              <w:rPr>
                <w:rFonts w:ascii="Arial" w:hAnsi="Arial" w:cs="Arial"/>
                <w:sz w:val="20"/>
                <w:szCs w:val="20"/>
                <w:lang w:val="en-GB"/>
              </w:rPr>
              <w:t xml:space="preserve"> </w:t>
            </w:r>
            <w:r w:rsidRPr="00A12F60">
              <w:rPr>
                <w:rFonts w:ascii="Arial" w:hAnsi="Arial" w:cs="Arial"/>
                <w:b/>
                <w:bCs/>
                <w:sz w:val="20"/>
                <w:szCs w:val="20"/>
                <w:lang w:val="en-GB"/>
              </w:rPr>
              <w:t>authorise</w:t>
            </w:r>
            <w:r w:rsidRPr="00AE43DD">
              <w:rPr>
                <w:rFonts w:ascii="Arial" w:hAnsi="Arial" w:cs="Arial"/>
                <w:sz w:val="20"/>
                <w:szCs w:val="20"/>
                <w:lang w:val="en-GB"/>
              </w:rPr>
              <w:t xml:space="preserve"> the managing body and/or the Andalusian health authority to publish the aforementioned information on their website</w:t>
            </w:r>
            <w:r w:rsidR="00DD3629" w:rsidRPr="00AE43DD">
              <w:rPr>
                <w:rFonts w:ascii="Arial" w:hAnsi="Arial" w:cs="Arial"/>
                <w:sz w:val="20"/>
                <w:szCs w:val="20"/>
                <w:lang w:val="en-GB"/>
              </w:rPr>
              <w:t>.</w:t>
            </w:r>
          </w:p>
        </w:tc>
      </w:tr>
    </w:tbl>
    <w:p w14:paraId="4C6A0082" w14:textId="77777777" w:rsidR="008F23EE" w:rsidRPr="00AE43DD" w:rsidRDefault="008F23EE" w:rsidP="00E65226">
      <w:pPr>
        <w:tabs>
          <w:tab w:val="left" w:pos="5103"/>
          <w:tab w:val="left" w:pos="5812"/>
        </w:tabs>
        <w:spacing w:before="0" w:after="0" w:line="276" w:lineRule="auto"/>
        <w:jc w:val="both"/>
        <w:rPr>
          <w:rFonts w:ascii="Arial" w:hAnsi="Arial" w:cs="Arial"/>
          <w:bCs/>
          <w:i/>
          <w:sz w:val="16"/>
          <w:szCs w:val="16"/>
          <w:lang w:val="en-GB"/>
        </w:rPr>
      </w:pPr>
    </w:p>
    <w:sectPr w:rsidR="008F23EE" w:rsidRPr="00AE43DD" w:rsidSect="007172E0">
      <w:headerReference w:type="default" r:id="rId8"/>
      <w:footerReference w:type="even" r:id="rId9"/>
      <w:footerReference w:type="default" r:id="rId10"/>
      <w:footnotePr>
        <w:numFmt w:val="chicago"/>
      </w:footnotePr>
      <w:pgSz w:w="11906" w:h="16838" w:code="9"/>
      <w:pgMar w:top="709" w:right="1134" w:bottom="1134" w:left="1134" w:header="680" w:footer="284" w:gutter="0"/>
      <w:pgNumType w:start="1"/>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D8E38" w14:textId="77777777" w:rsidR="00161549" w:rsidRDefault="00161549">
      <w:r>
        <w:separator/>
      </w:r>
    </w:p>
  </w:endnote>
  <w:endnote w:type="continuationSeparator" w:id="0">
    <w:p w14:paraId="18CB8BCC" w14:textId="77777777" w:rsidR="00161549" w:rsidRDefault="00161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ource Sans Pro">
    <w:charset w:val="00"/>
    <w:family w:val="swiss"/>
    <w:pitch w:val="variable"/>
    <w:sig w:usb0="600002F7" w:usb1="02000001" w:usb2="00000000" w:usb3="00000000" w:csb0="0000019F" w:csb1="00000000"/>
  </w:font>
  <w:font w:name="Noto Sans HK">
    <w:altName w:val="Yu Gothic"/>
    <w:panose1 w:val="00000000000000000000"/>
    <w:charset w:val="80"/>
    <w:family w:val="swiss"/>
    <w:notTrueType/>
    <w:pitch w:val="variable"/>
    <w:sig w:usb0="20000287" w:usb1="2ADF3C10" w:usb2="00000016" w:usb3="00000000" w:csb0="00120107" w:csb1="00000000"/>
  </w:font>
  <w:font w:name="Source Sans Pro SemiBold">
    <w:charset w:val="00"/>
    <w:family w:val="swiss"/>
    <w:pitch w:val="variable"/>
    <w:sig w:usb0="600002F7" w:usb1="02000001" w:usb2="00000000" w:usb3="00000000" w:csb0="0000019F" w:csb1="00000000"/>
  </w:font>
  <w:font w:name="Noto Sans HK Medium">
    <w:panose1 w:val="00000000000000000000"/>
    <w:charset w:val="80"/>
    <w:family w:val="swiss"/>
    <w:notTrueType/>
    <w:pitch w:val="variable"/>
    <w:sig w:usb0="20000287" w:usb1="2ADF3C10" w:usb2="00000016" w:usb3="00000000" w:csb0="00120107" w:csb1="00000000"/>
  </w:font>
  <w:font w:name="Calibri">
    <w:panose1 w:val="020F0502020204030204"/>
    <w:charset w:val="00"/>
    <w:family w:val="swiss"/>
    <w:pitch w:val="variable"/>
    <w:sig w:usb0="E4002EFF" w:usb1="C200247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E7685" w14:textId="77777777" w:rsidR="00FA2A64" w:rsidRDefault="00FA2A6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BA57229" w14:textId="77777777" w:rsidR="00FA2A64" w:rsidRDefault="00FA2A6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889D9" w14:textId="77777777" w:rsidR="00FA2A64" w:rsidRDefault="00FA2A64">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E5A70" w14:textId="77777777" w:rsidR="00161549" w:rsidRDefault="00161549">
      <w:r>
        <w:separator/>
      </w:r>
    </w:p>
  </w:footnote>
  <w:footnote w:type="continuationSeparator" w:id="0">
    <w:p w14:paraId="6C576F9B" w14:textId="77777777" w:rsidR="00161549" w:rsidRDefault="00161549">
      <w:r>
        <w:continuationSeparator/>
      </w:r>
    </w:p>
  </w:footnote>
  <w:footnote w:id="1">
    <w:p w14:paraId="3F8863DB" w14:textId="77777777" w:rsidR="001A462C" w:rsidRPr="00A62116" w:rsidRDefault="001A462C" w:rsidP="001A462C">
      <w:pPr>
        <w:pStyle w:val="Textonotapie"/>
        <w:rPr>
          <w:rFonts w:ascii="Arial" w:hAnsi="Arial" w:cs="Arial"/>
          <w:sz w:val="16"/>
          <w:szCs w:val="16"/>
          <w:lang w:val="en-GB"/>
        </w:rPr>
      </w:pPr>
      <w:r w:rsidRPr="00A62116">
        <w:rPr>
          <w:rFonts w:ascii="Arial" w:hAnsi="Arial" w:cs="Arial"/>
          <w:sz w:val="16"/>
          <w:szCs w:val="16"/>
          <w:lang w:val="en-GB"/>
        </w:rPr>
        <w:t xml:space="preserve">* </w:t>
      </w:r>
      <w:r w:rsidRPr="00A62116">
        <w:rPr>
          <w:rFonts w:ascii="Arial" w:eastAsia="Arial" w:hAnsi="Arial" w:cs="Arial"/>
          <w:color w:val="00000A"/>
          <w:sz w:val="16"/>
          <w:szCs w:val="16"/>
          <w:lang w:val="en-GB" w:bidi="es-ES"/>
        </w:rPr>
        <w:t>The certification from the sponsor, authorising the CRO/entity to act on their behalf is attached</w:t>
      </w:r>
      <w:r w:rsidRPr="00A62116">
        <w:rPr>
          <w:rFonts w:ascii="Arial" w:hAnsi="Arial" w:cs="Arial"/>
          <w:sz w:val="16"/>
          <w:szCs w:val="16"/>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Look w:val="04A0" w:firstRow="1" w:lastRow="0" w:firstColumn="1" w:lastColumn="0" w:noHBand="0" w:noVBand="1"/>
    </w:tblPr>
    <w:tblGrid>
      <w:gridCol w:w="6062"/>
      <w:gridCol w:w="3827"/>
    </w:tblGrid>
    <w:tr w:rsidR="00833242" w14:paraId="720C29C1" w14:textId="77777777" w:rsidTr="001837C1">
      <w:trPr>
        <w:trHeight w:val="1378"/>
      </w:trPr>
      <w:tc>
        <w:tcPr>
          <w:tcW w:w="6062" w:type="dxa"/>
        </w:tcPr>
        <w:p w14:paraId="44635846" w14:textId="0D65F504" w:rsidR="00833242" w:rsidRPr="001837C1" w:rsidRDefault="007E01AB" w:rsidP="00833242">
          <w:pPr>
            <w:rPr>
              <w:rFonts w:ascii="Calibri" w:eastAsia="Calibri" w:hAnsi="Calibri"/>
              <w:sz w:val="22"/>
              <w:szCs w:val="22"/>
            </w:rPr>
          </w:pPr>
          <w:bookmarkStart w:id="40" w:name="_Hlk145932252"/>
          <w:r>
            <w:rPr>
              <w:rFonts w:ascii="Calibri" w:eastAsia="Calibri" w:hAnsi="Calibri"/>
              <w:noProof/>
              <w:sz w:val="22"/>
              <w:szCs w:val="22"/>
            </w:rPr>
            <w:drawing>
              <wp:anchor distT="0" distB="0" distL="114300" distR="114300" simplePos="0" relativeHeight="251660288" behindDoc="0" locked="0" layoutInCell="1" allowOverlap="1" wp14:anchorId="60531E26" wp14:editId="038043A8">
                <wp:simplePos x="0" y="0"/>
                <wp:positionH relativeFrom="margin">
                  <wp:posOffset>-68363</wp:posOffset>
                </wp:positionH>
                <wp:positionV relativeFrom="margin">
                  <wp:posOffset>264885</wp:posOffset>
                </wp:positionV>
                <wp:extent cx="3563131" cy="772885"/>
                <wp:effectExtent l="0" t="0" r="0" b="0"/>
                <wp:wrapSquare wrapText="bothSides"/>
                <wp:docPr id="92397057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6363" cy="773586"/>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827" w:type="dxa"/>
        </w:tcPr>
        <w:p w14:paraId="323E3FFC" w14:textId="1085DF66" w:rsidR="00833242" w:rsidRDefault="00CD3777" w:rsidP="001837C1">
          <w:pPr>
            <w:pStyle w:val="Cabecera-Consejera"/>
            <w:ind w:left="-111"/>
          </w:pPr>
          <w:r>
            <w:rPr>
              <w:rFonts w:ascii="Calibri" w:eastAsia="Calibri" w:hAnsi="Calibri"/>
              <w:noProof/>
              <w:sz w:val="22"/>
              <w:szCs w:val="22"/>
            </w:rPr>
            <w:drawing>
              <wp:anchor distT="0" distB="0" distL="114300" distR="114300" simplePos="0" relativeHeight="251659264" behindDoc="0" locked="0" layoutInCell="1" allowOverlap="1" wp14:anchorId="58F651C9" wp14:editId="1655D332">
                <wp:simplePos x="0" y="0"/>
                <wp:positionH relativeFrom="margin">
                  <wp:posOffset>513624</wp:posOffset>
                </wp:positionH>
                <wp:positionV relativeFrom="margin">
                  <wp:posOffset>12700</wp:posOffset>
                </wp:positionV>
                <wp:extent cx="1602740" cy="1200907"/>
                <wp:effectExtent l="0" t="0" r="0" b="0"/>
                <wp:wrapSquare wrapText="bothSides"/>
                <wp:docPr id="18031757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2740" cy="12009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3242">
            <w:rPr>
              <w:noProof/>
            </w:rPr>
            <w:t xml:space="preserve">   </w:t>
          </w:r>
        </w:p>
        <w:p w14:paraId="19297620" w14:textId="68C6F70E" w:rsidR="00270A15" w:rsidRDefault="00270A15" w:rsidP="00833242">
          <w:pPr>
            <w:pStyle w:val="Cabecera-Centrodirectivo"/>
          </w:pPr>
        </w:p>
        <w:p w14:paraId="7061C695" w14:textId="7253B64F" w:rsidR="00833242" w:rsidRDefault="00833242" w:rsidP="001837C1">
          <w:pPr>
            <w:pStyle w:val="Cabecera-Centrodirectivo"/>
          </w:pPr>
        </w:p>
      </w:tc>
    </w:tr>
    <w:bookmarkEnd w:id="40"/>
  </w:tbl>
  <w:p w14:paraId="57AAB30B" w14:textId="77777777" w:rsidR="00FA2A64" w:rsidRPr="00833242" w:rsidRDefault="00FA2A64" w:rsidP="0083324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F5562"/>
    <w:multiLevelType w:val="multilevel"/>
    <w:tmpl w:val="5950CD8C"/>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start w:val="1"/>
      <w:numFmt w:val="lowerLetter"/>
      <w:lvlText w:val="%3)"/>
      <w:lvlJc w:val="left"/>
      <w:pPr>
        <w:ind w:left="643"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C931E4"/>
    <w:multiLevelType w:val="hybridMultilevel"/>
    <w:tmpl w:val="7ED05EDA"/>
    <w:lvl w:ilvl="0" w:tplc="9DF2E6D8">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14675FB6"/>
    <w:multiLevelType w:val="hybridMultilevel"/>
    <w:tmpl w:val="630C4DDE"/>
    <w:lvl w:ilvl="0" w:tplc="FFFFFFFF">
      <w:start w:val="1"/>
      <w:numFmt w:val="upperRoman"/>
      <w:lvlText w:val="%1."/>
      <w:lvlJc w:val="left"/>
      <w:pPr>
        <w:ind w:left="1005" w:hanging="360"/>
      </w:pPr>
      <w:rPr>
        <w:rFonts w:hint="default"/>
      </w:rPr>
    </w:lvl>
    <w:lvl w:ilvl="1" w:tplc="8C58ACE4">
      <w:start w:val="1"/>
      <w:numFmt w:val="upperRoman"/>
      <w:lvlText w:val="%2."/>
      <w:lvlJc w:val="left"/>
      <w:pPr>
        <w:ind w:left="785" w:hanging="360"/>
      </w:pPr>
      <w:rPr>
        <w:rFonts w:hint="default"/>
      </w:rPr>
    </w:lvl>
    <w:lvl w:ilvl="2" w:tplc="FFFFFFFF" w:tentative="1">
      <w:start w:val="1"/>
      <w:numFmt w:val="lowerRoman"/>
      <w:lvlText w:val="%3."/>
      <w:lvlJc w:val="right"/>
      <w:pPr>
        <w:ind w:left="2445" w:hanging="180"/>
      </w:pPr>
    </w:lvl>
    <w:lvl w:ilvl="3" w:tplc="FFFFFFFF" w:tentative="1">
      <w:start w:val="1"/>
      <w:numFmt w:val="decimal"/>
      <w:lvlText w:val="%4."/>
      <w:lvlJc w:val="left"/>
      <w:pPr>
        <w:ind w:left="3165" w:hanging="360"/>
      </w:pPr>
    </w:lvl>
    <w:lvl w:ilvl="4" w:tplc="FFFFFFFF" w:tentative="1">
      <w:start w:val="1"/>
      <w:numFmt w:val="lowerLetter"/>
      <w:lvlText w:val="%5."/>
      <w:lvlJc w:val="left"/>
      <w:pPr>
        <w:ind w:left="3885" w:hanging="360"/>
      </w:pPr>
    </w:lvl>
    <w:lvl w:ilvl="5" w:tplc="FFFFFFFF" w:tentative="1">
      <w:start w:val="1"/>
      <w:numFmt w:val="lowerRoman"/>
      <w:lvlText w:val="%6."/>
      <w:lvlJc w:val="right"/>
      <w:pPr>
        <w:ind w:left="4605" w:hanging="180"/>
      </w:pPr>
    </w:lvl>
    <w:lvl w:ilvl="6" w:tplc="FFFFFFFF" w:tentative="1">
      <w:start w:val="1"/>
      <w:numFmt w:val="decimal"/>
      <w:lvlText w:val="%7."/>
      <w:lvlJc w:val="left"/>
      <w:pPr>
        <w:ind w:left="5325" w:hanging="360"/>
      </w:pPr>
    </w:lvl>
    <w:lvl w:ilvl="7" w:tplc="FFFFFFFF" w:tentative="1">
      <w:start w:val="1"/>
      <w:numFmt w:val="lowerLetter"/>
      <w:lvlText w:val="%8."/>
      <w:lvlJc w:val="left"/>
      <w:pPr>
        <w:ind w:left="6045" w:hanging="360"/>
      </w:pPr>
    </w:lvl>
    <w:lvl w:ilvl="8" w:tplc="FFFFFFFF" w:tentative="1">
      <w:start w:val="1"/>
      <w:numFmt w:val="lowerRoman"/>
      <w:lvlText w:val="%9."/>
      <w:lvlJc w:val="right"/>
      <w:pPr>
        <w:ind w:left="6765" w:hanging="180"/>
      </w:pPr>
    </w:lvl>
  </w:abstractNum>
  <w:abstractNum w:abstractNumId="3" w15:restartNumberingAfterBreak="0">
    <w:nsid w:val="24BB515B"/>
    <w:multiLevelType w:val="hybridMultilevel"/>
    <w:tmpl w:val="B1C690C8"/>
    <w:lvl w:ilvl="0" w:tplc="46C6A7AC">
      <w:start w:val="1"/>
      <w:numFmt w:val="decimal"/>
      <w:lvlText w:val="%1."/>
      <w:lvlJc w:val="right"/>
      <w:pPr>
        <w:ind w:left="720" w:hanging="360"/>
      </w:pPr>
      <w:rPr>
        <w:rFonts w:ascii="Arial" w:eastAsia="Times New Roman"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E344672"/>
    <w:multiLevelType w:val="hybridMultilevel"/>
    <w:tmpl w:val="4716A9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ABB534A"/>
    <w:multiLevelType w:val="hybridMultilevel"/>
    <w:tmpl w:val="12A6A9A4"/>
    <w:lvl w:ilvl="0" w:tplc="8C58ACE4">
      <w:start w:val="1"/>
      <w:numFmt w:val="upperRoman"/>
      <w:lvlText w:val="%1."/>
      <w:lvlJc w:val="left"/>
      <w:pPr>
        <w:tabs>
          <w:tab w:val="num" w:pos="1005"/>
        </w:tabs>
        <w:ind w:left="1005" w:hanging="720"/>
      </w:pPr>
      <w:rPr>
        <w:rFonts w:hint="default"/>
      </w:rPr>
    </w:lvl>
    <w:lvl w:ilvl="1" w:tplc="0C0A0019" w:tentative="1">
      <w:start w:val="1"/>
      <w:numFmt w:val="lowerLetter"/>
      <w:lvlText w:val="%2."/>
      <w:lvlJc w:val="left"/>
      <w:pPr>
        <w:tabs>
          <w:tab w:val="num" w:pos="1365"/>
        </w:tabs>
        <w:ind w:left="1365" w:hanging="360"/>
      </w:pPr>
    </w:lvl>
    <w:lvl w:ilvl="2" w:tplc="0C0A001B" w:tentative="1">
      <w:start w:val="1"/>
      <w:numFmt w:val="lowerRoman"/>
      <w:lvlText w:val="%3."/>
      <w:lvlJc w:val="right"/>
      <w:pPr>
        <w:tabs>
          <w:tab w:val="num" w:pos="2085"/>
        </w:tabs>
        <w:ind w:left="2085" w:hanging="180"/>
      </w:pPr>
    </w:lvl>
    <w:lvl w:ilvl="3" w:tplc="0C0A000F" w:tentative="1">
      <w:start w:val="1"/>
      <w:numFmt w:val="decimal"/>
      <w:lvlText w:val="%4."/>
      <w:lvlJc w:val="left"/>
      <w:pPr>
        <w:tabs>
          <w:tab w:val="num" w:pos="2805"/>
        </w:tabs>
        <w:ind w:left="2805" w:hanging="360"/>
      </w:pPr>
    </w:lvl>
    <w:lvl w:ilvl="4" w:tplc="0C0A0019" w:tentative="1">
      <w:start w:val="1"/>
      <w:numFmt w:val="lowerLetter"/>
      <w:lvlText w:val="%5."/>
      <w:lvlJc w:val="left"/>
      <w:pPr>
        <w:tabs>
          <w:tab w:val="num" w:pos="3525"/>
        </w:tabs>
        <w:ind w:left="3525" w:hanging="360"/>
      </w:pPr>
    </w:lvl>
    <w:lvl w:ilvl="5" w:tplc="0C0A001B" w:tentative="1">
      <w:start w:val="1"/>
      <w:numFmt w:val="lowerRoman"/>
      <w:lvlText w:val="%6."/>
      <w:lvlJc w:val="right"/>
      <w:pPr>
        <w:tabs>
          <w:tab w:val="num" w:pos="4245"/>
        </w:tabs>
        <w:ind w:left="4245" w:hanging="180"/>
      </w:pPr>
    </w:lvl>
    <w:lvl w:ilvl="6" w:tplc="0C0A000F" w:tentative="1">
      <w:start w:val="1"/>
      <w:numFmt w:val="decimal"/>
      <w:lvlText w:val="%7."/>
      <w:lvlJc w:val="left"/>
      <w:pPr>
        <w:tabs>
          <w:tab w:val="num" w:pos="4965"/>
        </w:tabs>
        <w:ind w:left="4965" w:hanging="360"/>
      </w:pPr>
    </w:lvl>
    <w:lvl w:ilvl="7" w:tplc="0C0A0019" w:tentative="1">
      <w:start w:val="1"/>
      <w:numFmt w:val="lowerLetter"/>
      <w:lvlText w:val="%8."/>
      <w:lvlJc w:val="left"/>
      <w:pPr>
        <w:tabs>
          <w:tab w:val="num" w:pos="5685"/>
        </w:tabs>
        <w:ind w:left="5685" w:hanging="360"/>
      </w:pPr>
    </w:lvl>
    <w:lvl w:ilvl="8" w:tplc="0C0A001B" w:tentative="1">
      <w:start w:val="1"/>
      <w:numFmt w:val="lowerRoman"/>
      <w:lvlText w:val="%9."/>
      <w:lvlJc w:val="right"/>
      <w:pPr>
        <w:tabs>
          <w:tab w:val="num" w:pos="6405"/>
        </w:tabs>
        <w:ind w:left="6405" w:hanging="180"/>
      </w:pPr>
    </w:lvl>
  </w:abstractNum>
  <w:abstractNum w:abstractNumId="6" w15:restartNumberingAfterBreak="0">
    <w:nsid w:val="3C9722D6"/>
    <w:multiLevelType w:val="hybridMultilevel"/>
    <w:tmpl w:val="CB90D43E"/>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7555DE4"/>
    <w:multiLevelType w:val="hybridMultilevel"/>
    <w:tmpl w:val="8826BC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8E4178B"/>
    <w:multiLevelType w:val="hybridMultilevel"/>
    <w:tmpl w:val="90743734"/>
    <w:lvl w:ilvl="0" w:tplc="0C0A000F">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494F1187"/>
    <w:multiLevelType w:val="hybridMultilevel"/>
    <w:tmpl w:val="41B2DBEA"/>
    <w:lvl w:ilvl="0" w:tplc="8C58ACE4">
      <w:start w:val="1"/>
      <w:numFmt w:val="upperRoman"/>
      <w:lvlText w:val="%1."/>
      <w:lvlJc w:val="left"/>
      <w:pPr>
        <w:ind w:left="1005" w:hanging="360"/>
      </w:pPr>
      <w:rPr>
        <w:rFonts w:hint="default"/>
      </w:rPr>
    </w:lvl>
    <w:lvl w:ilvl="1" w:tplc="0C0A0019">
      <w:start w:val="1"/>
      <w:numFmt w:val="lowerLetter"/>
      <w:lvlText w:val="%2."/>
      <w:lvlJc w:val="left"/>
      <w:pPr>
        <w:ind w:left="1725" w:hanging="360"/>
      </w:pPr>
    </w:lvl>
    <w:lvl w:ilvl="2" w:tplc="0C0A001B" w:tentative="1">
      <w:start w:val="1"/>
      <w:numFmt w:val="lowerRoman"/>
      <w:lvlText w:val="%3."/>
      <w:lvlJc w:val="right"/>
      <w:pPr>
        <w:ind w:left="2445" w:hanging="180"/>
      </w:pPr>
    </w:lvl>
    <w:lvl w:ilvl="3" w:tplc="0C0A000F" w:tentative="1">
      <w:start w:val="1"/>
      <w:numFmt w:val="decimal"/>
      <w:lvlText w:val="%4."/>
      <w:lvlJc w:val="left"/>
      <w:pPr>
        <w:ind w:left="3165" w:hanging="360"/>
      </w:pPr>
    </w:lvl>
    <w:lvl w:ilvl="4" w:tplc="0C0A0019" w:tentative="1">
      <w:start w:val="1"/>
      <w:numFmt w:val="lowerLetter"/>
      <w:lvlText w:val="%5."/>
      <w:lvlJc w:val="left"/>
      <w:pPr>
        <w:ind w:left="3885" w:hanging="360"/>
      </w:pPr>
    </w:lvl>
    <w:lvl w:ilvl="5" w:tplc="0C0A001B" w:tentative="1">
      <w:start w:val="1"/>
      <w:numFmt w:val="lowerRoman"/>
      <w:lvlText w:val="%6."/>
      <w:lvlJc w:val="right"/>
      <w:pPr>
        <w:ind w:left="4605" w:hanging="180"/>
      </w:pPr>
    </w:lvl>
    <w:lvl w:ilvl="6" w:tplc="0C0A000F" w:tentative="1">
      <w:start w:val="1"/>
      <w:numFmt w:val="decimal"/>
      <w:lvlText w:val="%7."/>
      <w:lvlJc w:val="left"/>
      <w:pPr>
        <w:ind w:left="5325" w:hanging="360"/>
      </w:pPr>
    </w:lvl>
    <w:lvl w:ilvl="7" w:tplc="0C0A0019" w:tentative="1">
      <w:start w:val="1"/>
      <w:numFmt w:val="lowerLetter"/>
      <w:lvlText w:val="%8."/>
      <w:lvlJc w:val="left"/>
      <w:pPr>
        <w:ind w:left="6045" w:hanging="360"/>
      </w:pPr>
    </w:lvl>
    <w:lvl w:ilvl="8" w:tplc="0C0A001B" w:tentative="1">
      <w:start w:val="1"/>
      <w:numFmt w:val="lowerRoman"/>
      <w:lvlText w:val="%9."/>
      <w:lvlJc w:val="right"/>
      <w:pPr>
        <w:ind w:left="6765" w:hanging="180"/>
      </w:pPr>
    </w:lvl>
  </w:abstractNum>
  <w:abstractNum w:abstractNumId="10" w15:restartNumberingAfterBreak="0">
    <w:nsid w:val="4C715691"/>
    <w:multiLevelType w:val="hybridMultilevel"/>
    <w:tmpl w:val="64B6219A"/>
    <w:lvl w:ilvl="0" w:tplc="0C0A0001">
      <w:start w:val="1"/>
      <w:numFmt w:val="bullet"/>
      <w:lvlText w:val=""/>
      <w:lvlJc w:val="left"/>
      <w:pPr>
        <w:tabs>
          <w:tab w:val="num" w:pos="502"/>
        </w:tabs>
        <w:ind w:left="502" w:hanging="360"/>
      </w:pPr>
      <w:rPr>
        <w:rFonts w:ascii="Symbol" w:hAnsi="Symbol" w:hint="default"/>
      </w:rPr>
    </w:lvl>
    <w:lvl w:ilvl="1" w:tplc="0C0A0003" w:tentative="1">
      <w:start w:val="1"/>
      <w:numFmt w:val="bullet"/>
      <w:lvlText w:val="o"/>
      <w:lvlJc w:val="left"/>
      <w:pPr>
        <w:tabs>
          <w:tab w:val="num" w:pos="1364"/>
        </w:tabs>
        <w:ind w:left="1364" w:hanging="360"/>
      </w:pPr>
      <w:rPr>
        <w:rFonts w:ascii="Courier New" w:hAnsi="Courier New" w:cs="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start w:val="1"/>
      <w:numFmt w:val="bullet"/>
      <w:lvlText w:val=""/>
      <w:lvlJc w:val="left"/>
      <w:pPr>
        <w:tabs>
          <w:tab w:val="num" w:pos="502"/>
        </w:tabs>
        <w:ind w:left="502"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cs="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cs="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503E14A7"/>
    <w:multiLevelType w:val="hybridMultilevel"/>
    <w:tmpl w:val="FF8E9756"/>
    <w:lvl w:ilvl="0" w:tplc="5F641E6E">
      <w:numFmt w:val="bullet"/>
      <w:lvlText w:val="-"/>
      <w:lvlJc w:val="left"/>
      <w:pPr>
        <w:tabs>
          <w:tab w:val="num" w:pos="780"/>
        </w:tabs>
        <w:ind w:left="780" w:hanging="360"/>
      </w:pPr>
      <w:rPr>
        <w:rFonts w:ascii="Times New Roman" w:eastAsia="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970B76"/>
    <w:multiLevelType w:val="multilevel"/>
    <w:tmpl w:val="5950CD8C"/>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173B26"/>
    <w:multiLevelType w:val="hybridMultilevel"/>
    <w:tmpl w:val="598CBC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F8C58DC"/>
    <w:multiLevelType w:val="hybridMultilevel"/>
    <w:tmpl w:val="7376D87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644"/>
        </w:tabs>
        <w:ind w:left="644"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750C57"/>
    <w:multiLevelType w:val="hybridMultilevel"/>
    <w:tmpl w:val="672451B2"/>
    <w:lvl w:ilvl="0" w:tplc="7EE82720">
      <w:start w:val="1"/>
      <w:numFmt w:val="lowerLetter"/>
      <w:lvlText w:val="%1)"/>
      <w:lvlJc w:val="left"/>
      <w:pPr>
        <w:tabs>
          <w:tab w:val="num" w:pos="645"/>
        </w:tabs>
        <w:ind w:left="645" w:hanging="360"/>
      </w:pPr>
      <w:rPr>
        <w:rFonts w:hint="default"/>
      </w:rPr>
    </w:lvl>
    <w:lvl w:ilvl="1" w:tplc="0C0A0019" w:tentative="1">
      <w:start w:val="1"/>
      <w:numFmt w:val="lowerLetter"/>
      <w:lvlText w:val="%2."/>
      <w:lvlJc w:val="left"/>
      <w:pPr>
        <w:tabs>
          <w:tab w:val="num" w:pos="1365"/>
        </w:tabs>
        <w:ind w:left="1365" w:hanging="360"/>
      </w:pPr>
    </w:lvl>
    <w:lvl w:ilvl="2" w:tplc="0C0A001B" w:tentative="1">
      <w:start w:val="1"/>
      <w:numFmt w:val="lowerRoman"/>
      <w:lvlText w:val="%3."/>
      <w:lvlJc w:val="right"/>
      <w:pPr>
        <w:tabs>
          <w:tab w:val="num" w:pos="2085"/>
        </w:tabs>
        <w:ind w:left="2085" w:hanging="180"/>
      </w:pPr>
    </w:lvl>
    <w:lvl w:ilvl="3" w:tplc="0C0A000F" w:tentative="1">
      <w:start w:val="1"/>
      <w:numFmt w:val="decimal"/>
      <w:lvlText w:val="%4."/>
      <w:lvlJc w:val="left"/>
      <w:pPr>
        <w:tabs>
          <w:tab w:val="num" w:pos="2805"/>
        </w:tabs>
        <w:ind w:left="2805" w:hanging="360"/>
      </w:pPr>
    </w:lvl>
    <w:lvl w:ilvl="4" w:tplc="0C0A0019" w:tentative="1">
      <w:start w:val="1"/>
      <w:numFmt w:val="lowerLetter"/>
      <w:lvlText w:val="%5."/>
      <w:lvlJc w:val="left"/>
      <w:pPr>
        <w:tabs>
          <w:tab w:val="num" w:pos="3525"/>
        </w:tabs>
        <w:ind w:left="3525" w:hanging="360"/>
      </w:pPr>
    </w:lvl>
    <w:lvl w:ilvl="5" w:tplc="0C0A001B" w:tentative="1">
      <w:start w:val="1"/>
      <w:numFmt w:val="lowerRoman"/>
      <w:lvlText w:val="%6."/>
      <w:lvlJc w:val="right"/>
      <w:pPr>
        <w:tabs>
          <w:tab w:val="num" w:pos="4245"/>
        </w:tabs>
        <w:ind w:left="4245" w:hanging="180"/>
      </w:pPr>
    </w:lvl>
    <w:lvl w:ilvl="6" w:tplc="0C0A000F" w:tentative="1">
      <w:start w:val="1"/>
      <w:numFmt w:val="decimal"/>
      <w:lvlText w:val="%7."/>
      <w:lvlJc w:val="left"/>
      <w:pPr>
        <w:tabs>
          <w:tab w:val="num" w:pos="4965"/>
        </w:tabs>
        <w:ind w:left="4965" w:hanging="360"/>
      </w:pPr>
    </w:lvl>
    <w:lvl w:ilvl="7" w:tplc="0C0A0019" w:tentative="1">
      <w:start w:val="1"/>
      <w:numFmt w:val="lowerLetter"/>
      <w:lvlText w:val="%8."/>
      <w:lvlJc w:val="left"/>
      <w:pPr>
        <w:tabs>
          <w:tab w:val="num" w:pos="5685"/>
        </w:tabs>
        <w:ind w:left="5685" w:hanging="360"/>
      </w:pPr>
    </w:lvl>
    <w:lvl w:ilvl="8" w:tplc="0C0A001B" w:tentative="1">
      <w:start w:val="1"/>
      <w:numFmt w:val="lowerRoman"/>
      <w:lvlText w:val="%9."/>
      <w:lvlJc w:val="right"/>
      <w:pPr>
        <w:tabs>
          <w:tab w:val="num" w:pos="6405"/>
        </w:tabs>
        <w:ind w:left="6405" w:hanging="180"/>
      </w:pPr>
    </w:lvl>
  </w:abstractNum>
  <w:abstractNum w:abstractNumId="16" w15:restartNumberingAfterBreak="0">
    <w:nsid w:val="692F10E9"/>
    <w:multiLevelType w:val="hybridMultilevel"/>
    <w:tmpl w:val="5B2285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DF446C7"/>
    <w:multiLevelType w:val="hybridMultilevel"/>
    <w:tmpl w:val="7090E48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330600326">
    <w:abstractNumId w:val="11"/>
  </w:num>
  <w:num w:numId="2" w16cid:durableId="636952556">
    <w:abstractNumId w:val="10"/>
  </w:num>
  <w:num w:numId="3" w16cid:durableId="1803225964">
    <w:abstractNumId w:val="14"/>
  </w:num>
  <w:num w:numId="4" w16cid:durableId="1566985847">
    <w:abstractNumId w:val="8"/>
  </w:num>
  <w:num w:numId="5" w16cid:durableId="2119981329">
    <w:abstractNumId w:val="5"/>
  </w:num>
  <w:num w:numId="6" w16cid:durableId="823349697">
    <w:abstractNumId w:val="15"/>
  </w:num>
  <w:num w:numId="7" w16cid:durableId="358967252">
    <w:abstractNumId w:val="16"/>
  </w:num>
  <w:num w:numId="8" w16cid:durableId="1846170567">
    <w:abstractNumId w:val="6"/>
  </w:num>
  <w:num w:numId="9" w16cid:durableId="1150944367">
    <w:abstractNumId w:val="13"/>
  </w:num>
  <w:num w:numId="10" w16cid:durableId="380060674">
    <w:abstractNumId w:val="12"/>
  </w:num>
  <w:num w:numId="11" w16cid:durableId="1217932972">
    <w:abstractNumId w:val="9"/>
  </w:num>
  <w:num w:numId="12" w16cid:durableId="148794092">
    <w:abstractNumId w:val="2"/>
  </w:num>
  <w:num w:numId="13" w16cid:durableId="1960721683">
    <w:abstractNumId w:val="7"/>
  </w:num>
  <w:num w:numId="14" w16cid:durableId="951665671">
    <w:abstractNumId w:val="0"/>
  </w:num>
  <w:num w:numId="15" w16cid:durableId="2114012428">
    <w:abstractNumId w:val="3"/>
  </w:num>
  <w:num w:numId="16" w16cid:durableId="1505438147">
    <w:abstractNumId w:val="1"/>
  </w:num>
  <w:num w:numId="17" w16cid:durableId="1546142918">
    <w:abstractNumId w:val="4"/>
  </w:num>
  <w:num w:numId="18" w16cid:durableId="2097945659">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activeWritingStyle w:appName="MSWord" w:lang="es-ES_tradnl" w:vendorID="64" w:dllVersion="6" w:nlCheck="1" w:checkStyle="1"/>
  <w:activeWritingStyle w:appName="MSWord" w:lang="es-ES" w:vendorID="64" w:dllVersion="6" w:nlCheck="1" w:checkStyle="1"/>
  <w:activeWritingStyle w:appName="MSWord" w:lang="en-US" w:vendorID="64" w:dllVersion="6" w:nlCheck="1" w:checkStyle="1"/>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pt-PT"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qLRFXNgsb2da96EutWgOxMQBYng4W7pRHS+MoFLsCrsag/Sx2hJEGG+A7m51kyBbAjO80zso58rdEHoDmhAtw==" w:salt="CACiXARvTYozU4P5xO5T8g=="/>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numFmt w:val="chicago"/>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6C1"/>
    <w:rsid w:val="000030AF"/>
    <w:rsid w:val="00004870"/>
    <w:rsid w:val="00012739"/>
    <w:rsid w:val="0001406F"/>
    <w:rsid w:val="00016850"/>
    <w:rsid w:val="0001713B"/>
    <w:rsid w:val="00020C38"/>
    <w:rsid w:val="000265BE"/>
    <w:rsid w:val="00030F04"/>
    <w:rsid w:val="0003302A"/>
    <w:rsid w:val="000344CD"/>
    <w:rsid w:val="00042EFD"/>
    <w:rsid w:val="0004660E"/>
    <w:rsid w:val="00052430"/>
    <w:rsid w:val="00063112"/>
    <w:rsid w:val="0006416A"/>
    <w:rsid w:val="00074FF4"/>
    <w:rsid w:val="0009554E"/>
    <w:rsid w:val="000A0048"/>
    <w:rsid w:val="000A3E50"/>
    <w:rsid w:val="000A69A2"/>
    <w:rsid w:val="000C4FFD"/>
    <w:rsid w:val="000D2DEC"/>
    <w:rsid w:val="000D3296"/>
    <w:rsid w:val="000E4D83"/>
    <w:rsid w:val="000F2DF3"/>
    <w:rsid w:val="000F5787"/>
    <w:rsid w:val="000F604E"/>
    <w:rsid w:val="00100B3F"/>
    <w:rsid w:val="001055F3"/>
    <w:rsid w:val="00106EE0"/>
    <w:rsid w:val="001316FE"/>
    <w:rsid w:val="001421B4"/>
    <w:rsid w:val="001427B0"/>
    <w:rsid w:val="00145539"/>
    <w:rsid w:val="001471D9"/>
    <w:rsid w:val="00153182"/>
    <w:rsid w:val="00161549"/>
    <w:rsid w:val="00162103"/>
    <w:rsid w:val="00167B54"/>
    <w:rsid w:val="00180D7C"/>
    <w:rsid w:val="00181E3C"/>
    <w:rsid w:val="001837C1"/>
    <w:rsid w:val="001867B1"/>
    <w:rsid w:val="001A462C"/>
    <w:rsid w:val="001B383F"/>
    <w:rsid w:val="001B6AC2"/>
    <w:rsid w:val="001D1382"/>
    <w:rsid w:val="001D5EA7"/>
    <w:rsid w:val="001E57D4"/>
    <w:rsid w:val="001E7066"/>
    <w:rsid w:val="001F2C48"/>
    <w:rsid w:val="001F6841"/>
    <w:rsid w:val="00215CC8"/>
    <w:rsid w:val="00235DB1"/>
    <w:rsid w:val="0025778E"/>
    <w:rsid w:val="002613F2"/>
    <w:rsid w:val="00270A15"/>
    <w:rsid w:val="002852CD"/>
    <w:rsid w:val="00297112"/>
    <w:rsid w:val="00297DE4"/>
    <w:rsid w:val="002A4C7A"/>
    <w:rsid w:val="002B3138"/>
    <w:rsid w:val="002B6F8E"/>
    <w:rsid w:val="002C10C4"/>
    <w:rsid w:val="002D4ED2"/>
    <w:rsid w:val="002E4E52"/>
    <w:rsid w:val="002F04EE"/>
    <w:rsid w:val="002F5E9F"/>
    <w:rsid w:val="00300F5A"/>
    <w:rsid w:val="00304766"/>
    <w:rsid w:val="003076AF"/>
    <w:rsid w:val="003160D3"/>
    <w:rsid w:val="00316E7A"/>
    <w:rsid w:val="00317221"/>
    <w:rsid w:val="003219D3"/>
    <w:rsid w:val="00353F6C"/>
    <w:rsid w:val="003616F4"/>
    <w:rsid w:val="00370252"/>
    <w:rsid w:val="00373E97"/>
    <w:rsid w:val="003845C2"/>
    <w:rsid w:val="0039430E"/>
    <w:rsid w:val="00394F57"/>
    <w:rsid w:val="00395FE6"/>
    <w:rsid w:val="003B08A6"/>
    <w:rsid w:val="003B2175"/>
    <w:rsid w:val="003B43AB"/>
    <w:rsid w:val="003C2F5F"/>
    <w:rsid w:val="00403578"/>
    <w:rsid w:val="0041166E"/>
    <w:rsid w:val="00416C69"/>
    <w:rsid w:val="004266DF"/>
    <w:rsid w:val="00437828"/>
    <w:rsid w:val="004512BF"/>
    <w:rsid w:val="004551FD"/>
    <w:rsid w:val="0047012D"/>
    <w:rsid w:val="004831AC"/>
    <w:rsid w:val="00490347"/>
    <w:rsid w:val="00495612"/>
    <w:rsid w:val="004962B4"/>
    <w:rsid w:val="004A0738"/>
    <w:rsid w:val="004A1621"/>
    <w:rsid w:val="004B2EC2"/>
    <w:rsid w:val="004B72BD"/>
    <w:rsid w:val="004B7FDD"/>
    <w:rsid w:val="004C0B8D"/>
    <w:rsid w:val="004C3025"/>
    <w:rsid w:val="004C3270"/>
    <w:rsid w:val="004C3508"/>
    <w:rsid w:val="004C59A9"/>
    <w:rsid w:val="004E2BAD"/>
    <w:rsid w:val="004E6DCA"/>
    <w:rsid w:val="004F3968"/>
    <w:rsid w:val="004F600A"/>
    <w:rsid w:val="0050255E"/>
    <w:rsid w:val="00506198"/>
    <w:rsid w:val="00515C04"/>
    <w:rsid w:val="005263AC"/>
    <w:rsid w:val="005266F1"/>
    <w:rsid w:val="00544F81"/>
    <w:rsid w:val="00553712"/>
    <w:rsid w:val="00560C7F"/>
    <w:rsid w:val="00565AA8"/>
    <w:rsid w:val="005660B2"/>
    <w:rsid w:val="005A1111"/>
    <w:rsid w:val="005A456B"/>
    <w:rsid w:val="005C43D5"/>
    <w:rsid w:val="005C539B"/>
    <w:rsid w:val="005C6742"/>
    <w:rsid w:val="005C74A7"/>
    <w:rsid w:val="005D32AA"/>
    <w:rsid w:val="005D3E45"/>
    <w:rsid w:val="005E20A7"/>
    <w:rsid w:val="005E3620"/>
    <w:rsid w:val="005E6F60"/>
    <w:rsid w:val="005F0932"/>
    <w:rsid w:val="005F1B02"/>
    <w:rsid w:val="005F7874"/>
    <w:rsid w:val="00614987"/>
    <w:rsid w:val="00641660"/>
    <w:rsid w:val="00666CA9"/>
    <w:rsid w:val="0068375B"/>
    <w:rsid w:val="006857F5"/>
    <w:rsid w:val="006878BA"/>
    <w:rsid w:val="006937C1"/>
    <w:rsid w:val="00697D4A"/>
    <w:rsid w:val="006A7BB8"/>
    <w:rsid w:val="006B2147"/>
    <w:rsid w:val="006C32BD"/>
    <w:rsid w:val="006C6BF0"/>
    <w:rsid w:val="006E366A"/>
    <w:rsid w:val="006E4E06"/>
    <w:rsid w:val="006F42D6"/>
    <w:rsid w:val="006F4909"/>
    <w:rsid w:val="00703D96"/>
    <w:rsid w:val="00710050"/>
    <w:rsid w:val="00712DA7"/>
    <w:rsid w:val="00713C6D"/>
    <w:rsid w:val="007172E0"/>
    <w:rsid w:val="00724EF1"/>
    <w:rsid w:val="00725828"/>
    <w:rsid w:val="00730951"/>
    <w:rsid w:val="007323CE"/>
    <w:rsid w:val="00757A65"/>
    <w:rsid w:val="00761B17"/>
    <w:rsid w:val="00766773"/>
    <w:rsid w:val="00770C98"/>
    <w:rsid w:val="00774A2A"/>
    <w:rsid w:val="007750E1"/>
    <w:rsid w:val="007806C1"/>
    <w:rsid w:val="00780B01"/>
    <w:rsid w:val="00784CBD"/>
    <w:rsid w:val="007945DF"/>
    <w:rsid w:val="0079569D"/>
    <w:rsid w:val="007A123B"/>
    <w:rsid w:val="007A34EB"/>
    <w:rsid w:val="007A42BA"/>
    <w:rsid w:val="007A4F6C"/>
    <w:rsid w:val="007C7122"/>
    <w:rsid w:val="007D0829"/>
    <w:rsid w:val="007E01AB"/>
    <w:rsid w:val="007F163F"/>
    <w:rsid w:val="007F3425"/>
    <w:rsid w:val="007F5BA0"/>
    <w:rsid w:val="00807B3B"/>
    <w:rsid w:val="0081131C"/>
    <w:rsid w:val="008144BE"/>
    <w:rsid w:val="00824F0E"/>
    <w:rsid w:val="00825CE9"/>
    <w:rsid w:val="00833242"/>
    <w:rsid w:val="00850E0E"/>
    <w:rsid w:val="00856154"/>
    <w:rsid w:val="00883DFD"/>
    <w:rsid w:val="0088415F"/>
    <w:rsid w:val="00893B1A"/>
    <w:rsid w:val="0089774A"/>
    <w:rsid w:val="008B58F0"/>
    <w:rsid w:val="008B75F1"/>
    <w:rsid w:val="008B77EB"/>
    <w:rsid w:val="008C2B5B"/>
    <w:rsid w:val="008C4541"/>
    <w:rsid w:val="008C7391"/>
    <w:rsid w:val="008D08F0"/>
    <w:rsid w:val="008E1C91"/>
    <w:rsid w:val="008F00DB"/>
    <w:rsid w:val="008F23EE"/>
    <w:rsid w:val="0090169C"/>
    <w:rsid w:val="0091568E"/>
    <w:rsid w:val="009174EF"/>
    <w:rsid w:val="0092317E"/>
    <w:rsid w:val="009269A8"/>
    <w:rsid w:val="00943CD3"/>
    <w:rsid w:val="00956E9C"/>
    <w:rsid w:val="00960026"/>
    <w:rsid w:val="009626D9"/>
    <w:rsid w:val="009707F5"/>
    <w:rsid w:val="009A2E51"/>
    <w:rsid w:val="009A3AC9"/>
    <w:rsid w:val="009A3E23"/>
    <w:rsid w:val="009A4D17"/>
    <w:rsid w:val="009B0539"/>
    <w:rsid w:val="009C448F"/>
    <w:rsid w:val="009D7F9F"/>
    <w:rsid w:val="009E0044"/>
    <w:rsid w:val="009E52B9"/>
    <w:rsid w:val="009F42DF"/>
    <w:rsid w:val="00A017F8"/>
    <w:rsid w:val="00A05F74"/>
    <w:rsid w:val="00A12F60"/>
    <w:rsid w:val="00A31139"/>
    <w:rsid w:val="00A3732B"/>
    <w:rsid w:val="00A53F27"/>
    <w:rsid w:val="00A55C85"/>
    <w:rsid w:val="00A55E81"/>
    <w:rsid w:val="00A71C52"/>
    <w:rsid w:val="00A72A2C"/>
    <w:rsid w:val="00A736D8"/>
    <w:rsid w:val="00A743F3"/>
    <w:rsid w:val="00A76983"/>
    <w:rsid w:val="00A778FA"/>
    <w:rsid w:val="00A8766D"/>
    <w:rsid w:val="00A90972"/>
    <w:rsid w:val="00A92002"/>
    <w:rsid w:val="00AB537A"/>
    <w:rsid w:val="00AD0A9F"/>
    <w:rsid w:val="00AE43DD"/>
    <w:rsid w:val="00AF0A4A"/>
    <w:rsid w:val="00AF2FF6"/>
    <w:rsid w:val="00AF4C3F"/>
    <w:rsid w:val="00B0231A"/>
    <w:rsid w:val="00B13AC2"/>
    <w:rsid w:val="00B31EC9"/>
    <w:rsid w:val="00B33BC3"/>
    <w:rsid w:val="00B401EB"/>
    <w:rsid w:val="00B45F38"/>
    <w:rsid w:val="00B4769E"/>
    <w:rsid w:val="00B62CEB"/>
    <w:rsid w:val="00B729AF"/>
    <w:rsid w:val="00B73C2D"/>
    <w:rsid w:val="00B7796D"/>
    <w:rsid w:val="00B81565"/>
    <w:rsid w:val="00B90B80"/>
    <w:rsid w:val="00BA6093"/>
    <w:rsid w:val="00BC41C5"/>
    <w:rsid w:val="00BD0DF4"/>
    <w:rsid w:val="00BE2AB0"/>
    <w:rsid w:val="00BE68CF"/>
    <w:rsid w:val="00BF0AC3"/>
    <w:rsid w:val="00BF7843"/>
    <w:rsid w:val="00BF7A7C"/>
    <w:rsid w:val="00C02A06"/>
    <w:rsid w:val="00C06F6F"/>
    <w:rsid w:val="00C16683"/>
    <w:rsid w:val="00C169EC"/>
    <w:rsid w:val="00C40FFC"/>
    <w:rsid w:val="00C42155"/>
    <w:rsid w:val="00C560BF"/>
    <w:rsid w:val="00C56499"/>
    <w:rsid w:val="00C66D3F"/>
    <w:rsid w:val="00C721EA"/>
    <w:rsid w:val="00C77723"/>
    <w:rsid w:val="00C85136"/>
    <w:rsid w:val="00C93593"/>
    <w:rsid w:val="00C947C4"/>
    <w:rsid w:val="00CA6014"/>
    <w:rsid w:val="00CB0102"/>
    <w:rsid w:val="00CB576E"/>
    <w:rsid w:val="00CB779A"/>
    <w:rsid w:val="00CD3270"/>
    <w:rsid w:val="00CD3777"/>
    <w:rsid w:val="00CD6C76"/>
    <w:rsid w:val="00CD7608"/>
    <w:rsid w:val="00CE6126"/>
    <w:rsid w:val="00CE6AD4"/>
    <w:rsid w:val="00CF1917"/>
    <w:rsid w:val="00CF326D"/>
    <w:rsid w:val="00D062A2"/>
    <w:rsid w:val="00D0656F"/>
    <w:rsid w:val="00D06D69"/>
    <w:rsid w:val="00D22526"/>
    <w:rsid w:val="00D23110"/>
    <w:rsid w:val="00D335F1"/>
    <w:rsid w:val="00D52C34"/>
    <w:rsid w:val="00D55BF3"/>
    <w:rsid w:val="00D65CB0"/>
    <w:rsid w:val="00D74251"/>
    <w:rsid w:val="00D865C7"/>
    <w:rsid w:val="00D87F6E"/>
    <w:rsid w:val="00D909A6"/>
    <w:rsid w:val="00D950C1"/>
    <w:rsid w:val="00D9609F"/>
    <w:rsid w:val="00DA0B6F"/>
    <w:rsid w:val="00DA1749"/>
    <w:rsid w:val="00DA21CE"/>
    <w:rsid w:val="00DB02F1"/>
    <w:rsid w:val="00DB5A46"/>
    <w:rsid w:val="00DD3629"/>
    <w:rsid w:val="00DD7EEB"/>
    <w:rsid w:val="00DE27C4"/>
    <w:rsid w:val="00DE3FC3"/>
    <w:rsid w:val="00E12521"/>
    <w:rsid w:val="00E155F3"/>
    <w:rsid w:val="00E362E3"/>
    <w:rsid w:val="00E45E98"/>
    <w:rsid w:val="00E65226"/>
    <w:rsid w:val="00E75E6C"/>
    <w:rsid w:val="00E76000"/>
    <w:rsid w:val="00E90E08"/>
    <w:rsid w:val="00E92862"/>
    <w:rsid w:val="00EB2600"/>
    <w:rsid w:val="00EC798B"/>
    <w:rsid w:val="00EE1BF8"/>
    <w:rsid w:val="00EE448B"/>
    <w:rsid w:val="00EE4E36"/>
    <w:rsid w:val="00EF3423"/>
    <w:rsid w:val="00EF55CB"/>
    <w:rsid w:val="00F039E2"/>
    <w:rsid w:val="00F13F3D"/>
    <w:rsid w:val="00F427B0"/>
    <w:rsid w:val="00F4501E"/>
    <w:rsid w:val="00F51761"/>
    <w:rsid w:val="00F524C8"/>
    <w:rsid w:val="00F54D01"/>
    <w:rsid w:val="00F719BA"/>
    <w:rsid w:val="00F77267"/>
    <w:rsid w:val="00F820CE"/>
    <w:rsid w:val="00F83D1A"/>
    <w:rsid w:val="00F90B13"/>
    <w:rsid w:val="00F95899"/>
    <w:rsid w:val="00FA2A64"/>
    <w:rsid w:val="00FA57E1"/>
    <w:rsid w:val="00FD19D7"/>
    <w:rsid w:val="00FD3463"/>
    <w:rsid w:val="00FD3C66"/>
    <w:rsid w:val="00FE2DF9"/>
    <w:rsid w:val="00FE55C6"/>
    <w:rsid w:val="00FF7C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5C14BF68"/>
  <w15:chartTrackingRefBased/>
  <w15:docId w15:val="{5FAC2856-3A1C-47A5-9E1C-438775DAB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spacing w:before="100" w:after="100"/>
    </w:pPr>
    <w:rPr>
      <w:sz w:val="24"/>
      <w:szCs w:val="24"/>
      <w:lang w:val="es-ES_tradnl"/>
    </w:rPr>
  </w:style>
  <w:style w:type="paragraph" w:styleId="Ttulo1">
    <w:name w:val="heading 1"/>
    <w:basedOn w:val="Normal"/>
    <w:next w:val="Normal"/>
    <w:qFormat/>
    <w:pPr>
      <w:keepNext/>
      <w:spacing w:before="0" w:after="0"/>
      <w:jc w:val="both"/>
      <w:outlineLvl w:val="0"/>
    </w:pPr>
    <w:rPr>
      <w:rFonts w:ascii="Arial" w:hAnsi="Arial" w:cs="Arial"/>
      <w:b/>
      <w:bCs/>
      <w:sz w:val="16"/>
      <w:szCs w:val="16"/>
    </w:rPr>
  </w:style>
  <w:style w:type="paragraph" w:styleId="Ttulo2">
    <w:name w:val="heading 2"/>
    <w:basedOn w:val="Normal"/>
    <w:next w:val="Normal"/>
    <w:qFormat/>
    <w:pPr>
      <w:keepNext/>
      <w:spacing w:before="0" w:after="0"/>
      <w:ind w:right="855"/>
      <w:jc w:val="both"/>
      <w:outlineLvl w:val="1"/>
    </w:pPr>
    <w:rPr>
      <w:rFonts w:ascii="Arial" w:hAnsi="Arial" w:cs="Arial"/>
      <w:b/>
      <w:bCs/>
      <w:sz w:val="16"/>
      <w:szCs w:val="16"/>
    </w:rPr>
  </w:style>
  <w:style w:type="paragraph" w:styleId="Ttulo3">
    <w:name w:val="heading 3"/>
    <w:basedOn w:val="Normal"/>
    <w:next w:val="Normal"/>
    <w:qFormat/>
    <w:pPr>
      <w:keepNext/>
      <w:spacing w:before="0" w:after="0"/>
      <w:ind w:right="566"/>
      <w:jc w:val="both"/>
      <w:outlineLvl w:val="2"/>
    </w:pPr>
    <w:rPr>
      <w:rFonts w:ascii="Arial" w:hAnsi="Arial" w:cs="Arial"/>
      <w:b/>
      <w:bCs/>
      <w:sz w:val="20"/>
      <w:szCs w:val="20"/>
    </w:rPr>
  </w:style>
  <w:style w:type="paragraph" w:styleId="Ttulo4">
    <w:name w:val="heading 4"/>
    <w:basedOn w:val="Normal"/>
    <w:next w:val="Normal"/>
    <w:qFormat/>
    <w:pPr>
      <w:keepNext/>
      <w:spacing w:before="0" w:after="0"/>
      <w:ind w:right="1133"/>
      <w:jc w:val="both"/>
      <w:outlineLvl w:val="3"/>
    </w:pPr>
    <w:rPr>
      <w:rFonts w:ascii="Arial" w:hAnsi="Arial" w:cs="Arial"/>
      <w:b/>
      <w:bCs/>
      <w:sz w:val="11"/>
      <w:szCs w:val="11"/>
    </w:rPr>
  </w:style>
  <w:style w:type="paragraph" w:styleId="Ttulo5">
    <w:name w:val="heading 5"/>
    <w:basedOn w:val="Normal"/>
    <w:next w:val="Normal"/>
    <w:qFormat/>
    <w:pPr>
      <w:keepNext/>
      <w:spacing w:before="0" w:after="0"/>
      <w:ind w:right="1133"/>
      <w:jc w:val="both"/>
      <w:outlineLvl w:val="4"/>
    </w:pPr>
    <w:rPr>
      <w:rFonts w:ascii="Arial" w:hAnsi="Arial" w:cs="Arial"/>
      <w:b/>
      <w:bCs/>
      <w:sz w:val="16"/>
      <w:szCs w:val="16"/>
    </w:rPr>
  </w:style>
  <w:style w:type="paragraph" w:styleId="Ttulo6">
    <w:name w:val="heading 6"/>
    <w:basedOn w:val="Normal"/>
    <w:next w:val="Normal"/>
    <w:qFormat/>
    <w:pPr>
      <w:keepNext/>
      <w:spacing w:before="0" w:after="0"/>
      <w:ind w:right="-1"/>
      <w:jc w:val="both"/>
      <w:outlineLvl w:val="5"/>
    </w:pPr>
    <w:rPr>
      <w:rFonts w:ascii="Arial" w:hAnsi="Arial" w:cs="Arial"/>
      <w:b/>
      <w:bCs/>
      <w:sz w:val="20"/>
      <w:szCs w:val="20"/>
      <w:lang w:val="es-ES"/>
    </w:rPr>
  </w:style>
  <w:style w:type="paragraph" w:styleId="Ttulo7">
    <w:name w:val="heading 7"/>
    <w:basedOn w:val="Normal"/>
    <w:next w:val="Normal"/>
    <w:qFormat/>
    <w:pPr>
      <w:keepNext/>
      <w:spacing w:before="0" w:after="0"/>
      <w:ind w:right="-1"/>
      <w:jc w:val="center"/>
      <w:outlineLvl w:val="6"/>
    </w:pPr>
    <w:rPr>
      <w:rFonts w:ascii="Arial" w:hAnsi="Arial" w:cs="Arial"/>
      <w:b/>
      <w:bCs/>
      <w:sz w:val="20"/>
      <w:szCs w:val="20"/>
    </w:rPr>
  </w:style>
  <w:style w:type="paragraph" w:styleId="Ttulo8">
    <w:name w:val="heading 8"/>
    <w:basedOn w:val="Normal"/>
    <w:next w:val="Normal"/>
    <w:qFormat/>
    <w:pPr>
      <w:keepNext/>
      <w:spacing w:before="0" w:after="0"/>
      <w:ind w:right="1134"/>
      <w:outlineLvl w:val="7"/>
    </w:pPr>
    <w:rPr>
      <w:rFonts w:ascii="Arial" w:hAnsi="Arial" w:cs="Arial"/>
      <w:b/>
      <w:bCs/>
      <w:sz w:val="16"/>
      <w:szCs w:val="16"/>
    </w:rPr>
  </w:style>
  <w:style w:type="paragraph" w:styleId="Ttulo9">
    <w:name w:val="heading 9"/>
    <w:basedOn w:val="Normal"/>
    <w:next w:val="Normal"/>
    <w:qFormat/>
    <w:pPr>
      <w:keepNext/>
      <w:spacing w:before="0" w:after="0"/>
      <w:ind w:right="1133"/>
      <w:jc w:val="center"/>
      <w:outlineLvl w:val="8"/>
    </w:pPr>
    <w:rPr>
      <w:rFonts w:ascii="Arial" w:hAnsi="Arial" w:cs="Arial"/>
      <w:b/>
      <w:bCs/>
      <w:sz w:val="20"/>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iCs/>
    </w:rPr>
  </w:style>
  <w:style w:type="paragraph" w:customStyle="1" w:styleId="H1">
    <w:name w:val="H1"/>
    <w:basedOn w:val="Normal"/>
    <w:next w:val="Normal"/>
    <w:pPr>
      <w:keepNext/>
      <w:outlineLvl w:val="1"/>
    </w:pPr>
    <w:rPr>
      <w:b/>
      <w:bCs/>
      <w:kern w:val="36"/>
      <w:sz w:val="48"/>
      <w:szCs w:val="48"/>
    </w:rPr>
  </w:style>
  <w:style w:type="paragraph" w:customStyle="1" w:styleId="H2">
    <w:name w:val="H2"/>
    <w:basedOn w:val="Normal"/>
    <w:next w:val="Normal"/>
    <w:pPr>
      <w:keepNext/>
      <w:outlineLvl w:val="2"/>
    </w:pPr>
    <w:rPr>
      <w:b/>
      <w:bCs/>
      <w:sz w:val="36"/>
      <w:szCs w:val="36"/>
    </w:rPr>
  </w:style>
  <w:style w:type="paragraph" w:customStyle="1" w:styleId="H3">
    <w:name w:val="H3"/>
    <w:basedOn w:val="Normal"/>
    <w:next w:val="Normal"/>
    <w:pPr>
      <w:keepNext/>
      <w:outlineLvl w:val="3"/>
    </w:pPr>
    <w:rPr>
      <w:b/>
      <w:bCs/>
      <w:sz w:val="28"/>
      <w:szCs w:val="28"/>
    </w:rPr>
  </w:style>
  <w:style w:type="paragraph" w:customStyle="1" w:styleId="H4">
    <w:name w:val="H4"/>
    <w:basedOn w:val="Normal"/>
    <w:next w:val="Normal"/>
    <w:pPr>
      <w:keepNext/>
      <w:outlineLvl w:val="4"/>
    </w:pPr>
    <w:rPr>
      <w:b/>
      <w:bCs/>
    </w:rPr>
  </w:style>
  <w:style w:type="paragraph" w:customStyle="1" w:styleId="H5">
    <w:name w:val="H5"/>
    <w:basedOn w:val="Normal"/>
    <w:next w:val="Normal"/>
    <w:pPr>
      <w:keepNext/>
      <w:outlineLvl w:val="5"/>
    </w:pPr>
    <w:rPr>
      <w:b/>
      <w:bCs/>
      <w:sz w:val="20"/>
      <w:szCs w:val="20"/>
    </w:rPr>
  </w:style>
  <w:style w:type="paragraph" w:customStyle="1" w:styleId="H6">
    <w:name w:val="H6"/>
    <w:basedOn w:val="Normal"/>
    <w:next w:val="Normal"/>
    <w:pPr>
      <w:keepNext/>
      <w:outlineLvl w:val="6"/>
    </w:pPr>
    <w:rPr>
      <w:b/>
      <w:bCs/>
      <w:sz w:val="16"/>
      <w:szCs w:val="16"/>
    </w:rPr>
  </w:style>
  <w:style w:type="paragraph" w:customStyle="1" w:styleId="Address">
    <w:name w:val="Address"/>
    <w:basedOn w:val="Normal"/>
    <w:next w:val="Normal"/>
    <w:pPr>
      <w:spacing w:before="0" w:after="0"/>
    </w:pPr>
    <w:rPr>
      <w:i/>
      <w:iCs/>
    </w:rPr>
  </w:style>
  <w:style w:type="paragraph" w:customStyle="1" w:styleId="Blockquote">
    <w:name w:val="Blockquote"/>
    <w:basedOn w:val="Normal"/>
    <w:pPr>
      <w:ind w:left="360" w:right="360"/>
    </w:pPr>
  </w:style>
  <w:style w:type="character" w:customStyle="1" w:styleId="CITE">
    <w:name w:val="CITE"/>
    <w:rPr>
      <w:i/>
      <w:iCs/>
    </w:rPr>
  </w:style>
  <w:style w:type="character" w:customStyle="1" w:styleId="CODE">
    <w:name w:val="CODE"/>
    <w:rPr>
      <w:rFonts w:ascii="Courier New" w:hAnsi="Courier New" w:cs="Courier New"/>
      <w:sz w:val="20"/>
      <w:szCs w:val="20"/>
    </w:rPr>
  </w:style>
  <w:style w:type="character" w:styleId="nfasis">
    <w:name w:val="Emphasis"/>
    <w:qFormat/>
    <w:rPr>
      <w:i/>
      <w:iCs/>
    </w:rPr>
  </w:style>
  <w:style w:type="character" w:styleId="Hipervnculo">
    <w:name w:val="Hyperlink"/>
    <w:rPr>
      <w:color w:val="0000FF"/>
      <w:u w:val="single"/>
    </w:rPr>
  </w:style>
  <w:style w:type="character" w:styleId="Hipervnculovisitado">
    <w:name w:val="FollowedHyperlink"/>
    <w:rPr>
      <w:color w:val="800080"/>
      <w:u w:val="single"/>
    </w:rPr>
  </w:style>
  <w:style w:type="character" w:customStyle="1" w:styleId="Keyboard">
    <w:name w:val="Keyboard"/>
    <w:rPr>
      <w:rFonts w:ascii="Courier New" w:hAnsi="Courier New" w:cs="Courier New"/>
      <w:b/>
      <w:bCs/>
      <w:sz w:val="20"/>
      <w:szCs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cs="Courier New"/>
      <w:sz w:val="20"/>
      <w:szCs w:val="20"/>
    </w:rPr>
  </w:style>
  <w:style w:type="paragraph" w:customStyle="1" w:styleId="z-BottomofForm">
    <w:name w:val="z-Bottom of Form"/>
    <w:next w:val="Normal"/>
    <w:hidden/>
    <w:pPr>
      <w:widowControl w:val="0"/>
      <w:pBdr>
        <w:top w:val="double" w:sz="2" w:space="0" w:color="000000"/>
      </w:pBdr>
      <w:autoSpaceDE w:val="0"/>
      <w:autoSpaceDN w:val="0"/>
      <w:jc w:val="center"/>
    </w:pPr>
    <w:rPr>
      <w:rFonts w:ascii="Arial" w:hAnsi="Arial" w:cs="Arial"/>
      <w:vanish/>
      <w:sz w:val="16"/>
      <w:szCs w:val="16"/>
      <w:lang w:val="es-ES_tradnl"/>
    </w:rPr>
  </w:style>
  <w:style w:type="paragraph" w:customStyle="1" w:styleId="z-TopofForm">
    <w:name w:val="z-Top of Form"/>
    <w:next w:val="Normal"/>
    <w:hidden/>
    <w:pPr>
      <w:widowControl w:val="0"/>
      <w:pBdr>
        <w:bottom w:val="double" w:sz="2" w:space="0" w:color="000000"/>
      </w:pBdr>
      <w:autoSpaceDE w:val="0"/>
      <w:autoSpaceDN w:val="0"/>
      <w:jc w:val="center"/>
    </w:pPr>
    <w:rPr>
      <w:rFonts w:ascii="Arial" w:hAnsi="Arial" w:cs="Arial"/>
      <w:vanish/>
      <w:sz w:val="16"/>
      <w:szCs w:val="16"/>
      <w:lang w:val="es-ES_tradnl"/>
    </w:rPr>
  </w:style>
  <w:style w:type="character" w:customStyle="1" w:styleId="Sample">
    <w:name w:val="Sample"/>
    <w:rPr>
      <w:rFonts w:ascii="Courier New" w:hAnsi="Courier New" w:cs="Courier New"/>
    </w:rPr>
  </w:style>
  <w:style w:type="character" w:styleId="Fuerte">
    <w:name w:val="Strong"/>
    <w:qFormat/>
    <w:rPr>
      <w:b/>
      <w:bCs/>
    </w:rPr>
  </w:style>
  <w:style w:type="character" w:customStyle="1" w:styleId="Typewriter">
    <w:name w:val="Typewriter"/>
    <w:rPr>
      <w:rFonts w:ascii="Courier New" w:hAnsi="Courier New" w:cs="Courier New"/>
      <w:sz w:val="20"/>
      <w:szCs w:val="20"/>
    </w:rPr>
  </w:style>
  <w:style w:type="character" w:customStyle="1" w:styleId="Variable">
    <w:name w:val="Variable"/>
    <w:rPr>
      <w:i/>
      <w:iCs/>
    </w:rPr>
  </w:style>
  <w:style w:type="character" w:customStyle="1" w:styleId="HTMLMarkup">
    <w:name w:val="HTML Markup"/>
    <w:rPr>
      <w:vanish/>
      <w:color w:val="FF0000"/>
    </w:rPr>
  </w:style>
  <w:style w:type="character" w:customStyle="1" w:styleId="Comment">
    <w:name w:val="Comment"/>
    <w:rPr>
      <w:vanish/>
    </w:rPr>
  </w:style>
  <w:style w:type="paragraph" w:styleId="Textoindependiente">
    <w:name w:val="Body Text"/>
    <w:basedOn w:val="Normal"/>
    <w:pPr>
      <w:spacing w:before="0" w:after="0"/>
      <w:ind w:right="855"/>
      <w:jc w:val="both"/>
    </w:pPr>
    <w:rPr>
      <w:rFonts w:ascii="Arial" w:hAnsi="Arial" w:cs="Arial"/>
    </w:rPr>
  </w:style>
  <w:style w:type="paragraph" w:styleId="Sangradetextonormal">
    <w:name w:val="Body Text Indent"/>
    <w:basedOn w:val="Normal"/>
    <w:pPr>
      <w:spacing w:before="0" w:after="0"/>
      <w:ind w:right="-1"/>
      <w:jc w:val="both"/>
    </w:pPr>
    <w:rPr>
      <w:rFonts w:ascii="Arial" w:hAnsi="Arial" w:cs="Arial"/>
      <w:sz w:val="20"/>
      <w:szCs w:val="20"/>
      <w:lang w:val="es-ES"/>
    </w:rPr>
  </w:style>
  <w:style w:type="paragraph" w:styleId="Textoindependiente3">
    <w:name w:val="Body Text 3"/>
    <w:basedOn w:val="Normal"/>
    <w:pPr>
      <w:jc w:val="both"/>
    </w:pPr>
    <w:rPr>
      <w:rFonts w:ascii="Arial" w:hAnsi="Arial" w:cs="Arial"/>
      <w:sz w:val="20"/>
      <w:szCs w:val="20"/>
    </w:rPr>
  </w:style>
  <w:style w:type="paragraph" w:styleId="NormalWeb">
    <w:name w:val="Normal (Web)"/>
    <w:basedOn w:val="Normal"/>
    <w:pPr>
      <w:widowControl/>
      <w:autoSpaceDE/>
      <w:autoSpaceDN/>
      <w:spacing w:beforeAutospacing="1" w:afterAutospacing="1"/>
    </w:pPr>
    <w:rPr>
      <w:rFonts w:ascii="Arial Unicode MS" w:eastAsia="Arial Unicode MS" w:hAnsi="Arial Unicode MS"/>
      <w:lang w:val="es-ES"/>
    </w:rPr>
  </w:style>
  <w:style w:type="paragraph" w:styleId="Textonotapie">
    <w:name w:val="footnote text"/>
    <w:basedOn w:val="Normal"/>
    <w:semiHidden/>
    <w:rPr>
      <w:sz w:val="20"/>
      <w:szCs w:val="20"/>
    </w:rPr>
  </w:style>
  <w:style w:type="character" w:styleId="Refdenotaalpie">
    <w:name w:val="footnote reference"/>
    <w:semiHidden/>
    <w:rPr>
      <w:vertAlign w:val="superscript"/>
    </w:rPr>
  </w:style>
  <w:style w:type="paragraph" w:styleId="Textodebloque">
    <w:name w:val="Block Text"/>
    <w:basedOn w:val="Normal"/>
    <w:pPr>
      <w:spacing w:before="0" w:after="0"/>
      <w:ind w:left="142" w:right="-1" w:hanging="284"/>
      <w:jc w:val="center"/>
    </w:pPr>
    <w:rPr>
      <w:rFonts w:ascii="Arial" w:hAnsi="Arial" w:cs="Arial"/>
      <w:sz w:val="20"/>
      <w:szCs w:val="20"/>
    </w:rPr>
  </w:style>
  <w:style w:type="paragraph" w:styleId="Textoindependiente2">
    <w:name w:val="Body Text 2"/>
    <w:basedOn w:val="Normal"/>
    <w:pPr>
      <w:spacing w:before="0" w:after="0"/>
    </w:pPr>
    <w:rPr>
      <w:rFonts w:ascii="Arial" w:hAnsi="Arial" w:cs="Arial"/>
      <w:sz w:val="16"/>
      <w:szCs w:val="16"/>
    </w:r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Encabezado">
    <w:name w:val="header"/>
    <w:basedOn w:val="Normal"/>
    <w:pPr>
      <w:tabs>
        <w:tab w:val="center" w:pos="4252"/>
        <w:tab w:val="right" w:pos="8504"/>
      </w:tabs>
    </w:pPr>
  </w:style>
  <w:style w:type="paragraph" w:customStyle="1" w:styleId="Estilo">
    <w:name w:val="Estilo"/>
    <w:pPr>
      <w:widowControl w:val="0"/>
      <w:autoSpaceDE w:val="0"/>
      <w:autoSpaceDN w:val="0"/>
    </w:pPr>
    <w:rPr>
      <w:rFonts w:ascii="Arial" w:eastAsia="SimSun" w:hAnsi="Arial" w:cs="Arial"/>
      <w:sz w:val="24"/>
      <w:szCs w:val="24"/>
      <w:lang w:eastAsia="zh-CN"/>
    </w:rPr>
  </w:style>
  <w:style w:type="paragraph" w:styleId="Prrafodelista">
    <w:name w:val="List Paragraph"/>
    <w:basedOn w:val="Normal"/>
    <w:qFormat/>
    <w:pPr>
      <w:widowControl/>
      <w:spacing w:before="0" w:after="0"/>
      <w:ind w:left="708"/>
    </w:pPr>
    <w:rPr>
      <w:rFonts w:eastAsia="SimSun"/>
      <w:lang w:val="es-ES" w:eastAsia="zh-CN"/>
    </w:rPr>
  </w:style>
  <w:style w:type="numbering" w:customStyle="1" w:styleId="Sinlista2">
    <w:name w:val="Sin lista2"/>
    <w:next w:val="Sinlista"/>
    <w:semiHidden/>
    <w:rsid w:val="00D9609F"/>
  </w:style>
  <w:style w:type="paragraph" w:customStyle="1" w:styleId="Cabecera-Centrodirectivo">
    <w:name w:val="Cabecera - Centro directivo"/>
    <w:autoRedefine/>
    <w:qFormat/>
    <w:rsid w:val="00D9609F"/>
    <w:pPr>
      <w:spacing w:before="40"/>
    </w:pPr>
    <w:rPr>
      <w:rFonts w:ascii="Source Sans Pro" w:eastAsia="Noto Sans HK" w:hAnsi="Source Sans Pro"/>
      <w:sz w:val="18"/>
      <w:szCs w:val="16"/>
      <w:lang w:eastAsia="en-US"/>
    </w:rPr>
  </w:style>
  <w:style w:type="paragraph" w:customStyle="1" w:styleId="Cabecera-Consejera">
    <w:name w:val="Cabecera - Consejería"/>
    <w:next w:val="Cabecera-Centrodirectivo"/>
    <w:autoRedefine/>
    <w:qFormat/>
    <w:rsid w:val="00D9609F"/>
    <w:rPr>
      <w:rFonts w:ascii="Source Sans Pro SemiBold" w:eastAsia="Noto Sans HK Medium" w:hAnsi="Source Sans Pro SemiBold"/>
      <w:sz w:val="18"/>
      <w:szCs w:val="17"/>
      <w:lang w:eastAsia="en-US"/>
    </w:rPr>
  </w:style>
  <w:style w:type="table" w:styleId="Tablaconcuadrcula">
    <w:name w:val="Table Grid"/>
    <w:basedOn w:val="Tablanormal"/>
    <w:uiPriority w:val="39"/>
    <w:rsid w:val="008332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uiPriority w:val="99"/>
    <w:semiHidden/>
    <w:unhideWhenUsed/>
    <w:rsid w:val="00BF0AC3"/>
    <w:rPr>
      <w:color w:val="605E5C"/>
      <w:shd w:val="clear" w:color="auto" w:fill="E1DFDD"/>
    </w:rPr>
  </w:style>
  <w:style w:type="character" w:styleId="Textodelmarcadordeposicin">
    <w:name w:val="Placeholder Text"/>
    <w:basedOn w:val="Fuentedeprrafopredeter"/>
    <w:uiPriority w:val="99"/>
    <w:semiHidden/>
    <w:rsid w:val="001D5EA7"/>
    <w:rPr>
      <w:color w:val="666666"/>
    </w:rPr>
  </w:style>
  <w:style w:type="character" w:customStyle="1" w:styleId="Estilo1">
    <w:name w:val="Estilo1"/>
    <w:basedOn w:val="Fuentedeprrafopredeter"/>
    <w:rsid w:val="004266DF"/>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3C8421A-766C-489D-A68E-E26BA1EA93FA}"/>
      </w:docPartPr>
      <w:docPartBody>
        <w:p w:rsidR="004A679E" w:rsidRDefault="00766AE5">
          <w:r w:rsidRPr="0097721F">
            <w:rPr>
              <w:rStyle w:val="Textodelmarcadordeposicin"/>
            </w:rPr>
            <w:t>Haga clic o pulse aquí para escribir texto.</w:t>
          </w:r>
        </w:p>
      </w:docPartBody>
    </w:docPart>
    <w:docPart>
      <w:docPartPr>
        <w:name w:val="DefaultPlaceholder_-1854013438"/>
        <w:category>
          <w:name w:val="General"/>
          <w:gallery w:val="placeholder"/>
        </w:category>
        <w:types>
          <w:type w:val="bbPlcHdr"/>
        </w:types>
        <w:behaviors>
          <w:behavior w:val="content"/>
        </w:behaviors>
        <w:guid w:val="{00375CDD-DBBD-4B17-9845-1FB1E7827308}"/>
      </w:docPartPr>
      <w:docPartBody>
        <w:p w:rsidR="004A679E" w:rsidRDefault="00766AE5">
          <w:r w:rsidRPr="0097721F">
            <w:rPr>
              <w:rStyle w:val="Textodelmarcadordeposicin"/>
            </w:rPr>
            <w:t>Elija un elemento.</w:t>
          </w:r>
        </w:p>
      </w:docPartBody>
    </w:docPart>
    <w:docPart>
      <w:docPartPr>
        <w:name w:val="88DAE6F2A2C0462E9C6967CFD1D523D1"/>
        <w:category>
          <w:name w:val="General"/>
          <w:gallery w:val="placeholder"/>
        </w:category>
        <w:types>
          <w:type w:val="bbPlcHdr"/>
        </w:types>
        <w:behaviors>
          <w:behavior w:val="content"/>
        </w:behaviors>
        <w:guid w:val="{7589BA62-8BC4-4FCA-B983-BC6E9B662B0E}"/>
      </w:docPartPr>
      <w:docPartBody>
        <w:p w:rsidR="003405BE" w:rsidRDefault="0042795B" w:rsidP="0042795B">
          <w:pPr>
            <w:pStyle w:val="88DAE6F2A2C0462E9C6967CFD1D523D1"/>
          </w:pPr>
          <w:r w:rsidRPr="0097721F">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ource Sans Pro">
    <w:charset w:val="00"/>
    <w:family w:val="swiss"/>
    <w:pitch w:val="variable"/>
    <w:sig w:usb0="600002F7" w:usb1="02000001" w:usb2="00000000" w:usb3="00000000" w:csb0="0000019F" w:csb1="00000000"/>
  </w:font>
  <w:font w:name="Noto Sans HK">
    <w:altName w:val="Yu Gothic"/>
    <w:panose1 w:val="00000000000000000000"/>
    <w:charset w:val="80"/>
    <w:family w:val="swiss"/>
    <w:notTrueType/>
    <w:pitch w:val="variable"/>
    <w:sig w:usb0="20000287" w:usb1="2ADF3C10" w:usb2="00000016" w:usb3="00000000" w:csb0="00120107" w:csb1="00000000"/>
  </w:font>
  <w:font w:name="Source Sans Pro SemiBold">
    <w:charset w:val="00"/>
    <w:family w:val="swiss"/>
    <w:pitch w:val="variable"/>
    <w:sig w:usb0="600002F7" w:usb1="02000001" w:usb2="00000000" w:usb3="00000000" w:csb0="0000019F" w:csb1="00000000"/>
  </w:font>
  <w:font w:name="Noto Sans HK Medium">
    <w:panose1 w:val="00000000000000000000"/>
    <w:charset w:val="80"/>
    <w:family w:val="swiss"/>
    <w:notTrueType/>
    <w:pitch w:val="variable"/>
    <w:sig w:usb0="20000287" w:usb1="2ADF3C10" w:usb2="00000016" w:usb3="00000000" w:csb0="00120107" w:csb1="00000000"/>
  </w:font>
  <w:font w:name="Calibri">
    <w:panose1 w:val="020F0502020204030204"/>
    <w:charset w:val="00"/>
    <w:family w:val="swiss"/>
    <w:pitch w:val="variable"/>
    <w:sig w:usb0="E4002EFF" w:usb1="C200247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AE5"/>
    <w:rsid w:val="000268AD"/>
    <w:rsid w:val="00030F04"/>
    <w:rsid w:val="00077FC5"/>
    <w:rsid w:val="000D2D25"/>
    <w:rsid w:val="000D2DEC"/>
    <w:rsid w:val="001055F3"/>
    <w:rsid w:val="00182ADD"/>
    <w:rsid w:val="00210FD7"/>
    <w:rsid w:val="002A6D08"/>
    <w:rsid w:val="00300F5A"/>
    <w:rsid w:val="003405BE"/>
    <w:rsid w:val="003E6610"/>
    <w:rsid w:val="0042795B"/>
    <w:rsid w:val="004A679E"/>
    <w:rsid w:val="004E6DCA"/>
    <w:rsid w:val="00506FEC"/>
    <w:rsid w:val="005266F1"/>
    <w:rsid w:val="005940CA"/>
    <w:rsid w:val="005A456B"/>
    <w:rsid w:val="005C74A7"/>
    <w:rsid w:val="005E1F3E"/>
    <w:rsid w:val="005E20A7"/>
    <w:rsid w:val="00603975"/>
    <w:rsid w:val="00660920"/>
    <w:rsid w:val="006937C1"/>
    <w:rsid w:val="007241F3"/>
    <w:rsid w:val="00766AE5"/>
    <w:rsid w:val="007D0829"/>
    <w:rsid w:val="007F3425"/>
    <w:rsid w:val="008229CB"/>
    <w:rsid w:val="008345EC"/>
    <w:rsid w:val="008B75F1"/>
    <w:rsid w:val="008B77EB"/>
    <w:rsid w:val="0099225A"/>
    <w:rsid w:val="009E3239"/>
    <w:rsid w:val="00A55E81"/>
    <w:rsid w:val="00A608BD"/>
    <w:rsid w:val="00A76983"/>
    <w:rsid w:val="00A84C2C"/>
    <w:rsid w:val="00A92002"/>
    <w:rsid w:val="00B10F02"/>
    <w:rsid w:val="00B20F7F"/>
    <w:rsid w:val="00C43407"/>
    <w:rsid w:val="00C66D3F"/>
    <w:rsid w:val="00C77723"/>
    <w:rsid w:val="00CD3B36"/>
    <w:rsid w:val="00CF326D"/>
    <w:rsid w:val="00D40B12"/>
    <w:rsid w:val="00D909A6"/>
    <w:rsid w:val="00F034E4"/>
    <w:rsid w:val="00FA53FD"/>
    <w:rsid w:val="00FC1F99"/>
    <w:rsid w:val="00FD5B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2795B"/>
    <w:rPr>
      <w:color w:val="666666"/>
    </w:rPr>
  </w:style>
  <w:style w:type="paragraph" w:customStyle="1" w:styleId="88DAE6F2A2C0462E9C6967CFD1D523D1">
    <w:name w:val="88DAE6F2A2C0462E9C6967CFD1D523D1"/>
    <w:rsid w:val="004279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D441E-052A-4DCE-A0BD-799A913DB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6930</Words>
  <Characters>38116</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CONTRATO PARA LA REALIZACIÓN DE UN ENSAYO CLÍNICO CON MEDICAMENTOS SUSCRITO ENTRE EL HOSPITAL ----------------------------- Y (PROMOTOR)-------------------------</vt:lpstr>
    </vt:vector>
  </TitlesOfParts>
  <Company> </Company>
  <LinksUpToDate>false</LinksUpToDate>
  <CharactersWithSpaces>44957</CharactersWithSpaces>
  <SharedDoc>false</SharedDoc>
  <HLinks>
    <vt:vector size="24" baseType="variant">
      <vt:variant>
        <vt:i4>7536744</vt:i4>
      </vt:variant>
      <vt:variant>
        <vt:i4>198</vt:i4>
      </vt:variant>
      <vt:variant>
        <vt:i4>0</vt:i4>
      </vt:variant>
      <vt:variant>
        <vt:i4>5</vt:i4>
      </vt:variant>
      <vt:variant>
        <vt:lpwstr>mailto:DPD_ProteccionDatos@ibima.eu</vt:lpwstr>
      </vt:variant>
      <vt:variant>
        <vt:lpwstr/>
      </vt:variant>
      <vt:variant>
        <vt:i4>4849723</vt:i4>
      </vt:variant>
      <vt:variant>
        <vt:i4>195</vt:i4>
      </vt:variant>
      <vt:variant>
        <vt:i4>0</vt:i4>
      </vt:variant>
      <vt:variant>
        <vt:i4>5</vt:i4>
      </vt:variant>
      <vt:variant>
        <vt:lpwstr>mailto:dpd.sspa@juntadeandalucia.es</vt:lpwstr>
      </vt:variant>
      <vt:variant>
        <vt:lpwstr/>
      </vt:variant>
      <vt:variant>
        <vt:i4>7536744</vt:i4>
      </vt:variant>
      <vt:variant>
        <vt:i4>180</vt:i4>
      </vt:variant>
      <vt:variant>
        <vt:i4>0</vt:i4>
      </vt:variant>
      <vt:variant>
        <vt:i4>5</vt:i4>
      </vt:variant>
      <vt:variant>
        <vt:lpwstr>mailto:DPD_ProteccionDatos@ibima.eu</vt:lpwstr>
      </vt:variant>
      <vt:variant>
        <vt:lpwstr/>
      </vt:variant>
      <vt:variant>
        <vt:i4>4849723</vt:i4>
      </vt:variant>
      <vt:variant>
        <vt:i4>177</vt:i4>
      </vt:variant>
      <vt:variant>
        <vt:i4>0</vt:i4>
      </vt:variant>
      <vt:variant>
        <vt:i4>5</vt:i4>
      </vt:variant>
      <vt:variant>
        <vt:lpwstr>mailto:dpd.sspa@juntadeandalucia.es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PARA LA REALIZACIÓN DE UN ENSAYO CLÍNICO CON MEDICAMENTOS SUSCRITO ENTRE EL HOSPITAL ----------------------------- Y (PROMOTOR)-------------------------</dc:title>
  <dc:subject/>
  <dc:creator>Domingo</dc:creator>
  <cp:keywords/>
  <dc:description/>
  <cp:lastModifiedBy>FIMABIS</cp:lastModifiedBy>
  <cp:revision>2</cp:revision>
  <cp:lastPrinted>2016-01-08T12:40:00Z</cp:lastPrinted>
  <dcterms:created xsi:type="dcterms:W3CDTF">2026-02-05T13:10:00Z</dcterms:created>
  <dcterms:modified xsi:type="dcterms:W3CDTF">2026-02-05T13:10:00Z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TML">
    <vt:bool>true</vt:bool>
  </property>
  <property fmtid="{D5CDD505-2E9C-101B-9397-08002B2CF9AE}" pid="3" name="UnknownHead_0_1_0">
    <vt:lpwstr>&lt;LINK href="cid:filelist.xml@01C47969.175219C0" rel=File-List&gt;</vt:lpwstr>
  </property>
  <property fmtid="{D5CDD505-2E9C-101B-9397-08002B2CF9AE}" pid="4" name="UnknownHead_1_3_0">
    <vt:lpwstr>&lt;!-- [if gte mso 9]&gt;&lt;xml&gt;  &lt;o:DocumentProperties&gt;   &lt;o:Revision&gt;3&lt;/o:Revision&gt;   &lt;o:TotalTime&gt;9&lt;/o:TotalTime&gt;   &lt;o:Created&gt;2004-04-14T06:52:00Z&lt;/o:Created&gt;   &lt;o:LastSaved&gt;2004-04-28T10:46:00Z&lt;/o:LastSaved&gt;   &lt;o:Pages&gt;1&lt;/o:Pages&gt;   &lt;o:Words&gt;</vt:lpwstr>
  </property>
  <property fmtid="{D5CDD505-2E9C-101B-9397-08002B2CF9AE}" pid="5" name="UnknownHead_1_3_1">
    <vt:lpwstr>881&lt;/o:Words&gt;   &lt;o:Characters&gt;5024&lt;/o:Characters&gt;   &lt;o:Company&gt;Hospital de Valme&lt;/o:Company&gt;   &lt;o:Lines&gt;41&lt;/o:Lines&gt;   &lt;o:Paragraphs&gt;10&lt;/o:Paragraphs&gt;   &lt;o:CharactersWithSpaces&gt;6169&lt;/o:CharactersWithSpaces&gt;   &lt;o:Version&gt;9.3821&lt;/o:Version&gt;  </vt:lpwstr>
  </property>
  <property fmtid="{D5CDD505-2E9C-101B-9397-08002B2CF9AE}" pid="6" name="UnknownHead_1_3_2">
    <vt:lpwstr>&lt;/o:DocumentProperties&gt;  &lt;o:OfficeDocumentSettings&gt;   &lt;o:DoNotRelyOnCSS/&gt;  &lt;/o:OfficeDocumentSettings&gt; &lt;/xml&gt;&lt;![endif]--&gt;</vt:lpwstr>
  </property>
  <property fmtid="{D5CDD505-2E9C-101B-9397-08002B2CF9AE}" pid="7" name="UnknownHead_2_2_0">
    <vt:lpwstr>&lt;!-- [if gte mso 9]&gt;&lt;xml&gt;  &lt;w:WordDocument&gt;   &lt;w:View&gt;Normal&lt;/w:View&gt;   &lt;w:Zoom&gt;95&lt;/w:Zoom&gt;   &lt;w:HyphenationZone&gt;21&lt;/w:HyphenationZone&gt;   &lt;w:EnvelopeVis/&gt;   &lt;w:Compatibility&gt;    &lt;w:FootnoteLayoutLikeWW8/&gt;    &lt;w:ShapeLayoutLikeWW8/&gt;    &lt;w:Al</vt:lpwstr>
  </property>
  <property fmtid="{D5CDD505-2E9C-101B-9397-08002B2CF9AE}" pid="8" name="UnknownHead_2_2_1">
    <vt:lpwstr>ignTablesRowByRow/&gt;    &lt;w:ForgetLastTabAlignment/&gt;    &lt;w:DoNotUseHTMLParagraphAutoSpacing/&gt;    &lt;w:LayoutRawTableWidth/&gt;    &lt;w:LayoutTableRowsApart/&gt;   &lt;/w:Compatibility&gt;   &lt;w:DoNotOptimizeForBrowser/&gt;  &lt;/w:WordDocument&gt; &lt;/xml&gt;&lt;![endif]--&gt;</vt:lpwstr>
  </property>
  <property fmtid="{D5CDD505-2E9C-101B-9397-08002B2CF9AE}" pid="9" name="UnknownHead_3_1_0">
    <vt:lpwstr>&lt;STYLE&gt;</vt:lpwstr>
  </property>
  <property fmtid="{D5CDD505-2E9C-101B-9397-08002B2CF9AE}" pid="10" name="UnknownHead_4_1_0">
    <vt:lpwstr>&lt;/STYLE&gt;</vt:lpwstr>
  </property>
  <property fmtid="{D5CDD505-2E9C-101B-9397-08002B2CF9AE}" pid="11" name="DocumentEncoding">
    <vt:lpwstr>windows-1252</vt:lpwstr>
  </property>
</Properties>
</file>